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D4" w:rsidRDefault="00B66DD4" w:rsidP="00032413">
      <w:pPr>
        <w:jc w:val="center"/>
        <w:rPr>
          <w:b/>
          <w:sz w:val="26"/>
          <w:szCs w:val="26"/>
        </w:rPr>
      </w:pP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1/</w:t>
      </w:r>
      <w:r w:rsidR="00B03870">
        <w:rPr>
          <w:b/>
          <w:sz w:val="26"/>
          <w:szCs w:val="26"/>
        </w:rPr>
        <w:t>2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B3164D" w:rsidP="00032413">
      <w:pPr>
        <w:jc w:val="center"/>
        <w:rPr>
          <w:b/>
          <w:sz w:val="18"/>
          <w:szCs w:val="18"/>
        </w:rPr>
      </w:pP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 </w:t>
      </w:r>
      <w:r w:rsidR="00F740AD">
        <w:rPr>
          <w:b/>
          <w:sz w:val="26"/>
          <w:szCs w:val="26"/>
        </w:rPr>
        <w:t xml:space="preserve">      </w:t>
      </w:r>
      <w:r w:rsidR="00CD059D">
        <w:rPr>
          <w:b/>
          <w:sz w:val="26"/>
          <w:szCs w:val="26"/>
        </w:rPr>
        <w:t xml:space="preserve"> </w:t>
      </w:r>
      <w:r w:rsidR="00801B5A">
        <w:rPr>
          <w:b/>
          <w:sz w:val="26"/>
          <w:szCs w:val="26"/>
        </w:rPr>
        <w:t xml:space="preserve">       </w:t>
      </w:r>
      <w:r w:rsidR="007C181A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  </w:t>
      </w:r>
      <w:r w:rsidR="00801B5A" w:rsidRPr="00FF60AB">
        <w:rPr>
          <w:b/>
          <w:sz w:val="26"/>
          <w:szCs w:val="26"/>
        </w:rPr>
        <w:t>«</w:t>
      </w:r>
      <w:r w:rsidR="00B03870" w:rsidRPr="002A6591">
        <w:rPr>
          <w:b/>
          <w:sz w:val="26"/>
          <w:szCs w:val="26"/>
        </w:rPr>
        <w:t>2</w:t>
      </w:r>
      <w:r w:rsidR="00FF60AB" w:rsidRPr="002A6591">
        <w:rPr>
          <w:b/>
          <w:sz w:val="26"/>
          <w:szCs w:val="26"/>
        </w:rPr>
        <w:t>3</w:t>
      </w:r>
      <w:r w:rsidRPr="002A6591">
        <w:rPr>
          <w:b/>
          <w:sz w:val="26"/>
          <w:szCs w:val="26"/>
        </w:rPr>
        <w:t xml:space="preserve">» </w:t>
      </w:r>
      <w:r w:rsidR="00B03870" w:rsidRPr="002A6591">
        <w:rPr>
          <w:b/>
          <w:sz w:val="26"/>
          <w:szCs w:val="26"/>
        </w:rPr>
        <w:t>апреля</w:t>
      </w:r>
      <w:r w:rsidRPr="002A6591">
        <w:rPr>
          <w:b/>
          <w:sz w:val="26"/>
          <w:szCs w:val="26"/>
        </w:rPr>
        <w:t xml:space="preserve"> 20</w:t>
      </w:r>
      <w:r w:rsidR="00773AE6" w:rsidRPr="002A6591">
        <w:rPr>
          <w:b/>
          <w:sz w:val="26"/>
          <w:szCs w:val="26"/>
        </w:rPr>
        <w:t>20</w:t>
      </w:r>
      <w:r w:rsidRPr="002A6591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B03870">
        <w:t>2</w:t>
      </w:r>
      <w:r w:rsidR="00773AE6">
        <w:t>4</w:t>
      </w:r>
      <w:r w:rsidRPr="00983BC0">
        <w:t xml:space="preserve"> </w:t>
      </w:r>
      <w:r w:rsidR="00B03870">
        <w:t>апреля</w:t>
      </w:r>
      <w:r w:rsidRPr="00983BC0">
        <w:t xml:space="preserve"> 20</w:t>
      </w:r>
      <w:r w:rsidR="00773AE6">
        <w:t>20</w:t>
      </w:r>
      <w:r w:rsidRPr="00983BC0">
        <w:t xml:space="preserve"> года на 0</w:t>
      </w:r>
      <w:r w:rsidR="001D7C7B">
        <w:t>8</w:t>
      </w:r>
      <w:r w:rsidRPr="00983BC0">
        <w:t xml:space="preserve"> часов </w:t>
      </w:r>
      <w:r w:rsidR="001D7C7B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3C0FDC" w:rsidRPr="003C0FDC" w:rsidRDefault="003C0FDC" w:rsidP="003C0FDC">
      <w:pPr>
        <w:suppressAutoHyphens/>
        <w:ind w:firstLine="567"/>
        <w:jc w:val="both"/>
        <w:rPr>
          <w:rFonts w:eastAsia="Times New Roman"/>
          <w:b/>
          <w:u w:val="single"/>
        </w:rPr>
      </w:pPr>
      <w:r w:rsidRPr="003C0FDC">
        <w:rPr>
          <w:rFonts w:eastAsia="Times New Roman"/>
          <w:b/>
          <w:u w:val="single"/>
        </w:rPr>
        <w:t>Лот № 1</w:t>
      </w:r>
    </w:p>
    <w:p w:rsidR="003C0FDC" w:rsidRPr="003C0FDC" w:rsidRDefault="003C0FDC" w:rsidP="003C0FDC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3C0FDC">
        <w:rPr>
          <w:u w:val="single"/>
        </w:rPr>
        <w:t>Предмет торгов</w:t>
      </w:r>
      <w:r w:rsidRPr="003C0FDC">
        <w:t xml:space="preserve"> - право на заключение договора аренды земельного участка из категории «</w:t>
      </w:r>
      <w:r w:rsidRPr="003C0FDC">
        <w:rPr>
          <w:bCs/>
        </w:rPr>
        <w:t xml:space="preserve">земли населенных пунктов» с видом разрешенного использования – </w:t>
      </w:r>
      <w:r w:rsidRPr="003C0FDC">
        <w:t>для ведения садоводства</w:t>
      </w:r>
      <w:r w:rsidRPr="003C0FDC">
        <w:rPr>
          <w:bCs/>
        </w:rPr>
        <w:t>.</w:t>
      </w:r>
    </w:p>
    <w:p w:rsidR="003C0FDC" w:rsidRPr="003C0FDC" w:rsidRDefault="003C0FDC" w:rsidP="003C0FDC">
      <w:pPr>
        <w:suppressAutoHyphens/>
        <w:ind w:firstLine="567"/>
        <w:jc w:val="both"/>
        <w:rPr>
          <w:rFonts w:eastAsia="Times New Roman"/>
          <w:bCs/>
        </w:rPr>
      </w:pPr>
      <w:r w:rsidRPr="003C0FDC">
        <w:rPr>
          <w:rFonts w:eastAsia="Times New Roman"/>
          <w:u w:val="single"/>
        </w:rPr>
        <w:t>Сведения о земельном участке</w:t>
      </w:r>
      <w:r w:rsidRPr="003C0FDC">
        <w:rPr>
          <w:rFonts w:eastAsia="Times New Roman"/>
        </w:rPr>
        <w:t xml:space="preserve">: земельный участок площадью 1000 кв. м, с кадастровым номером 31:09:1507003:162, по адресу: Белгородская область, </w:t>
      </w:r>
      <w:proofErr w:type="spellStart"/>
      <w:r w:rsidRPr="003C0FDC">
        <w:rPr>
          <w:rFonts w:eastAsia="Times New Roman"/>
        </w:rPr>
        <w:t>Корочанский</w:t>
      </w:r>
      <w:proofErr w:type="spellEnd"/>
      <w:r w:rsidRPr="003C0FDC">
        <w:rPr>
          <w:rFonts w:eastAsia="Times New Roman"/>
        </w:rPr>
        <w:t xml:space="preserve"> район, </w:t>
      </w:r>
      <w:proofErr w:type="spellStart"/>
      <w:r w:rsidRPr="003C0FDC">
        <w:rPr>
          <w:rFonts w:eastAsia="Times New Roman"/>
        </w:rPr>
        <w:t>Ломовское</w:t>
      </w:r>
      <w:proofErr w:type="spellEnd"/>
      <w:r w:rsidRPr="003C0FDC">
        <w:rPr>
          <w:rFonts w:eastAsia="Times New Roman"/>
        </w:rPr>
        <w:t xml:space="preserve"> сельское поселение, село Гремячье, улица Лесная.</w:t>
      </w:r>
    </w:p>
    <w:p w:rsidR="003C0FDC" w:rsidRPr="003C0FDC" w:rsidRDefault="003C0FDC" w:rsidP="003C0FDC">
      <w:pPr>
        <w:suppressAutoHyphens/>
        <w:ind w:firstLine="567"/>
        <w:jc w:val="both"/>
        <w:outlineLvl w:val="2"/>
        <w:rPr>
          <w:rFonts w:eastAsia="Times New Roman"/>
        </w:rPr>
      </w:pPr>
      <w:r w:rsidRPr="003C0FDC">
        <w:rPr>
          <w:rFonts w:eastAsia="Times New Roman"/>
        </w:rPr>
        <w:t>Начальная цена лота (годовой размер арендной платы) – 3000,00 (три тысячи) рублей, 00 копеек.</w:t>
      </w:r>
    </w:p>
    <w:p w:rsidR="003C0FDC" w:rsidRPr="003C0FDC" w:rsidRDefault="003C0FDC" w:rsidP="003C0FDC">
      <w:pPr>
        <w:suppressAutoHyphens/>
        <w:ind w:firstLine="567"/>
        <w:jc w:val="both"/>
        <w:outlineLvl w:val="2"/>
        <w:rPr>
          <w:rFonts w:eastAsia="Times New Roman"/>
          <w:bCs/>
        </w:rPr>
      </w:pPr>
      <w:r w:rsidRPr="003C0FDC">
        <w:rPr>
          <w:rFonts w:eastAsia="Times New Roman"/>
        </w:rPr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3C0FDC">
          <w:rPr>
            <w:rFonts w:eastAsia="Times New Roman"/>
          </w:rPr>
          <w:t>законом</w:t>
        </w:r>
      </w:hyperlink>
      <w:r w:rsidRPr="003C0FDC">
        <w:rPr>
          <w:rFonts w:eastAsia="Times New Roman"/>
        </w:rPr>
        <w:t xml:space="preserve"> от 29.07.1998 года № 135-ФЗ «Об оценочной деятельности в Российской Федерации».</w:t>
      </w:r>
    </w:p>
    <w:p w:rsidR="003C0FDC" w:rsidRPr="003C0FDC" w:rsidRDefault="003C0FDC" w:rsidP="003C0FDC">
      <w:pPr>
        <w:suppressAutoHyphens/>
        <w:ind w:firstLine="567"/>
        <w:jc w:val="both"/>
        <w:rPr>
          <w:rFonts w:eastAsia="Times New Roman"/>
        </w:rPr>
      </w:pPr>
      <w:r w:rsidRPr="003C0FDC">
        <w:rPr>
          <w:rFonts w:eastAsia="Times New Roman"/>
        </w:rPr>
        <w:t>Размер задатка установлен в размере 100 процентов от начальной цены аукциона       – 3000,00 (три тысячи) рублей, 00 копеек.</w:t>
      </w:r>
    </w:p>
    <w:p w:rsidR="003C0FDC" w:rsidRPr="003C0FDC" w:rsidRDefault="003C0FDC" w:rsidP="003C0FDC">
      <w:pPr>
        <w:suppressAutoHyphens/>
        <w:ind w:firstLine="708"/>
        <w:jc w:val="both"/>
        <w:rPr>
          <w:rFonts w:eastAsia="Times New Roman"/>
        </w:rPr>
      </w:pPr>
      <w:r w:rsidRPr="003C0FDC">
        <w:rPr>
          <w:rFonts w:eastAsia="Times New Roman"/>
        </w:rPr>
        <w:t>Шаг аукциона устанавливается в размере 3 процентов от начальной цены аукциона – 90,00 (девяносто) рублей, 00 копеек.</w:t>
      </w:r>
    </w:p>
    <w:p w:rsidR="003C0FDC" w:rsidRPr="003C0FDC" w:rsidRDefault="003C0FDC" w:rsidP="003C0FDC">
      <w:pPr>
        <w:suppressAutoHyphens/>
        <w:ind w:firstLine="708"/>
        <w:jc w:val="both"/>
        <w:rPr>
          <w:rFonts w:eastAsia="Times New Roman"/>
        </w:rPr>
      </w:pPr>
      <w:r w:rsidRPr="003C0FDC">
        <w:rPr>
          <w:rFonts w:eastAsia="Times New Roman"/>
        </w:rPr>
        <w:t>Срок договора аренды – 10 лет.</w:t>
      </w:r>
    </w:p>
    <w:p w:rsidR="003C0FDC" w:rsidRPr="003C0FDC" w:rsidRDefault="003C0FDC" w:rsidP="003C0FDC">
      <w:pPr>
        <w:suppressAutoHyphens/>
        <w:ind w:firstLine="708"/>
        <w:jc w:val="both"/>
        <w:rPr>
          <w:rFonts w:eastAsia="Times New Roman"/>
        </w:rPr>
      </w:pPr>
      <w:r w:rsidRPr="003C0FDC">
        <w:rPr>
          <w:rFonts w:eastAsia="Times New Roman"/>
        </w:rPr>
        <w:t>Земельный участок предоставляется без права возведения объектов капитального строительства.</w:t>
      </w:r>
    </w:p>
    <w:p w:rsidR="003C0FDC" w:rsidRPr="003C0FDC" w:rsidRDefault="003C0FDC" w:rsidP="003C0FDC">
      <w:pPr>
        <w:suppressAutoHyphens/>
        <w:ind w:firstLine="567"/>
        <w:jc w:val="both"/>
        <w:rPr>
          <w:rFonts w:eastAsia="Times New Roman"/>
          <w:b/>
          <w:u w:val="single"/>
        </w:rPr>
      </w:pPr>
      <w:r w:rsidRPr="003C0FDC">
        <w:rPr>
          <w:rFonts w:eastAsia="Times New Roman"/>
          <w:b/>
          <w:u w:val="single"/>
        </w:rPr>
        <w:t>Лот № 2</w:t>
      </w:r>
    </w:p>
    <w:p w:rsidR="003C0FDC" w:rsidRPr="003C0FDC" w:rsidRDefault="003C0FDC" w:rsidP="003C0FDC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3C0FDC">
        <w:rPr>
          <w:u w:val="single"/>
        </w:rPr>
        <w:t>Предмет торгов</w:t>
      </w:r>
      <w:r w:rsidRPr="003C0FDC">
        <w:t xml:space="preserve"> - право на заключение договора аренды земельного участка из категории «</w:t>
      </w:r>
      <w:r w:rsidRPr="003C0FDC">
        <w:rPr>
          <w:bCs/>
        </w:rPr>
        <w:t xml:space="preserve">земли населенных пунктов» с видом разрешенного использования – </w:t>
      </w:r>
      <w:r w:rsidRPr="003C0FDC">
        <w:t>для ведения личного подсобного хозяйства</w:t>
      </w:r>
      <w:r w:rsidRPr="003C0FDC">
        <w:rPr>
          <w:bCs/>
        </w:rPr>
        <w:t>.</w:t>
      </w:r>
    </w:p>
    <w:p w:rsidR="003C0FDC" w:rsidRPr="003C0FDC" w:rsidRDefault="003C0FDC" w:rsidP="003C0FDC">
      <w:pPr>
        <w:suppressAutoHyphens/>
        <w:ind w:firstLine="567"/>
        <w:jc w:val="both"/>
        <w:rPr>
          <w:rFonts w:eastAsia="Times New Roman"/>
          <w:bCs/>
        </w:rPr>
      </w:pPr>
      <w:r w:rsidRPr="003C0FDC">
        <w:rPr>
          <w:rFonts w:eastAsia="Times New Roman"/>
          <w:u w:val="single"/>
        </w:rPr>
        <w:t>Сведения о земельном участке</w:t>
      </w:r>
      <w:r w:rsidRPr="003C0FDC">
        <w:rPr>
          <w:rFonts w:eastAsia="Times New Roman"/>
        </w:rPr>
        <w:t xml:space="preserve">: земельный участок площадью 2900 кв. м, с кадастровым номером 31:09:2301003:118, по адресу: Белгородская область, </w:t>
      </w:r>
      <w:proofErr w:type="spellStart"/>
      <w:r w:rsidRPr="003C0FDC">
        <w:rPr>
          <w:rFonts w:eastAsia="Times New Roman"/>
        </w:rPr>
        <w:t>Корочанский</w:t>
      </w:r>
      <w:proofErr w:type="spellEnd"/>
      <w:r w:rsidRPr="003C0FDC">
        <w:rPr>
          <w:rFonts w:eastAsia="Times New Roman"/>
        </w:rPr>
        <w:t xml:space="preserve"> район, Соколовское сельское поселение, хутор Красный Пахарь.</w:t>
      </w:r>
    </w:p>
    <w:p w:rsidR="003C0FDC" w:rsidRPr="003C0FDC" w:rsidRDefault="003C0FDC" w:rsidP="003C0FDC">
      <w:pPr>
        <w:suppressAutoHyphens/>
        <w:ind w:firstLine="567"/>
        <w:jc w:val="both"/>
        <w:outlineLvl w:val="2"/>
        <w:rPr>
          <w:rFonts w:eastAsia="Times New Roman"/>
        </w:rPr>
      </w:pPr>
      <w:r w:rsidRPr="003C0FDC">
        <w:rPr>
          <w:rFonts w:eastAsia="Times New Roman"/>
        </w:rPr>
        <w:t>Начальная цена лота (годовой размер арендной платы) – 10214,00 (десять тысяч двести четырнадцать) рублей, 00 копеек.</w:t>
      </w:r>
    </w:p>
    <w:p w:rsidR="003C0FDC" w:rsidRPr="003C0FDC" w:rsidRDefault="003C0FDC" w:rsidP="003C0FDC">
      <w:pPr>
        <w:suppressAutoHyphens/>
        <w:ind w:firstLine="567"/>
        <w:jc w:val="both"/>
        <w:outlineLvl w:val="2"/>
        <w:rPr>
          <w:rFonts w:eastAsia="Times New Roman"/>
          <w:bCs/>
        </w:rPr>
      </w:pPr>
      <w:r w:rsidRPr="003C0FDC">
        <w:rPr>
          <w:rFonts w:eastAsia="Times New Roman"/>
        </w:rPr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3C0FDC">
          <w:rPr>
            <w:rFonts w:eastAsia="Times New Roman"/>
          </w:rPr>
          <w:t>законом</w:t>
        </w:r>
      </w:hyperlink>
      <w:r w:rsidRPr="003C0FDC">
        <w:rPr>
          <w:rFonts w:eastAsia="Times New Roman"/>
        </w:rPr>
        <w:t xml:space="preserve"> от 29.07.1998 года № 135-ФЗ «Об оценочной деятельности в Российской Федерации».</w:t>
      </w:r>
    </w:p>
    <w:p w:rsidR="003C0FDC" w:rsidRPr="003C0FDC" w:rsidRDefault="003C0FDC" w:rsidP="003C0FDC">
      <w:pPr>
        <w:suppressAutoHyphens/>
        <w:ind w:firstLine="567"/>
        <w:jc w:val="both"/>
        <w:rPr>
          <w:rFonts w:eastAsia="Times New Roman"/>
        </w:rPr>
      </w:pPr>
      <w:r w:rsidRPr="003C0FDC">
        <w:rPr>
          <w:rFonts w:eastAsia="Times New Roman"/>
        </w:rPr>
        <w:t>Размер задатка установлен в размере 100 процентов от начальной цены аукциона       – 10214,00 (десять тысяч двести четырнадцать) рублей, 00 копеек.</w:t>
      </w:r>
    </w:p>
    <w:p w:rsidR="003C0FDC" w:rsidRPr="003C0FDC" w:rsidRDefault="003C0FDC" w:rsidP="003C0FDC">
      <w:pPr>
        <w:suppressAutoHyphens/>
        <w:ind w:firstLine="708"/>
        <w:jc w:val="both"/>
        <w:rPr>
          <w:rFonts w:eastAsia="Times New Roman"/>
        </w:rPr>
      </w:pPr>
      <w:r w:rsidRPr="003C0FDC">
        <w:rPr>
          <w:rFonts w:eastAsia="Times New Roman"/>
        </w:rPr>
        <w:t>Шаг аукциона устанавливается в размере 3 процентов от начальной цены аукциона – 306,42 (триста шесть) рублей, 42 копейки.</w:t>
      </w:r>
    </w:p>
    <w:p w:rsidR="003C0FDC" w:rsidRPr="003C0FDC" w:rsidRDefault="003C0FDC" w:rsidP="003C0FDC">
      <w:pPr>
        <w:suppressAutoHyphens/>
        <w:ind w:firstLine="708"/>
        <w:jc w:val="both"/>
        <w:rPr>
          <w:rFonts w:eastAsia="Times New Roman"/>
        </w:rPr>
      </w:pPr>
      <w:r w:rsidRPr="003C0FDC">
        <w:rPr>
          <w:rFonts w:eastAsia="Times New Roman"/>
        </w:rPr>
        <w:t>Срок договора аренды – 20 лет.</w:t>
      </w:r>
    </w:p>
    <w:p w:rsidR="003C0FDC" w:rsidRPr="003C0FDC" w:rsidRDefault="003C0FDC" w:rsidP="003C0FDC">
      <w:pPr>
        <w:suppressAutoHyphens/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3C0FDC" w:rsidRPr="003C0FDC" w:rsidRDefault="003C0FDC" w:rsidP="003C0FDC">
      <w:pPr>
        <w:suppressAutoHyphens/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 xml:space="preserve">- согласно письму </w:t>
      </w:r>
      <w:proofErr w:type="spellStart"/>
      <w:r w:rsidRPr="003C0FDC">
        <w:rPr>
          <w:rFonts w:eastAsia="Times New Roman"/>
        </w:rPr>
        <w:t>Корочанского</w:t>
      </w:r>
      <w:proofErr w:type="spellEnd"/>
      <w:r w:rsidRPr="003C0FDC">
        <w:rPr>
          <w:rFonts w:eastAsia="Times New Roman"/>
        </w:rPr>
        <w:t xml:space="preserve"> РЭС филиала ПАО «МРСК Центра» - «</w:t>
      </w:r>
      <w:proofErr w:type="spellStart"/>
      <w:r w:rsidRPr="003C0FDC">
        <w:rPr>
          <w:rFonts w:eastAsia="Times New Roman"/>
        </w:rPr>
        <w:t>Белгородэнерго</w:t>
      </w:r>
      <w:proofErr w:type="spellEnd"/>
      <w:r w:rsidRPr="003C0FDC">
        <w:rPr>
          <w:rFonts w:eastAsia="Times New Roman"/>
        </w:rPr>
        <w:t>» от 14.10.2019 года исх. № МР1-БЛ/Р10-4/794;</w:t>
      </w:r>
    </w:p>
    <w:p w:rsidR="003C0FDC" w:rsidRPr="003C0FDC" w:rsidRDefault="003C0FDC" w:rsidP="003C0FDC">
      <w:pPr>
        <w:suppressAutoHyphens/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>- согласно письму МУП «Тепловик» от 22.10.2019 года № 183;</w:t>
      </w:r>
    </w:p>
    <w:p w:rsidR="003C0FDC" w:rsidRPr="003C0FDC" w:rsidRDefault="003C0FDC" w:rsidP="003C0FDC">
      <w:pPr>
        <w:suppressAutoHyphens/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>- согласно письму ОАО «Газпром газораспределение Белгород» от 18.12.2019 года   № ШО-ВС-23/4709;</w:t>
      </w:r>
    </w:p>
    <w:p w:rsidR="003C0FDC" w:rsidRDefault="003C0FDC" w:rsidP="003C0FDC">
      <w:pPr>
        <w:suppressAutoHyphens/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>- согласно письму ГУП «</w:t>
      </w:r>
      <w:proofErr w:type="spellStart"/>
      <w:r w:rsidRPr="003C0FDC">
        <w:rPr>
          <w:rFonts w:eastAsia="Times New Roman"/>
        </w:rPr>
        <w:t>Белводоканал</w:t>
      </w:r>
      <w:proofErr w:type="spellEnd"/>
      <w:r w:rsidRPr="003C0FDC">
        <w:rPr>
          <w:rFonts w:eastAsia="Times New Roman"/>
        </w:rPr>
        <w:t>» филиала «Центральный» ПП «</w:t>
      </w:r>
      <w:proofErr w:type="spellStart"/>
      <w:r w:rsidRPr="003C0FDC">
        <w:rPr>
          <w:rFonts w:eastAsia="Times New Roman"/>
        </w:rPr>
        <w:t>Корочанский</w:t>
      </w:r>
      <w:proofErr w:type="spellEnd"/>
      <w:r w:rsidRPr="003C0FDC">
        <w:rPr>
          <w:rFonts w:eastAsia="Times New Roman"/>
        </w:rPr>
        <w:t xml:space="preserve"> район» от 08.10.2019 года № 372.</w:t>
      </w:r>
    </w:p>
    <w:p w:rsidR="00FF60AB" w:rsidRPr="003C0FDC" w:rsidRDefault="00FF60AB" w:rsidP="003C0FDC">
      <w:pPr>
        <w:suppressAutoHyphens/>
        <w:ind w:firstLine="709"/>
        <w:jc w:val="both"/>
        <w:rPr>
          <w:rFonts w:eastAsia="Times New Roman"/>
        </w:rPr>
      </w:pPr>
    </w:p>
    <w:p w:rsidR="003C0FDC" w:rsidRPr="003C0FDC" w:rsidRDefault="003C0FDC" w:rsidP="003C0FDC">
      <w:pPr>
        <w:suppressAutoHyphens/>
        <w:ind w:firstLine="567"/>
        <w:jc w:val="both"/>
        <w:rPr>
          <w:rFonts w:eastAsia="Times New Roman"/>
          <w:b/>
          <w:u w:val="single"/>
        </w:rPr>
      </w:pPr>
      <w:r w:rsidRPr="003C0FDC">
        <w:rPr>
          <w:rFonts w:eastAsia="Times New Roman"/>
          <w:b/>
          <w:u w:val="single"/>
        </w:rPr>
        <w:t>Лот № 3</w:t>
      </w:r>
    </w:p>
    <w:p w:rsidR="003C0FDC" w:rsidRPr="003C0FDC" w:rsidRDefault="003C0FDC" w:rsidP="003C0FDC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3C0FDC">
        <w:rPr>
          <w:u w:val="single"/>
        </w:rPr>
        <w:t>Предмет торгов</w:t>
      </w:r>
      <w:r w:rsidRPr="003C0FDC">
        <w:t xml:space="preserve"> - право на заключение договора аренды земельного участка из категории «</w:t>
      </w:r>
      <w:r w:rsidRPr="003C0FDC">
        <w:rPr>
          <w:bCs/>
        </w:rPr>
        <w:t xml:space="preserve">земли населенных пунктов» с видом разрешенного использования – </w:t>
      </w:r>
      <w:r w:rsidRPr="003C0FDC">
        <w:t>для ведения личного подсобного хозяйства</w:t>
      </w:r>
      <w:r w:rsidRPr="003C0FDC">
        <w:rPr>
          <w:bCs/>
        </w:rPr>
        <w:t>.</w:t>
      </w:r>
    </w:p>
    <w:p w:rsidR="003C0FDC" w:rsidRPr="003C0FDC" w:rsidRDefault="003C0FDC" w:rsidP="003C0FDC">
      <w:pPr>
        <w:suppressAutoHyphens/>
        <w:ind w:firstLine="567"/>
        <w:jc w:val="both"/>
        <w:rPr>
          <w:rFonts w:eastAsia="Times New Roman"/>
          <w:bCs/>
        </w:rPr>
      </w:pPr>
      <w:r w:rsidRPr="003C0FDC">
        <w:rPr>
          <w:rFonts w:eastAsia="Times New Roman"/>
          <w:u w:val="single"/>
        </w:rPr>
        <w:t>Сведения о земельном участке</w:t>
      </w:r>
      <w:r w:rsidRPr="003C0FDC">
        <w:rPr>
          <w:rFonts w:eastAsia="Times New Roman"/>
        </w:rPr>
        <w:t xml:space="preserve">: земельный участок площадью 2900 кв. м, с кадастровым номером 31:09:2301003:119, по адресу: Белгородская область, </w:t>
      </w:r>
      <w:proofErr w:type="spellStart"/>
      <w:r w:rsidRPr="003C0FDC">
        <w:rPr>
          <w:rFonts w:eastAsia="Times New Roman"/>
        </w:rPr>
        <w:t>Корочанский</w:t>
      </w:r>
      <w:proofErr w:type="spellEnd"/>
      <w:r w:rsidRPr="003C0FDC">
        <w:rPr>
          <w:rFonts w:eastAsia="Times New Roman"/>
        </w:rPr>
        <w:t xml:space="preserve"> район, Соколовское сельское поселение, хутор Красный Пахарь.</w:t>
      </w:r>
    </w:p>
    <w:p w:rsidR="003C0FDC" w:rsidRPr="003C0FDC" w:rsidRDefault="003C0FDC" w:rsidP="003C0FDC">
      <w:pPr>
        <w:suppressAutoHyphens/>
        <w:ind w:firstLine="567"/>
        <w:jc w:val="both"/>
        <w:outlineLvl w:val="2"/>
        <w:rPr>
          <w:rFonts w:eastAsia="Times New Roman"/>
        </w:rPr>
      </w:pPr>
      <w:r w:rsidRPr="003C0FDC">
        <w:rPr>
          <w:rFonts w:eastAsia="Times New Roman"/>
        </w:rPr>
        <w:t>Начальная цена лота (годовой размер арендной платы) – 10214,00 (десять тысяч двести четырнадцать) рублей, 00 копеек.</w:t>
      </w:r>
    </w:p>
    <w:p w:rsidR="003C0FDC" w:rsidRPr="003C0FDC" w:rsidRDefault="003C0FDC" w:rsidP="003C0FDC">
      <w:pPr>
        <w:suppressAutoHyphens/>
        <w:ind w:firstLine="567"/>
        <w:jc w:val="both"/>
        <w:outlineLvl w:val="2"/>
        <w:rPr>
          <w:rFonts w:eastAsia="Times New Roman"/>
          <w:bCs/>
        </w:rPr>
      </w:pPr>
      <w:r w:rsidRPr="003C0FDC">
        <w:rPr>
          <w:rFonts w:eastAsia="Times New Roman"/>
        </w:rPr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3C0FDC">
          <w:rPr>
            <w:rFonts w:eastAsia="Times New Roman"/>
          </w:rPr>
          <w:t>законом</w:t>
        </w:r>
      </w:hyperlink>
      <w:r w:rsidRPr="003C0FDC">
        <w:rPr>
          <w:rFonts w:eastAsia="Times New Roman"/>
        </w:rPr>
        <w:t xml:space="preserve"> от 29.07.1998 года № 135-ФЗ «Об оценочной деятельности в Российской Федерации».</w:t>
      </w:r>
    </w:p>
    <w:p w:rsidR="003C0FDC" w:rsidRPr="003C0FDC" w:rsidRDefault="003C0FDC" w:rsidP="003C0FDC">
      <w:pPr>
        <w:suppressAutoHyphens/>
        <w:ind w:firstLine="567"/>
        <w:jc w:val="both"/>
        <w:rPr>
          <w:rFonts w:eastAsia="Times New Roman"/>
        </w:rPr>
      </w:pPr>
      <w:r w:rsidRPr="003C0FDC">
        <w:rPr>
          <w:rFonts w:eastAsia="Times New Roman"/>
        </w:rPr>
        <w:t>Размер задатка установлен в размере 100 процентов от начальной цены аукциона       – 10214,00 (десять тысяч двести четырнадцать) рублей, 00 копеек.</w:t>
      </w:r>
    </w:p>
    <w:p w:rsidR="003C0FDC" w:rsidRPr="003C0FDC" w:rsidRDefault="003C0FDC" w:rsidP="003C0FDC">
      <w:pPr>
        <w:suppressAutoHyphens/>
        <w:ind w:firstLine="708"/>
        <w:jc w:val="both"/>
        <w:rPr>
          <w:rFonts w:eastAsia="Times New Roman"/>
        </w:rPr>
      </w:pPr>
      <w:r w:rsidRPr="003C0FDC">
        <w:rPr>
          <w:rFonts w:eastAsia="Times New Roman"/>
        </w:rPr>
        <w:t>Шаг аукциона устанавливается в размере 3 процентов от начальной цены аукциона – 306,42 (триста шесть) рублей, 42 копейки.</w:t>
      </w:r>
    </w:p>
    <w:p w:rsidR="003C0FDC" w:rsidRPr="003C0FDC" w:rsidRDefault="003C0FDC" w:rsidP="003C0FDC">
      <w:pPr>
        <w:suppressAutoHyphens/>
        <w:ind w:firstLine="708"/>
        <w:jc w:val="both"/>
        <w:rPr>
          <w:rFonts w:eastAsia="Times New Roman"/>
        </w:rPr>
      </w:pPr>
      <w:r w:rsidRPr="003C0FDC">
        <w:rPr>
          <w:rFonts w:eastAsia="Times New Roman"/>
        </w:rPr>
        <w:t>Срок договора аренды – 20 лет.</w:t>
      </w:r>
    </w:p>
    <w:p w:rsidR="003C0FDC" w:rsidRPr="003C0FDC" w:rsidRDefault="003C0FDC" w:rsidP="003C0FDC">
      <w:pPr>
        <w:suppressAutoHyphens/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3C0FDC" w:rsidRPr="003C0FDC" w:rsidRDefault="003C0FDC" w:rsidP="003C0FDC">
      <w:pPr>
        <w:suppressAutoHyphens/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 xml:space="preserve">- согласно письму </w:t>
      </w:r>
      <w:proofErr w:type="spellStart"/>
      <w:r w:rsidRPr="003C0FDC">
        <w:rPr>
          <w:rFonts w:eastAsia="Times New Roman"/>
        </w:rPr>
        <w:t>Корочанского</w:t>
      </w:r>
      <w:proofErr w:type="spellEnd"/>
      <w:r w:rsidRPr="003C0FDC">
        <w:rPr>
          <w:rFonts w:eastAsia="Times New Roman"/>
        </w:rPr>
        <w:t xml:space="preserve"> РЭС филиала ПАО «МРСК Центра» - «</w:t>
      </w:r>
      <w:proofErr w:type="spellStart"/>
      <w:r w:rsidRPr="003C0FDC">
        <w:rPr>
          <w:rFonts w:eastAsia="Times New Roman"/>
        </w:rPr>
        <w:t>Белгородэнерго</w:t>
      </w:r>
      <w:proofErr w:type="spellEnd"/>
      <w:r w:rsidRPr="003C0FDC">
        <w:rPr>
          <w:rFonts w:eastAsia="Times New Roman"/>
        </w:rPr>
        <w:t>» от 14.10.2019 года исх. № МР1-БЛ/Р10-4/794;</w:t>
      </w:r>
    </w:p>
    <w:p w:rsidR="003C0FDC" w:rsidRPr="003C0FDC" w:rsidRDefault="003C0FDC" w:rsidP="003C0FDC">
      <w:pPr>
        <w:suppressAutoHyphens/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>- согласно письму МУП «Тепловик» от 22.10.2019 года № 183;</w:t>
      </w:r>
    </w:p>
    <w:p w:rsidR="003C0FDC" w:rsidRPr="003C0FDC" w:rsidRDefault="003C0FDC" w:rsidP="003C0FDC">
      <w:pPr>
        <w:suppressAutoHyphens/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>- согласно письму ОАО «Газпром газораспределение Белгород» от 18.12.2019 года   № ШО-ВС-23/4709;</w:t>
      </w:r>
    </w:p>
    <w:p w:rsidR="003C0FDC" w:rsidRPr="003C0FDC" w:rsidRDefault="003C0FDC" w:rsidP="003C0FDC">
      <w:pPr>
        <w:suppressAutoHyphens/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>- согласно письму ГУП «</w:t>
      </w:r>
      <w:proofErr w:type="spellStart"/>
      <w:r w:rsidRPr="003C0FDC">
        <w:rPr>
          <w:rFonts w:eastAsia="Times New Roman"/>
        </w:rPr>
        <w:t>Белводоканал</w:t>
      </w:r>
      <w:proofErr w:type="spellEnd"/>
      <w:r w:rsidRPr="003C0FDC">
        <w:rPr>
          <w:rFonts w:eastAsia="Times New Roman"/>
        </w:rPr>
        <w:t>» филиала «Центральный» ПП «</w:t>
      </w:r>
      <w:proofErr w:type="spellStart"/>
      <w:r w:rsidRPr="003C0FDC">
        <w:rPr>
          <w:rFonts w:eastAsia="Times New Roman"/>
        </w:rPr>
        <w:t>Корочанский</w:t>
      </w:r>
      <w:proofErr w:type="spellEnd"/>
      <w:r w:rsidRPr="003C0FDC">
        <w:rPr>
          <w:rFonts w:eastAsia="Times New Roman"/>
        </w:rPr>
        <w:t xml:space="preserve"> район» от 08.10.2019 года № 372.</w:t>
      </w:r>
    </w:p>
    <w:p w:rsidR="003C0FDC" w:rsidRPr="003C0FDC" w:rsidRDefault="003C0FDC" w:rsidP="003C0FDC">
      <w:pPr>
        <w:suppressAutoHyphens/>
        <w:ind w:firstLine="567"/>
        <w:jc w:val="both"/>
        <w:rPr>
          <w:rFonts w:eastAsia="Times New Roman"/>
          <w:b/>
          <w:u w:val="single"/>
        </w:rPr>
      </w:pPr>
      <w:r w:rsidRPr="003C0FDC">
        <w:rPr>
          <w:rFonts w:eastAsia="Times New Roman"/>
          <w:b/>
          <w:u w:val="single"/>
        </w:rPr>
        <w:t>Лот № 4</w:t>
      </w:r>
    </w:p>
    <w:p w:rsidR="003C0FDC" w:rsidRPr="003C0FDC" w:rsidRDefault="003C0FDC" w:rsidP="003C0FDC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3C0FDC">
        <w:rPr>
          <w:u w:val="single"/>
        </w:rPr>
        <w:t>Предмет торгов</w:t>
      </w:r>
      <w:r w:rsidRPr="003C0FDC">
        <w:t xml:space="preserve"> - право на заключение договора аренды земельного участка из категории «</w:t>
      </w:r>
      <w:r w:rsidRPr="003C0FDC">
        <w:rPr>
          <w:bCs/>
        </w:rPr>
        <w:t xml:space="preserve">земли населенных пунктов» с видом разрешенного использования – </w:t>
      </w:r>
      <w:r w:rsidRPr="003C0FDC">
        <w:t>для ведения личного подсобного хозяйства</w:t>
      </w:r>
      <w:r w:rsidRPr="003C0FDC">
        <w:rPr>
          <w:bCs/>
        </w:rPr>
        <w:t>.</w:t>
      </w:r>
    </w:p>
    <w:p w:rsidR="003C0FDC" w:rsidRPr="003C0FDC" w:rsidRDefault="003C0FDC" w:rsidP="003C0FDC">
      <w:pPr>
        <w:suppressAutoHyphens/>
        <w:ind w:firstLine="567"/>
        <w:jc w:val="both"/>
        <w:rPr>
          <w:rFonts w:eastAsia="Times New Roman"/>
          <w:bCs/>
        </w:rPr>
      </w:pPr>
      <w:r w:rsidRPr="003C0FDC">
        <w:rPr>
          <w:rFonts w:eastAsia="Times New Roman"/>
          <w:u w:val="single"/>
        </w:rPr>
        <w:t>Сведения о земельном участке</w:t>
      </w:r>
      <w:r w:rsidRPr="003C0FDC">
        <w:rPr>
          <w:rFonts w:eastAsia="Times New Roman"/>
        </w:rPr>
        <w:t xml:space="preserve">: земельный участок площадью 2900 кв. м, с кадастровым номером 31:09:2301003:120, по адресу: Белгородская область, </w:t>
      </w:r>
      <w:proofErr w:type="spellStart"/>
      <w:r w:rsidRPr="003C0FDC">
        <w:rPr>
          <w:rFonts w:eastAsia="Times New Roman"/>
        </w:rPr>
        <w:t>Корочанский</w:t>
      </w:r>
      <w:proofErr w:type="spellEnd"/>
      <w:r w:rsidRPr="003C0FDC">
        <w:rPr>
          <w:rFonts w:eastAsia="Times New Roman"/>
        </w:rPr>
        <w:t xml:space="preserve"> район, Соколовское сельское поселение, хутор Красный Пахарь.</w:t>
      </w:r>
    </w:p>
    <w:p w:rsidR="003C0FDC" w:rsidRPr="003C0FDC" w:rsidRDefault="003C0FDC" w:rsidP="003C0FDC">
      <w:pPr>
        <w:suppressAutoHyphens/>
        <w:ind w:firstLine="567"/>
        <w:jc w:val="both"/>
        <w:outlineLvl w:val="2"/>
        <w:rPr>
          <w:rFonts w:eastAsia="Times New Roman"/>
        </w:rPr>
      </w:pPr>
      <w:r w:rsidRPr="003C0FDC">
        <w:rPr>
          <w:rFonts w:eastAsia="Times New Roman"/>
        </w:rPr>
        <w:t>Начальная цена лота (годовой размер арендной платы) – 10214,00 (десять тысяч двести четырнадцать) рублей, 00 копеек.</w:t>
      </w:r>
    </w:p>
    <w:p w:rsidR="003C0FDC" w:rsidRPr="003C0FDC" w:rsidRDefault="003C0FDC" w:rsidP="003C0FDC">
      <w:pPr>
        <w:suppressAutoHyphens/>
        <w:ind w:firstLine="567"/>
        <w:jc w:val="both"/>
        <w:outlineLvl w:val="2"/>
        <w:rPr>
          <w:rFonts w:eastAsia="Times New Roman"/>
          <w:bCs/>
        </w:rPr>
      </w:pPr>
      <w:r w:rsidRPr="003C0FDC">
        <w:rPr>
          <w:rFonts w:eastAsia="Times New Roman"/>
        </w:rPr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3C0FDC">
          <w:rPr>
            <w:rFonts w:eastAsia="Times New Roman"/>
          </w:rPr>
          <w:t>законом</w:t>
        </w:r>
      </w:hyperlink>
      <w:r w:rsidRPr="003C0FDC">
        <w:rPr>
          <w:rFonts w:eastAsia="Times New Roman"/>
        </w:rPr>
        <w:t xml:space="preserve"> от 29.07.1998 года № 135-ФЗ «Об оценочной деятельности в Российской Федерации».</w:t>
      </w:r>
    </w:p>
    <w:p w:rsidR="003C0FDC" w:rsidRPr="003C0FDC" w:rsidRDefault="003C0FDC" w:rsidP="003C0FDC">
      <w:pPr>
        <w:suppressAutoHyphens/>
        <w:ind w:firstLine="567"/>
        <w:jc w:val="both"/>
        <w:rPr>
          <w:rFonts w:eastAsia="Times New Roman"/>
        </w:rPr>
      </w:pPr>
      <w:r w:rsidRPr="003C0FDC">
        <w:rPr>
          <w:rFonts w:eastAsia="Times New Roman"/>
        </w:rPr>
        <w:t>Размер задатка установлен в размере 100 процентов от начальной цены аукциона       – 10214,00 (десять тысяч двести четырнадцать) рублей, 00 копеек.</w:t>
      </w:r>
    </w:p>
    <w:p w:rsidR="003C0FDC" w:rsidRPr="003C0FDC" w:rsidRDefault="003C0FDC" w:rsidP="003C0FDC">
      <w:pPr>
        <w:suppressAutoHyphens/>
        <w:ind w:firstLine="708"/>
        <w:jc w:val="both"/>
        <w:rPr>
          <w:rFonts w:eastAsia="Times New Roman"/>
        </w:rPr>
      </w:pPr>
      <w:r w:rsidRPr="003C0FDC">
        <w:rPr>
          <w:rFonts w:eastAsia="Times New Roman"/>
        </w:rPr>
        <w:t>Шаг аукциона устанавливается в размере 3 процентов от начальной цены аукциона – 306,42 (триста шесть) рублей, 42 копейки.</w:t>
      </w:r>
    </w:p>
    <w:p w:rsidR="003C0FDC" w:rsidRPr="003C0FDC" w:rsidRDefault="003C0FDC" w:rsidP="003C0FDC">
      <w:pPr>
        <w:suppressAutoHyphens/>
        <w:ind w:firstLine="708"/>
        <w:jc w:val="both"/>
        <w:rPr>
          <w:rFonts w:eastAsia="Times New Roman"/>
        </w:rPr>
      </w:pPr>
      <w:r w:rsidRPr="003C0FDC">
        <w:rPr>
          <w:rFonts w:eastAsia="Times New Roman"/>
        </w:rPr>
        <w:t>Срок договора аренды – 20 лет.</w:t>
      </w:r>
    </w:p>
    <w:p w:rsidR="003C0FDC" w:rsidRPr="003C0FDC" w:rsidRDefault="003C0FDC" w:rsidP="003C0FDC">
      <w:pPr>
        <w:suppressAutoHyphens/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3C0FDC" w:rsidRPr="003C0FDC" w:rsidRDefault="003C0FDC" w:rsidP="003C0FDC">
      <w:pPr>
        <w:suppressAutoHyphens/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 xml:space="preserve">- согласно письму </w:t>
      </w:r>
      <w:proofErr w:type="spellStart"/>
      <w:r w:rsidRPr="003C0FDC">
        <w:rPr>
          <w:rFonts w:eastAsia="Times New Roman"/>
        </w:rPr>
        <w:t>Корочанского</w:t>
      </w:r>
      <w:proofErr w:type="spellEnd"/>
      <w:r w:rsidRPr="003C0FDC">
        <w:rPr>
          <w:rFonts w:eastAsia="Times New Roman"/>
        </w:rPr>
        <w:t xml:space="preserve"> РЭС филиала ПАО «МРСК Центра» - «</w:t>
      </w:r>
      <w:proofErr w:type="spellStart"/>
      <w:r w:rsidRPr="003C0FDC">
        <w:rPr>
          <w:rFonts w:eastAsia="Times New Roman"/>
        </w:rPr>
        <w:t>Белгородэнерго</w:t>
      </w:r>
      <w:proofErr w:type="spellEnd"/>
      <w:r w:rsidRPr="003C0FDC">
        <w:rPr>
          <w:rFonts w:eastAsia="Times New Roman"/>
        </w:rPr>
        <w:t>» от 14.10.2019 года исх. № МР1-БЛ/Р10-4/794;</w:t>
      </w:r>
    </w:p>
    <w:p w:rsidR="003C0FDC" w:rsidRPr="003C0FDC" w:rsidRDefault="003C0FDC" w:rsidP="003C0FDC">
      <w:pPr>
        <w:suppressAutoHyphens/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>- согласно письму МУП «Тепловик» от 22.10.2019 года № 183;</w:t>
      </w:r>
    </w:p>
    <w:p w:rsidR="003C0FDC" w:rsidRPr="003C0FDC" w:rsidRDefault="003C0FDC" w:rsidP="003C0FDC">
      <w:pPr>
        <w:suppressAutoHyphens/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>- согласно письму ОАО «Газпром газораспределение Белгород» от 18.12.2019 года   № ШО-ВС-23/4709;</w:t>
      </w:r>
    </w:p>
    <w:p w:rsidR="003C0FDC" w:rsidRDefault="003C0FDC" w:rsidP="003C0FDC">
      <w:pPr>
        <w:suppressAutoHyphens/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>- согласно письму ГУП «</w:t>
      </w:r>
      <w:proofErr w:type="spellStart"/>
      <w:r w:rsidRPr="003C0FDC">
        <w:rPr>
          <w:rFonts w:eastAsia="Times New Roman"/>
        </w:rPr>
        <w:t>Белводоканал</w:t>
      </w:r>
      <w:proofErr w:type="spellEnd"/>
      <w:r w:rsidRPr="003C0FDC">
        <w:rPr>
          <w:rFonts w:eastAsia="Times New Roman"/>
        </w:rPr>
        <w:t>» филиала «Центральный» ПП «</w:t>
      </w:r>
      <w:proofErr w:type="spellStart"/>
      <w:r w:rsidRPr="003C0FDC">
        <w:rPr>
          <w:rFonts w:eastAsia="Times New Roman"/>
        </w:rPr>
        <w:t>Корочанский</w:t>
      </w:r>
      <w:proofErr w:type="spellEnd"/>
      <w:r w:rsidRPr="003C0FDC">
        <w:rPr>
          <w:rFonts w:eastAsia="Times New Roman"/>
        </w:rPr>
        <w:t xml:space="preserve"> район» от 08.10.2019 года № 372.</w:t>
      </w:r>
    </w:p>
    <w:p w:rsidR="00B66DD4" w:rsidRDefault="00B66DD4" w:rsidP="003C0FDC">
      <w:pPr>
        <w:suppressAutoHyphens/>
        <w:ind w:firstLine="709"/>
        <w:jc w:val="both"/>
        <w:rPr>
          <w:rFonts w:eastAsia="Times New Roman"/>
        </w:rPr>
      </w:pPr>
    </w:p>
    <w:p w:rsidR="00B66DD4" w:rsidRPr="003C0FDC" w:rsidRDefault="00B66DD4" w:rsidP="003C0FDC">
      <w:pPr>
        <w:suppressAutoHyphens/>
        <w:ind w:firstLine="709"/>
        <w:jc w:val="both"/>
        <w:rPr>
          <w:rFonts w:eastAsia="Times New Roman"/>
        </w:rPr>
      </w:pPr>
    </w:p>
    <w:p w:rsidR="003C0FDC" w:rsidRPr="003C0FDC" w:rsidRDefault="003C0FDC" w:rsidP="003C0FDC">
      <w:pPr>
        <w:suppressAutoHyphens/>
        <w:ind w:firstLine="567"/>
        <w:jc w:val="both"/>
        <w:rPr>
          <w:rFonts w:eastAsia="Times New Roman"/>
          <w:b/>
          <w:u w:val="single"/>
        </w:rPr>
      </w:pPr>
      <w:r w:rsidRPr="003C0FDC">
        <w:rPr>
          <w:rFonts w:eastAsia="Times New Roman"/>
          <w:b/>
          <w:u w:val="single"/>
        </w:rPr>
        <w:lastRenderedPageBreak/>
        <w:t>Лот № 5</w:t>
      </w:r>
    </w:p>
    <w:p w:rsidR="003C0FDC" w:rsidRPr="003C0FDC" w:rsidRDefault="003C0FDC" w:rsidP="003C0FDC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3C0FDC">
        <w:rPr>
          <w:u w:val="single"/>
        </w:rPr>
        <w:t>Предмет торгов</w:t>
      </w:r>
      <w:r w:rsidRPr="003C0FDC">
        <w:t xml:space="preserve"> – продажа земельного участка из категории «</w:t>
      </w:r>
      <w:r w:rsidRPr="003C0FDC">
        <w:rPr>
          <w:bCs/>
        </w:rPr>
        <w:t>земли населенных пунктов» с видом разрешенного использования - «</w:t>
      </w:r>
      <w:r w:rsidRPr="003C0FDC">
        <w:t>для ведения садоводства</w:t>
      </w:r>
      <w:r w:rsidRPr="003C0FDC">
        <w:rPr>
          <w:bCs/>
        </w:rPr>
        <w:t>».</w:t>
      </w:r>
    </w:p>
    <w:p w:rsidR="003C0FDC" w:rsidRPr="003C0FDC" w:rsidRDefault="003C0FDC" w:rsidP="003C0FDC">
      <w:pPr>
        <w:suppressAutoHyphens/>
        <w:ind w:firstLine="567"/>
        <w:jc w:val="both"/>
        <w:rPr>
          <w:rFonts w:eastAsia="Times New Roman"/>
          <w:bCs/>
        </w:rPr>
      </w:pPr>
      <w:r w:rsidRPr="003C0FDC">
        <w:rPr>
          <w:rFonts w:eastAsia="Times New Roman"/>
          <w:u w:val="single"/>
        </w:rPr>
        <w:t>Сведения о земельном участке</w:t>
      </w:r>
      <w:r w:rsidRPr="003C0FDC">
        <w:rPr>
          <w:rFonts w:eastAsia="Times New Roman"/>
        </w:rPr>
        <w:t xml:space="preserve">: земельный участок площадью 5795 кв. м, с кадастровым номером 31:09:1203009:29, расположенный по адресу: Белгородская область, </w:t>
      </w:r>
      <w:proofErr w:type="spellStart"/>
      <w:r w:rsidRPr="003C0FDC">
        <w:rPr>
          <w:rFonts w:eastAsia="Times New Roman"/>
        </w:rPr>
        <w:t>Корочанский</w:t>
      </w:r>
      <w:proofErr w:type="spellEnd"/>
      <w:r w:rsidRPr="003C0FDC">
        <w:rPr>
          <w:rFonts w:eastAsia="Times New Roman"/>
        </w:rPr>
        <w:t xml:space="preserve"> район, </w:t>
      </w:r>
      <w:proofErr w:type="spellStart"/>
      <w:r w:rsidRPr="003C0FDC">
        <w:rPr>
          <w:rFonts w:eastAsia="Times New Roman"/>
        </w:rPr>
        <w:t>Новослободское</w:t>
      </w:r>
      <w:proofErr w:type="spellEnd"/>
      <w:r w:rsidRPr="003C0FDC">
        <w:rPr>
          <w:rFonts w:eastAsia="Times New Roman"/>
        </w:rPr>
        <w:t xml:space="preserve"> сельское поселение, село Новая Слободка, улица Котовка.</w:t>
      </w:r>
    </w:p>
    <w:p w:rsidR="003C0FDC" w:rsidRPr="003C0FDC" w:rsidRDefault="003C0FDC" w:rsidP="003C0FDC">
      <w:pPr>
        <w:suppressAutoHyphens/>
        <w:ind w:firstLine="567"/>
        <w:jc w:val="both"/>
        <w:outlineLvl w:val="2"/>
        <w:rPr>
          <w:rFonts w:eastAsia="Times New Roman"/>
        </w:rPr>
      </w:pPr>
      <w:r w:rsidRPr="003C0FDC">
        <w:rPr>
          <w:rFonts w:eastAsia="Times New Roman"/>
        </w:rPr>
        <w:t>Начальная цена лота (цена продажи земельного участка) – 186400,00 (сто восемьдесят шесть тысяч четыреста) рублей, 00 копеек.</w:t>
      </w:r>
    </w:p>
    <w:p w:rsidR="003C0FDC" w:rsidRPr="003C0FDC" w:rsidRDefault="003C0FDC" w:rsidP="003C0FDC">
      <w:pPr>
        <w:suppressAutoHyphens/>
        <w:ind w:firstLine="567"/>
        <w:jc w:val="both"/>
        <w:outlineLvl w:val="2"/>
        <w:rPr>
          <w:rFonts w:eastAsia="Times New Roman"/>
          <w:bCs/>
        </w:rPr>
      </w:pPr>
      <w:r w:rsidRPr="003C0FDC">
        <w:rPr>
          <w:rFonts w:eastAsia="Times New Roman"/>
        </w:rPr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3C0FDC">
          <w:rPr>
            <w:rFonts w:eastAsia="Times New Roman"/>
          </w:rPr>
          <w:t>законом</w:t>
        </w:r>
      </w:hyperlink>
      <w:r w:rsidRPr="003C0FDC">
        <w:rPr>
          <w:rFonts w:eastAsia="Times New Roman"/>
        </w:rPr>
        <w:t xml:space="preserve"> от 29.07.1998 г. № 135-ФЗ «Об оценочной деятельности в Российской Федерации».</w:t>
      </w:r>
    </w:p>
    <w:p w:rsidR="003C0FDC" w:rsidRPr="003C0FDC" w:rsidRDefault="003C0FDC" w:rsidP="003C0FDC">
      <w:pPr>
        <w:suppressAutoHyphens/>
        <w:ind w:firstLine="567"/>
        <w:jc w:val="both"/>
        <w:rPr>
          <w:rFonts w:eastAsia="Times New Roman"/>
        </w:rPr>
      </w:pPr>
      <w:r w:rsidRPr="003C0FDC">
        <w:rPr>
          <w:rFonts w:eastAsia="Times New Roman"/>
        </w:rPr>
        <w:t>Размер задатка установлен в размере 100 процентов от начальной цены аукциона – 186400,00 (сто восемьдесят шесть тысяч четыреста) рублей, 00 копеек.</w:t>
      </w:r>
    </w:p>
    <w:p w:rsidR="003C0FDC" w:rsidRPr="003C0FDC" w:rsidRDefault="003C0FDC" w:rsidP="003C0FDC">
      <w:pPr>
        <w:suppressAutoHyphens/>
        <w:ind w:firstLine="708"/>
        <w:jc w:val="both"/>
        <w:rPr>
          <w:rFonts w:eastAsia="Times New Roman"/>
        </w:rPr>
      </w:pPr>
      <w:r w:rsidRPr="003C0FDC">
        <w:rPr>
          <w:rFonts w:eastAsia="Times New Roman"/>
        </w:rPr>
        <w:t>Шаг аукциона устанавливается в размере 3 процентов от начальной цены аукциона – 5592,00 (пять тысяч пятьсот девяносто два) рубля, 00 копеек.</w:t>
      </w:r>
    </w:p>
    <w:p w:rsidR="003C0FDC" w:rsidRDefault="003C0FDC" w:rsidP="003C0FDC">
      <w:pPr>
        <w:ind w:firstLine="709"/>
        <w:jc w:val="both"/>
        <w:rPr>
          <w:rFonts w:eastAsia="Times New Roman"/>
        </w:rPr>
      </w:pPr>
      <w:r w:rsidRPr="003C0FDC">
        <w:rPr>
          <w:rFonts w:eastAsia="Times New Roman"/>
        </w:rPr>
        <w:t>Земельный участок предоставляется без права возведения объектов капитального строительства.</w:t>
      </w:r>
    </w:p>
    <w:p w:rsidR="00206A3B" w:rsidRPr="003C0FDC" w:rsidRDefault="00206A3B" w:rsidP="003C0FDC">
      <w:pPr>
        <w:ind w:firstLine="709"/>
        <w:jc w:val="both"/>
        <w:rPr>
          <w:rFonts w:eastAsia="Times New Roman"/>
        </w:rPr>
      </w:pPr>
    </w:p>
    <w:p w:rsidR="00206A3B" w:rsidRPr="00501AB3" w:rsidRDefault="00206A3B" w:rsidP="00206A3B">
      <w:pPr>
        <w:jc w:val="both"/>
      </w:pPr>
      <w:r w:rsidRPr="00501AB3">
        <w:t>На заседании Комиссии присутствовали:</w:t>
      </w:r>
    </w:p>
    <w:p w:rsidR="003C0FDC" w:rsidRDefault="003C0FDC" w:rsidP="003C0FDC">
      <w:pPr>
        <w:ind w:firstLine="709"/>
        <w:jc w:val="both"/>
        <w:rPr>
          <w:rFonts w:eastAsia="Times New Roman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206A3B" w:rsidRPr="00FA3739" w:rsidTr="007B10CF">
        <w:trPr>
          <w:trHeight w:val="920"/>
        </w:trPr>
        <w:tc>
          <w:tcPr>
            <w:tcW w:w="3397" w:type="dxa"/>
          </w:tcPr>
          <w:p w:rsidR="00206A3B" w:rsidRPr="00FA3739" w:rsidRDefault="00206A3B" w:rsidP="007B10CF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Бувалко</w:t>
            </w:r>
            <w:proofErr w:type="spellEnd"/>
            <w:r w:rsidRPr="00FA3739">
              <w:rPr>
                <w:color w:val="000000"/>
              </w:rPr>
              <w:t xml:space="preserve"> </w:t>
            </w:r>
          </w:p>
          <w:p w:rsidR="00206A3B" w:rsidRPr="00FA3739" w:rsidRDefault="00206A3B" w:rsidP="007B10C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</w:tcPr>
          <w:p w:rsidR="00206A3B" w:rsidRPr="00FA3739" w:rsidRDefault="00206A3B" w:rsidP="007B10CF">
            <w:pPr>
              <w:ind w:left="46" w:hanging="46"/>
              <w:jc w:val="both"/>
            </w:pPr>
            <w:r w:rsidRPr="00FA3739">
              <w:rPr>
                <w:color w:val="000000"/>
              </w:rPr>
              <w:t xml:space="preserve">- председатель комитета муниципальной собственности и земельных отношений администрации района, </w:t>
            </w:r>
            <w:r w:rsidRPr="00FA3739">
              <w:t xml:space="preserve"> председатель комиссии</w:t>
            </w:r>
          </w:p>
          <w:p w:rsidR="00206A3B" w:rsidRPr="00FA3739" w:rsidRDefault="00206A3B" w:rsidP="007B10C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A3B" w:rsidRPr="00FA3739" w:rsidTr="007B10CF">
        <w:trPr>
          <w:trHeight w:val="920"/>
        </w:trPr>
        <w:tc>
          <w:tcPr>
            <w:tcW w:w="3397" w:type="dxa"/>
          </w:tcPr>
          <w:p w:rsidR="00206A3B" w:rsidRPr="00FA3739" w:rsidRDefault="00206A3B" w:rsidP="007B10CF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Мерзликина</w:t>
            </w:r>
            <w:proofErr w:type="spellEnd"/>
            <w:r w:rsidRPr="00FA3739">
              <w:rPr>
                <w:color w:val="000000"/>
              </w:rPr>
              <w:t xml:space="preserve"> </w:t>
            </w:r>
          </w:p>
          <w:p w:rsidR="00206A3B" w:rsidRPr="00FA3739" w:rsidRDefault="00206A3B" w:rsidP="007B10C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206A3B" w:rsidRPr="00FA3739" w:rsidRDefault="00206A3B" w:rsidP="007B10CF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206A3B" w:rsidRPr="00FA3739" w:rsidRDefault="00206A3B" w:rsidP="007B10C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A3B" w:rsidRPr="00FA3739" w:rsidTr="007B10CF">
        <w:trPr>
          <w:trHeight w:val="150"/>
        </w:trPr>
        <w:tc>
          <w:tcPr>
            <w:tcW w:w="9906" w:type="dxa"/>
            <w:gridSpan w:val="2"/>
          </w:tcPr>
          <w:p w:rsidR="00206A3B" w:rsidRPr="00FA3739" w:rsidRDefault="00206A3B" w:rsidP="007B10CF">
            <w:pPr>
              <w:ind w:left="46" w:hanging="46"/>
            </w:pPr>
          </w:p>
        </w:tc>
      </w:tr>
      <w:tr w:rsidR="00206A3B" w:rsidRPr="00FA3739" w:rsidTr="007B10CF">
        <w:trPr>
          <w:trHeight w:val="455"/>
        </w:trPr>
        <w:tc>
          <w:tcPr>
            <w:tcW w:w="9906" w:type="dxa"/>
            <w:gridSpan w:val="2"/>
          </w:tcPr>
          <w:p w:rsidR="00206A3B" w:rsidRPr="00FA3739" w:rsidRDefault="00206A3B" w:rsidP="007B10CF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206A3B" w:rsidRPr="00E75748" w:rsidRDefault="00206A3B" w:rsidP="007B10CF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6A3B" w:rsidRPr="00FA3739" w:rsidTr="007B10CF">
        <w:trPr>
          <w:trHeight w:val="1047"/>
        </w:trPr>
        <w:tc>
          <w:tcPr>
            <w:tcW w:w="3397" w:type="dxa"/>
          </w:tcPr>
          <w:p w:rsidR="00206A3B" w:rsidRPr="00FA3739" w:rsidRDefault="00206A3B" w:rsidP="007B10C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Дудник</w:t>
            </w:r>
          </w:p>
          <w:p w:rsidR="00206A3B" w:rsidRPr="00FA3739" w:rsidRDefault="00206A3B" w:rsidP="007B10C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Ольга Николаевна </w:t>
            </w:r>
          </w:p>
        </w:tc>
        <w:tc>
          <w:tcPr>
            <w:tcW w:w="6509" w:type="dxa"/>
          </w:tcPr>
          <w:p w:rsidR="00206A3B" w:rsidRPr="00FA3739" w:rsidRDefault="00206A3B" w:rsidP="007B10C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206A3B" w:rsidRPr="002C24E0" w:rsidRDefault="00206A3B" w:rsidP="007B10C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6A3B" w:rsidRPr="00501AB3" w:rsidTr="007B10CF">
        <w:trPr>
          <w:trHeight w:val="719"/>
        </w:trPr>
        <w:tc>
          <w:tcPr>
            <w:tcW w:w="3397" w:type="dxa"/>
          </w:tcPr>
          <w:p w:rsidR="00206A3B" w:rsidRPr="00501AB3" w:rsidRDefault="00206A3B" w:rsidP="007B10CF">
            <w:pPr>
              <w:jc w:val="both"/>
              <w:rPr>
                <w:color w:val="000000"/>
              </w:rPr>
            </w:pPr>
            <w:proofErr w:type="spellStart"/>
            <w:r w:rsidRPr="00501AB3">
              <w:rPr>
                <w:color w:val="000000"/>
              </w:rPr>
              <w:t>Манохин</w:t>
            </w:r>
            <w:proofErr w:type="spellEnd"/>
          </w:p>
          <w:p w:rsidR="00206A3B" w:rsidRPr="00501AB3" w:rsidRDefault="00206A3B" w:rsidP="007B10CF">
            <w:r w:rsidRPr="00501AB3">
              <w:t>Андрей Викторович</w:t>
            </w:r>
          </w:p>
          <w:p w:rsidR="00206A3B" w:rsidRPr="00CD059D" w:rsidRDefault="00206A3B" w:rsidP="007B10C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206A3B" w:rsidRPr="00501AB3" w:rsidRDefault="00206A3B" w:rsidP="007B10CF">
            <w:pPr>
              <w:ind w:left="46" w:hanging="46"/>
              <w:jc w:val="both"/>
            </w:pPr>
            <w:r w:rsidRPr="00501AB3">
              <w:rPr>
                <w:color w:val="000000"/>
              </w:rPr>
              <w:t>- з</w:t>
            </w:r>
            <w:r w:rsidRPr="00501AB3">
              <w:t>аместитель главы администрации района – секретарь Совета безопасности</w:t>
            </w:r>
          </w:p>
          <w:p w:rsidR="00206A3B" w:rsidRPr="00CD059D" w:rsidRDefault="00206A3B" w:rsidP="007B10C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6A3B" w:rsidRPr="00FA3739" w:rsidTr="007B10CF">
        <w:trPr>
          <w:trHeight w:val="661"/>
        </w:trPr>
        <w:tc>
          <w:tcPr>
            <w:tcW w:w="3397" w:type="dxa"/>
          </w:tcPr>
          <w:p w:rsidR="00206A3B" w:rsidRPr="00FA3739" w:rsidRDefault="00206A3B" w:rsidP="007B10C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Мозговой</w:t>
            </w:r>
          </w:p>
          <w:p w:rsidR="00206A3B" w:rsidRPr="00FA3739" w:rsidRDefault="00206A3B" w:rsidP="007B10CF">
            <w:r w:rsidRPr="00FA3739">
              <w:t>Дмитрий Николаевич</w:t>
            </w:r>
          </w:p>
          <w:p w:rsidR="00206A3B" w:rsidRPr="002C24E0" w:rsidRDefault="00206A3B" w:rsidP="007B10C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206A3B" w:rsidRPr="00FA3739" w:rsidRDefault="00206A3B" w:rsidP="007B10C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-з</w:t>
            </w:r>
            <w:r w:rsidRPr="00FA3739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A43DBF" w:rsidRPr="00501AB3" w:rsidTr="007B10CF">
        <w:trPr>
          <w:trHeight w:val="719"/>
        </w:trPr>
        <w:tc>
          <w:tcPr>
            <w:tcW w:w="3397" w:type="dxa"/>
          </w:tcPr>
          <w:p w:rsidR="00A43DBF" w:rsidRDefault="00A43DBF" w:rsidP="007B10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A43DBF" w:rsidRPr="00501AB3" w:rsidRDefault="00A43DBF" w:rsidP="007B10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A43DBF" w:rsidRPr="007959C7" w:rsidRDefault="00A43DBF" w:rsidP="007B10CF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A43DBF" w:rsidRPr="00F16B8B" w:rsidRDefault="00A43DBF" w:rsidP="007B10CF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206A3B" w:rsidRPr="00FA3739" w:rsidTr="007B10CF">
        <w:trPr>
          <w:trHeight w:val="596"/>
        </w:trPr>
        <w:tc>
          <w:tcPr>
            <w:tcW w:w="3397" w:type="dxa"/>
          </w:tcPr>
          <w:p w:rsidR="00206A3B" w:rsidRPr="00FA3739" w:rsidRDefault="00206A3B" w:rsidP="007B10CF">
            <w:pPr>
              <w:jc w:val="both"/>
            </w:pPr>
            <w:proofErr w:type="spellStart"/>
            <w:r w:rsidRPr="00FA3739">
              <w:t>Сивиринова</w:t>
            </w:r>
            <w:proofErr w:type="spellEnd"/>
          </w:p>
          <w:p w:rsidR="00206A3B" w:rsidRDefault="00206A3B" w:rsidP="007B10CF">
            <w:pPr>
              <w:jc w:val="both"/>
            </w:pPr>
            <w:r w:rsidRPr="00FA3739">
              <w:t>Анастасия Николаевна</w:t>
            </w:r>
          </w:p>
          <w:p w:rsidR="00206A3B" w:rsidRPr="002C24E0" w:rsidRDefault="00206A3B" w:rsidP="007B10C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206A3B" w:rsidRPr="00FA3739" w:rsidRDefault="00206A3B" w:rsidP="007B10CF">
            <w:pPr>
              <w:ind w:left="46" w:hanging="46"/>
              <w:jc w:val="both"/>
            </w:pPr>
            <w:r w:rsidRPr="00FA3739">
              <w:t>-начальник отдела архитектуры – районный архитектор</w:t>
            </w:r>
          </w:p>
          <w:p w:rsidR="00206A3B" w:rsidRPr="00FA3739" w:rsidRDefault="00206A3B" w:rsidP="007B10C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A43DBF" w:rsidRPr="00FA3739" w:rsidTr="007B10CF">
        <w:trPr>
          <w:trHeight w:val="719"/>
        </w:trPr>
        <w:tc>
          <w:tcPr>
            <w:tcW w:w="3397" w:type="dxa"/>
          </w:tcPr>
          <w:p w:rsidR="00A43DBF" w:rsidRDefault="00A43DBF" w:rsidP="007B10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A43DBF" w:rsidRPr="006E5BE2" w:rsidRDefault="00A43DBF" w:rsidP="007B10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A43DBF" w:rsidRPr="00E75748" w:rsidRDefault="00A43DBF" w:rsidP="007B10C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A43DBF" w:rsidRPr="006E5BE2" w:rsidRDefault="00A43DBF" w:rsidP="007B10CF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</w:t>
            </w:r>
            <w:proofErr w:type="gramStart"/>
            <w:r w:rsidRPr="004302E0">
              <w:rPr>
                <w:color w:val="000000"/>
              </w:rPr>
              <w:t>отдела развития малых форм хозяйствования управления АПК</w:t>
            </w:r>
            <w:proofErr w:type="gramEnd"/>
            <w:r w:rsidRPr="004302E0">
              <w:rPr>
                <w:color w:val="000000"/>
              </w:rPr>
              <w:t xml:space="preserve"> и воспроизводства окружающей среды администрации района</w:t>
            </w:r>
          </w:p>
          <w:p w:rsidR="00A43DBF" w:rsidRPr="00E75748" w:rsidRDefault="00A43DBF" w:rsidP="007B10C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6A3B" w:rsidRPr="007959C7" w:rsidTr="007B10CF">
        <w:trPr>
          <w:trHeight w:val="719"/>
        </w:trPr>
        <w:tc>
          <w:tcPr>
            <w:tcW w:w="3397" w:type="dxa"/>
          </w:tcPr>
          <w:p w:rsidR="00206A3B" w:rsidRPr="007959C7" w:rsidRDefault="00206A3B" w:rsidP="007B10CF">
            <w:pPr>
              <w:jc w:val="both"/>
              <w:rPr>
                <w:color w:val="000000"/>
              </w:rPr>
            </w:pPr>
            <w:proofErr w:type="spellStart"/>
            <w:r w:rsidRPr="007959C7">
              <w:rPr>
                <w:color w:val="000000"/>
              </w:rPr>
              <w:t>Ясюкайтис</w:t>
            </w:r>
            <w:proofErr w:type="spellEnd"/>
          </w:p>
          <w:p w:rsidR="00206A3B" w:rsidRPr="007959C7" w:rsidRDefault="00206A3B" w:rsidP="007B10CF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206A3B" w:rsidRPr="007959C7" w:rsidRDefault="00206A3B" w:rsidP="007B10CF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206A3B" w:rsidRDefault="00206A3B" w:rsidP="003C0FDC">
      <w:pPr>
        <w:ind w:firstLine="709"/>
        <w:jc w:val="both"/>
        <w:rPr>
          <w:rFonts w:eastAsia="Times New Roman"/>
        </w:rPr>
      </w:pPr>
    </w:p>
    <w:p w:rsidR="00694E81" w:rsidRPr="00501AB3" w:rsidRDefault="00694E81" w:rsidP="00032413">
      <w:pPr>
        <w:jc w:val="both"/>
      </w:pPr>
      <w:r w:rsidRPr="00A43DBF">
        <w:t xml:space="preserve">На заседании Комиссии присутствуют </w:t>
      </w:r>
      <w:r w:rsidR="00A43DBF" w:rsidRPr="00A43DBF">
        <w:t>9</w:t>
      </w:r>
      <w:r w:rsidRPr="00A43DBF">
        <w:t xml:space="preserve"> членов из </w:t>
      </w:r>
      <w:r w:rsidR="006D613D" w:rsidRPr="00A43DBF">
        <w:t>10</w:t>
      </w:r>
      <w:r w:rsidRPr="00A43DBF">
        <w:t>,  кворум имеется.</w:t>
      </w:r>
    </w:p>
    <w:p w:rsidR="00B3164D" w:rsidRPr="00B3164D" w:rsidRDefault="00B3164D" w:rsidP="00421FC2">
      <w:pPr>
        <w:ind w:firstLine="708"/>
        <w:jc w:val="both"/>
        <w:rPr>
          <w:b/>
          <w:sz w:val="18"/>
          <w:szCs w:val="18"/>
        </w:rPr>
      </w:pPr>
    </w:p>
    <w:p w:rsidR="00694E81" w:rsidRPr="00501AB3" w:rsidRDefault="00694E81" w:rsidP="00421FC2">
      <w:pPr>
        <w:ind w:firstLine="708"/>
        <w:jc w:val="both"/>
        <w:rPr>
          <w:b/>
        </w:rPr>
      </w:pPr>
      <w:r w:rsidRPr="00501AB3">
        <w:rPr>
          <w:b/>
        </w:rPr>
        <w:lastRenderedPageBreak/>
        <w:t xml:space="preserve">Процедура по определению участников торгов проходила с </w:t>
      </w:r>
      <w:r w:rsidR="003C0FDC">
        <w:rPr>
          <w:b/>
        </w:rPr>
        <w:t>08</w:t>
      </w:r>
      <w:r w:rsidRPr="00501AB3">
        <w:rPr>
          <w:b/>
        </w:rPr>
        <w:t xml:space="preserve"> часов </w:t>
      </w:r>
      <w:r w:rsidR="003C0FDC">
        <w:rPr>
          <w:b/>
        </w:rPr>
        <w:t>3</w:t>
      </w:r>
      <w:r w:rsidRPr="00501AB3">
        <w:rPr>
          <w:b/>
        </w:rPr>
        <w:t xml:space="preserve">0 минут  до </w:t>
      </w:r>
      <w:r w:rsidR="003C0FDC">
        <w:rPr>
          <w:b/>
        </w:rPr>
        <w:t>09</w:t>
      </w:r>
      <w:r w:rsidRPr="00501AB3">
        <w:rPr>
          <w:b/>
        </w:rPr>
        <w:t xml:space="preserve"> часов </w:t>
      </w:r>
      <w:r w:rsidR="003C0FDC">
        <w:rPr>
          <w:b/>
        </w:rPr>
        <w:t>0</w:t>
      </w:r>
      <w:r w:rsidR="0004496E" w:rsidRPr="00501AB3">
        <w:rPr>
          <w:b/>
        </w:rPr>
        <w:t>0</w:t>
      </w:r>
      <w:r w:rsidR="008C6C01" w:rsidRPr="00501AB3">
        <w:rPr>
          <w:b/>
        </w:rPr>
        <w:t xml:space="preserve"> минут  </w:t>
      </w:r>
      <w:r w:rsidR="003C0FDC">
        <w:rPr>
          <w:b/>
        </w:rPr>
        <w:t>2</w:t>
      </w:r>
      <w:r w:rsidR="00FF60AB">
        <w:rPr>
          <w:b/>
        </w:rPr>
        <w:t>3</w:t>
      </w:r>
      <w:r w:rsidRPr="00501AB3">
        <w:rPr>
          <w:b/>
        </w:rPr>
        <w:t xml:space="preserve"> </w:t>
      </w:r>
      <w:r w:rsidR="003C0FDC">
        <w:rPr>
          <w:b/>
        </w:rPr>
        <w:t>апреля</w:t>
      </w:r>
      <w:r w:rsidRPr="00501AB3">
        <w:rPr>
          <w:b/>
        </w:rPr>
        <w:t xml:space="preserve">  20</w:t>
      </w:r>
      <w:r w:rsidR="004023BD">
        <w:rPr>
          <w:b/>
        </w:rPr>
        <w:t>20</w:t>
      </w:r>
      <w:r w:rsidRPr="00501AB3">
        <w:rPr>
          <w:b/>
        </w:rPr>
        <w:t xml:space="preserve"> года.</w:t>
      </w:r>
    </w:p>
    <w:p w:rsidR="00DA113D" w:rsidRDefault="00694E81" w:rsidP="00032413">
      <w:pPr>
        <w:jc w:val="both"/>
        <w:rPr>
          <w:b/>
        </w:rPr>
      </w:pPr>
      <w:r w:rsidRPr="00501AB3">
        <w:rPr>
          <w:b/>
        </w:rPr>
        <w:tab/>
      </w:r>
    </w:p>
    <w:p w:rsidR="00694E81" w:rsidRPr="00501AB3" w:rsidRDefault="00694E81" w:rsidP="00501AB3">
      <w:pPr>
        <w:ind w:firstLine="709"/>
        <w:jc w:val="both"/>
      </w:pPr>
      <w:r w:rsidRPr="00501AB3">
        <w:t xml:space="preserve">Информацию о поступивших заявках объявляет </w:t>
      </w:r>
      <w:r w:rsidR="0004496E" w:rsidRPr="00501AB3">
        <w:t xml:space="preserve">председатель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501AB3">
        <w:t xml:space="preserve">           </w:t>
      </w:r>
      <w:proofErr w:type="spellStart"/>
      <w:r w:rsidR="0004496E" w:rsidRPr="00501AB3">
        <w:t>Бувалко</w:t>
      </w:r>
      <w:proofErr w:type="spellEnd"/>
      <w:r w:rsidR="0004496E" w:rsidRPr="00501AB3">
        <w:t xml:space="preserve"> И.В</w:t>
      </w:r>
      <w:r w:rsidRPr="00501AB3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>До окончания срока подачи заявок, указанного в</w:t>
      </w:r>
      <w:r w:rsidR="003C0FDC">
        <w:t xml:space="preserve"> информационном сообщении (до 0</w:t>
      </w:r>
      <w:r w:rsidR="00206A3B">
        <w:t>8</w:t>
      </w:r>
      <w:r w:rsidRPr="00501AB3">
        <w:t xml:space="preserve"> часов </w:t>
      </w:r>
      <w:r w:rsidR="00206A3B">
        <w:t>3</w:t>
      </w:r>
      <w:r w:rsidR="0004496E" w:rsidRPr="00501AB3">
        <w:t xml:space="preserve">0 минут </w:t>
      </w:r>
      <w:r w:rsidR="003C0FDC">
        <w:t>20</w:t>
      </w:r>
      <w:r w:rsidRPr="00501AB3">
        <w:t xml:space="preserve"> </w:t>
      </w:r>
      <w:r w:rsidR="003C0FDC">
        <w:t>апре</w:t>
      </w:r>
      <w:r w:rsidR="00115664">
        <w:t>ля</w:t>
      </w:r>
      <w:r w:rsidRPr="00501AB3">
        <w:t xml:space="preserve"> 20</w:t>
      </w:r>
      <w:r w:rsidR="00115664">
        <w:t>20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CF547B" w:rsidRPr="00B3164D" w:rsidRDefault="00CF547B" w:rsidP="00032413">
      <w:pPr>
        <w:jc w:val="both"/>
        <w:rPr>
          <w:sz w:val="16"/>
          <w:szCs w:val="16"/>
        </w:rPr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329"/>
        <w:gridCol w:w="3066"/>
        <w:gridCol w:w="1443"/>
      </w:tblGrid>
      <w:tr w:rsidR="00694E81" w:rsidRPr="00873229" w:rsidTr="00B3164D">
        <w:trPr>
          <w:trHeight w:val="834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329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06342A" w:rsidRPr="00873229" w:rsidTr="00CC6A3D">
        <w:trPr>
          <w:trHeight w:val="269"/>
        </w:trPr>
        <w:tc>
          <w:tcPr>
            <w:tcW w:w="10281" w:type="dxa"/>
            <w:gridSpan w:val="4"/>
          </w:tcPr>
          <w:p w:rsidR="0006342A" w:rsidRPr="00873229" w:rsidRDefault="0006342A" w:rsidP="00CC6A3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№1</w:t>
            </w:r>
          </w:p>
        </w:tc>
      </w:tr>
      <w:tr w:rsidR="00F71D34" w:rsidRPr="00873229" w:rsidTr="00F71D34">
        <w:trPr>
          <w:trHeight w:val="3224"/>
        </w:trPr>
        <w:tc>
          <w:tcPr>
            <w:tcW w:w="1443" w:type="dxa"/>
          </w:tcPr>
          <w:p w:rsidR="008819D4" w:rsidRPr="00B3164D" w:rsidRDefault="00DD1A06" w:rsidP="00881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8819D4" w:rsidRPr="00B3164D">
              <w:rPr>
                <w:b/>
                <w:sz w:val="22"/>
                <w:szCs w:val="22"/>
              </w:rPr>
              <w:t>.</w:t>
            </w:r>
            <w:r w:rsidR="008819D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8819D4" w:rsidRPr="00B3164D">
              <w:rPr>
                <w:b/>
                <w:sz w:val="22"/>
                <w:szCs w:val="22"/>
              </w:rPr>
              <w:t>.20</w:t>
            </w:r>
            <w:r w:rsidR="00115664">
              <w:rPr>
                <w:b/>
                <w:sz w:val="22"/>
                <w:szCs w:val="22"/>
              </w:rPr>
              <w:t>20</w:t>
            </w:r>
          </w:p>
          <w:p w:rsidR="008819D4" w:rsidRPr="00B3164D" w:rsidRDefault="008819D4" w:rsidP="008819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F71D34" w:rsidRPr="00B3164D" w:rsidRDefault="00F71D34" w:rsidP="00310BFE">
            <w:pPr>
              <w:jc w:val="center"/>
            </w:pPr>
          </w:p>
        </w:tc>
        <w:tc>
          <w:tcPr>
            <w:tcW w:w="4329" w:type="dxa"/>
          </w:tcPr>
          <w:p w:rsidR="003C0FDC" w:rsidRPr="003C0FDC" w:rsidRDefault="003C0FDC" w:rsidP="003C0FDC">
            <w:pPr>
              <w:suppressAutoHyphens/>
              <w:ind w:firstLine="567"/>
              <w:jc w:val="both"/>
              <w:rPr>
                <w:rFonts w:eastAsia="Times New Roman"/>
                <w:bCs/>
              </w:rPr>
            </w:pPr>
            <w:r w:rsidRPr="003C0FDC">
              <w:t>право на заключение договора аренды земельного участка из категории «</w:t>
            </w:r>
            <w:r w:rsidRPr="003C0FDC">
              <w:rPr>
                <w:bCs/>
              </w:rPr>
              <w:t xml:space="preserve">земли населенных пунктов» с видом разрешенного использования – </w:t>
            </w:r>
            <w:r w:rsidRPr="003C0FDC">
              <w:t>для ведения садоводства</w:t>
            </w:r>
            <w:r w:rsidR="00F71D34" w:rsidRPr="007C181A">
              <w:rPr>
                <w:bCs/>
                <w:sz w:val="22"/>
                <w:szCs w:val="22"/>
              </w:rPr>
              <w:t xml:space="preserve">, </w:t>
            </w:r>
            <w:r w:rsidR="00F71D34" w:rsidRPr="007C181A">
              <w:rPr>
                <w:sz w:val="22"/>
                <w:szCs w:val="22"/>
              </w:rPr>
              <w:t xml:space="preserve">площадью </w:t>
            </w:r>
            <w:r w:rsidR="00C13F5A">
              <w:rPr>
                <w:sz w:val="22"/>
                <w:szCs w:val="22"/>
              </w:rPr>
              <w:t>1000</w:t>
            </w:r>
            <w:r w:rsidR="00F71D34" w:rsidRPr="007C181A">
              <w:rPr>
                <w:sz w:val="22"/>
                <w:szCs w:val="22"/>
              </w:rPr>
              <w:t xml:space="preserve"> кв. м, с кадастровым номером </w:t>
            </w:r>
            <w:r w:rsidRPr="003C0FDC">
              <w:rPr>
                <w:rFonts w:eastAsia="Times New Roman"/>
              </w:rPr>
              <w:t>31:09:1507003:162</w:t>
            </w:r>
            <w:r>
              <w:rPr>
                <w:sz w:val="22"/>
                <w:szCs w:val="22"/>
              </w:rPr>
              <w:t xml:space="preserve">, </w:t>
            </w:r>
            <w:r w:rsidR="00F71D34" w:rsidRPr="007C181A">
              <w:rPr>
                <w:sz w:val="22"/>
                <w:szCs w:val="22"/>
              </w:rPr>
              <w:t xml:space="preserve">по адресу: </w:t>
            </w:r>
            <w:r w:rsidRPr="003C0FDC">
              <w:rPr>
                <w:rFonts w:eastAsia="Times New Roman"/>
              </w:rPr>
              <w:t xml:space="preserve">Белгородская область, </w:t>
            </w:r>
            <w:proofErr w:type="spellStart"/>
            <w:r w:rsidRPr="003C0FDC">
              <w:rPr>
                <w:rFonts w:eastAsia="Times New Roman"/>
              </w:rPr>
              <w:t>Корочанский</w:t>
            </w:r>
            <w:proofErr w:type="spellEnd"/>
            <w:r w:rsidRPr="003C0FDC">
              <w:rPr>
                <w:rFonts w:eastAsia="Times New Roman"/>
              </w:rPr>
              <w:t xml:space="preserve"> район, </w:t>
            </w:r>
            <w:proofErr w:type="spellStart"/>
            <w:r w:rsidRPr="003C0FDC">
              <w:rPr>
                <w:rFonts w:eastAsia="Times New Roman"/>
              </w:rPr>
              <w:t>Ломовское</w:t>
            </w:r>
            <w:proofErr w:type="spellEnd"/>
            <w:r w:rsidRPr="003C0FDC">
              <w:rPr>
                <w:rFonts w:eastAsia="Times New Roman"/>
              </w:rPr>
              <w:t xml:space="preserve"> сельское поселение, село Гремячье, улица Лесная.</w:t>
            </w:r>
          </w:p>
          <w:p w:rsidR="00F71D34" w:rsidRDefault="00125CF9" w:rsidP="00E86B9A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 xml:space="preserve">Существующие ограничения и </w:t>
            </w:r>
            <w:r w:rsidRPr="00115664">
              <w:rPr>
                <w:sz w:val="22"/>
                <w:szCs w:val="22"/>
              </w:rPr>
              <w:t>обременения права:</w:t>
            </w:r>
            <w:r w:rsidRPr="00115664">
              <w:rPr>
                <w:bCs/>
                <w:sz w:val="22"/>
                <w:szCs w:val="22"/>
              </w:rPr>
              <w:t xml:space="preserve"> </w:t>
            </w:r>
            <w:r w:rsidR="00115664" w:rsidRPr="00115664">
              <w:rPr>
                <w:bCs/>
                <w:sz w:val="22"/>
                <w:szCs w:val="22"/>
              </w:rPr>
              <w:t>з</w:t>
            </w:r>
            <w:r w:rsidR="00115664" w:rsidRPr="00115664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115664">
              <w:rPr>
                <w:bCs/>
                <w:sz w:val="22"/>
                <w:szCs w:val="22"/>
              </w:rPr>
              <w:t>.</w:t>
            </w:r>
          </w:p>
          <w:p w:rsidR="00F71D34" w:rsidRPr="00660198" w:rsidRDefault="00F71D34" w:rsidP="00CC6A3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8819D4" w:rsidRDefault="00DD1A06" w:rsidP="00881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Илья Александрович</w:t>
            </w:r>
          </w:p>
          <w:p w:rsidR="008819D4" w:rsidRPr="00A40368" w:rsidRDefault="008819D4" w:rsidP="008819D4">
            <w:pPr>
              <w:jc w:val="both"/>
              <w:rPr>
                <w:sz w:val="16"/>
                <w:szCs w:val="16"/>
              </w:rPr>
            </w:pPr>
          </w:p>
          <w:p w:rsidR="00F71D34" w:rsidRPr="00A40368" w:rsidRDefault="008819D4" w:rsidP="008819D4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  <w:r w:rsidR="003C0F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F71D34" w:rsidRPr="00873229" w:rsidRDefault="00DD1A06" w:rsidP="00CC6A3D">
            <w:pPr>
              <w:jc w:val="both"/>
            </w:pPr>
            <w:r>
              <w:rPr>
                <w:sz w:val="22"/>
                <w:szCs w:val="22"/>
              </w:rPr>
              <w:t>3000</w:t>
            </w:r>
            <w:r w:rsidR="00F71D34" w:rsidRPr="00873229">
              <w:rPr>
                <w:sz w:val="22"/>
                <w:szCs w:val="22"/>
              </w:rPr>
              <w:t>,00</w:t>
            </w:r>
          </w:p>
          <w:p w:rsidR="00F71D34" w:rsidRPr="00873229" w:rsidRDefault="00F71D34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DD1A06">
              <w:rPr>
                <w:sz w:val="22"/>
                <w:szCs w:val="22"/>
              </w:rPr>
              <w:t>3000</w:t>
            </w:r>
            <w:r w:rsidR="008819D4">
              <w:rPr>
                <w:sz w:val="22"/>
                <w:szCs w:val="22"/>
              </w:rPr>
              <w:t>,00</w:t>
            </w:r>
          </w:p>
          <w:p w:rsidR="00F71D34" w:rsidRPr="00873229" w:rsidRDefault="00F71D34" w:rsidP="00CC6A3D">
            <w:pPr>
              <w:jc w:val="both"/>
            </w:pPr>
          </w:p>
        </w:tc>
      </w:tr>
      <w:tr w:rsidR="00CF547B" w:rsidRPr="00873229" w:rsidTr="00C82FB0">
        <w:trPr>
          <w:trHeight w:val="269"/>
        </w:trPr>
        <w:tc>
          <w:tcPr>
            <w:tcW w:w="10281" w:type="dxa"/>
            <w:gridSpan w:val="4"/>
          </w:tcPr>
          <w:p w:rsidR="00CF547B" w:rsidRPr="00873229" w:rsidRDefault="00CF547B" w:rsidP="00C82FB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115664" w:rsidRPr="00873229" w:rsidTr="00C82FB0">
        <w:trPr>
          <w:trHeight w:val="3022"/>
        </w:trPr>
        <w:tc>
          <w:tcPr>
            <w:tcW w:w="1443" w:type="dxa"/>
          </w:tcPr>
          <w:p w:rsidR="00115664" w:rsidRPr="00FF671C" w:rsidRDefault="00FF671C" w:rsidP="00F71D03">
            <w:pPr>
              <w:jc w:val="center"/>
              <w:rPr>
                <w:b/>
              </w:rPr>
            </w:pPr>
            <w:r w:rsidRPr="00FF671C">
              <w:rPr>
                <w:b/>
                <w:sz w:val="22"/>
                <w:szCs w:val="22"/>
              </w:rPr>
              <w:t>15</w:t>
            </w:r>
            <w:r w:rsidR="00115664" w:rsidRPr="00FF671C">
              <w:rPr>
                <w:b/>
                <w:sz w:val="22"/>
                <w:szCs w:val="22"/>
              </w:rPr>
              <w:t>.</w:t>
            </w:r>
            <w:r w:rsidRPr="00FF671C">
              <w:rPr>
                <w:b/>
                <w:sz w:val="22"/>
                <w:szCs w:val="22"/>
              </w:rPr>
              <w:t>04</w:t>
            </w:r>
            <w:r w:rsidR="00115664" w:rsidRPr="00FF671C">
              <w:rPr>
                <w:b/>
                <w:sz w:val="22"/>
                <w:szCs w:val="22"/>
              </w:rPr>
              <w:t>.2020</w:t>
            </w:r>
          </w:p>
          <w:p w:rsidR="00115664" w:rsidRPr="00FF671C" w:rsidRDefault="00115664" w:rsidP="00F71D03">
            <w:pPr>
              <w:jc w:val="center"/>
            </w:pPr>
            <w:r w:rsidRPr="00FF671C">
              <w:rPr>
                <w:b/>
                <w:sz w:val="22"/>
                <w:szCs w:val="22"/>
              </w:rPr>
              <w:t>№ 1</w:t>
            </w:r>
          </w:p>
          <w:p w:rsidR="00115664" w:rsidRPr="00FF671C" w:rsidRDefault="00115664" w:rsidP="00F71D03">
            <w:pPr>
              <w:jc w:val="center"/>
            </w:pPr>
          </w:p>
        </w:tc>
        <w:tc>
          <w:tcPr>
            <w:tcW w:w="4329" w:type="dxa"/>
          </w:tcPr>
          <w:p w:rsidR="001E10D7" w:rsidRPr="00FF671C" w:rsidRDefault="003F06A0" w:rsidP="00F71D03">
            <w:pPr>
              <w:suppressAutoHyphens/>
              <w:ind w:firstLine="709"/>
              <w:jc w:val="both"/>
              <w:rPr>
                <w:rFonts w:eastAsia="Times New Roman"/>
              </w:rPr>
            </w:pPr>
            <w:r w:rsidRPr="00FF671C">
              <w:t>право на заключение договора аренды земельного участка из категории «</w:t>
            </w:r>
            <w:r w:rsidRPr="00FF671C">
              <w:rPr>
                <w:bCs/>
              </w:rPr>
              <w:t xml:space="preserve">земли населенных пунктов» с видом разрешенного использования – </w:t>
            </w:r>
            <w:r w:rsidRPr="00FF671C">
              <w:t>для ведения личного подсобного хозяйства</w:t>
            </w:r>
            <w:r w:rsidR="00115664" w:rsidRPr="00FF671C">
              <w:rPr>
                <w:bCs/>
                <w:sz w:val="22"/>
                <w:szCs w:val="22"/>
              </w:rPr>
              <w:t xml:space="preserve">, </w:t>
            </w:r>
            <w:r w:rsidR="00115664" w:rsidRPr="00FF671C">
              <w:rPr>
                <w:sz w:val="22"/>
                <w:szCs w:val="22"/>
              </w:rPr>
              <w:t xml:space="preserve">площадью 2900 кв. м, с кадастровым номером </w:t>
            </w:r>
            <w:r w:rsidRPr="00FF671C">
              <w:rPr>
                <w:rFonts w:eastAsia="Times New Roman"/>
              </w:rPr>
              <w:t>31:09:2301003:118</w:t>
            </w:r>
            <w:r w:rsidR="00115664" w:rsidRPr="00FF671C">
              <w:rPr>
                <w:sz w:val="22"/>
                <w:szCs w:val="22"/>
              </w:rPr>
              <w:t xml:space="preserve">, по адресу: </w:t>
            </w:r>
            <w:r w:rsidRPr="00FF671C">
              <w:rPr>
                <w:rFonts w:eastAsia="Times New Roman"/>
              </w:rPr>
              <w:t xml:space="preserve">Белгородская область, </w:t>
            </w:r>
            <w:proofErr w:type="spellStart"/>
            <w:r w:rsidRPr="00FF671C">
              <w:rPr>
                <w:rFonts w:eastAsia="Times New Roman"/>
              </w:rPr>
              <w:t>Корочанский</w:t>
            </w:r>
            <w:proofErr w:type="spellEnd"/>
            <w:r w:rsidRPr="00FF671C">
              <w:rPr>
                <w:rFonts w:eastAsia="Times New Roman"/>
              </w:rPr>
              <w:t xml:space="preserve"> район, Соколовское сельское поселение, хутор Красный Пахарь. </w:t>
            </w:r>
          </w:p>
          <w:p w:rsidR="00115664" w:rsidRPr="00FF671C" w:rsidRDefault="00115664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F671C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FF671C">
              <w:rPr>
                <w:bCs/>
                <w:sz w:val="22"/>
                <w:szCs w:val="22"/>
              </w:rPr>
              <w:t xml:space="preserve"> не зарегистрированы.</w:t>
            </w:r>
          </w:p>
          <w:p w:rsidR="00115664" w:rsidRPr="00FF671C" w:rsidRDefault="00115664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115664" w:rsidRPr="00FF671C" w:rsidRDefault="009C0827" w:rsidP="00F71D03">
            <w:pPr>
              <w:jc w:val="both"/>
              <w:rPr>
                <w:sz w:val="22"/>
                <w:szCs w:val="22"/>
              </w:rPr>
            </w:pPr>
            <w:proofErr w:type="spellStart"/>
            <w:r w:rsidRPr="00FF671C">
              <w:rPr>
                <w:sz w:val="22"/>
                <w:szCs w:val="22"/>
              </w:rPr>
              <w:t>Молчанюк</w:t>
            </w:r>
            <w:proofErr w:type="spellEnd"/>
            <w:r w:rsidRPr="00FF671C">
              <w:rPr>
                <w:sz w:val="22"/>
                <w:szCs w:val="22"/>
              </w:rPr>
              <w:t xml:space="preserve"> Сергей Анатольевич</w:t>
            </w:r>
          </w:p>
          <w:p w:rsidR="00115664" w:rsidRPr="00FF671C" w:rsidRDefault="00115664" w:rsidP="00F71D03">
            <w:pPr>
              <w:jc w:val="both"/>
              <w:rPr>
                <w:sz w:val="16"/>
                <w:szCs w:val="16"/>
              </w:rPr>
            </w:pPr>
          </w:p>
          <w:p w:rsidR="00115664" w:rsidRPr="00FF671C" w:rsidRDefault="00115664" w:rsidP="00F71D03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115664" w:rsidRPr="00873229" w:rsidRDefault="0002656E" w:rsidP="00F71D03">
            <w:pPr>
              <w:jc w:val="both"/>
            </w:pPr>
            <w:r w:rsidRPr="00FF671C">
              <w:rPr>
                <w:rFonts w:eastAsia="Times New Roman"/>
              </w:rPr>
              <w:t xml:space="preserve">10214,00 </w:t>
            </w:r>
            <w:r w:rsidR="00115664" w:rsidRPr="00FF671C">
              <w:rPr>
                <w:sz w:val="22"/>
                <w:szCs w:val="22"/>
              </w:rPr>
              <w:t xml:space="preserve">Внесенный задаток: </w:t>
            </w:r>
            <w:r w:rsidRPr="00FF671C">
              <w:rPr>
                <w:rFonts w:eastAsia="Times New Roman"/>
              </w:rPr>
              <w:t>10214,00</w:t>
            </w:r>
            <w:r w:rsidRPr="003C0FDC">
              <w:rPr>
                <w:rFonts w:eastAsia="Times New Roman"/>
              </w:rPr>
              <w:t xml:space="preserve"> </w:t>
            </w:r>
          </w:p>
        </w:tc>
      </w:tr>
      <w:tr w:rsidR="00CF547B" w:rsidRPr="00873229" w:rsidTr="00C82FB0">
        <w:trPr>
          <w:trHeight w:val="269"/>
        </w:trPr>
        <w:tc>
          <w:tcPr>
            <w:tcW w:w="10281" w:type="dxa"/>
            <w:gridSpan w:val="4"/>
          </w:tcPr>
          <w:p w:rsidR="00CF547B" w:rsidRPr="00873229" w:rsidRDefault="00CF547B" w:rsidP="00C82FB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115664" w:rsidRPr="00873229" w:rsidTr="00C82FB0">
        <w:trPr>
          <w:trHeight w:val="3022"/>
        </w:trPr>
        <w:tc>
          <w:tcPr>
            <w:tcW w:w="1443" w:type="dxa"/>
          </w:tcPr>
          <w:p w:rsidR="00115664" w:rsidRPr="00FF671C" w:rsidRDefault="00FF671C" w:rsidP="00F71D03">
            <w:pPr>
              <w:jc w:val="center"/>
              <w:rPr>
                <w:b/>
              </w:rPr>
            </w:pPr>
            <w:r w:rsidRPr="00FF671C">
              <w:rPr>
                <w:b/>
                <w:sz w:val="22"/>
                <w:szCs w:val="22"/>
              </w:rPr>
              <w:t>15</w:t>
            </w:r>
            <w:r w:rsidR="00115664" w:rsidRPr="00FF671C">
              <w:rPr>
                <w:b/>
                <w:sz w:val="22"/>
                <w:szCs w:val="22"/>
              </w:rPr>
              <w:t>.</w:t>
            </w:r>
            <w:r w:rsidR="009C0827" w:rsidRPr="00FF671C">
              <w:rPr>
                <w:b/>
                <w:sz w:val="22"/>
                <w:szCs w:val="22"/>
              </w:rPr>
              <w:t>0</w:t>
            </w:r>
            <w:r w:rsidRPr="00FF671C">
              <w:rPr>
                <w:b/>
                <w:sz w:val="22"/>
                <w:szCs w:val="22"/>
              </w:rPr>
              <w:t>4</w:t>
            </w:r>
            <w:r w:rsidR="00115664" w:rsidRPr="00FF671C">
              <w:rPr>
                <w:b/>
                <w:sz w:val="22"/>
                <w:szCs w:val="22"/>
              </w:rPr>
              <w:t>.2020</w:t>
            </w:r>
          </w:p>
          <w:p w:rsidR="00115664" w:rsidRPr="00FF671C" w:rsidRDefault="00115664" w:rsidP="00F71D03">
            <w:pPr>
              <w:jc w:val="center"/>
            </w:pPr>
            <w:r w:rsidRPr="00FF671C">
              <w:rPr>
                <w:b/>
                <w:sz w:val="22"/>
                <w:szCs w:val="22"/>
              </w:rPr>
              <w:t>№ 1</w:t>
            </w:r>
          </w:p>
          <w:p w:rsidR="00115664" w:rsidRPr="00FF671C" w:rsidRDefault="00115664" w:rsidP="00F71D03">
            <w:pPr>
              <w:jc w:val="center"/>
            </w:pPr>
          </w:p>
        </w:tc>
        <w:tc>
          <w:tcPr>
            <w:tcW w:w="4329" w:type="dxa"/>
          </w:tcPr>
          <w:p w:rsidR="00115664" w:rsidRPr="00FF671C" w:rsidRDefault="00115664" w:rsidP="00F71D0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FF671C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FF671C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FF671C">
              <w:rPr>
                <w:sz w:val="22"/>
                <w:szCs w:val="22"/>
              </w:rPr>
              <w:t>для ведения личного подсобного хозяйства</w:t>
            </w:r>
            <w:r w:rsidRPr="00FF671C">
              <w:rPr>
                <w:bCs/>
                <w:sz w:val="22"/>
                <w:szCs w:val="22"/>
              </w:rPr>
              <w:t xml:space="preserve">», </w:t>
            </w:r>
            <w:r w:rsidRPr="00FF671C">
              <w:rPr>
                <w:sz w:val="22"/>
                <w:szCs w:val="22"/>
              </w:rPr>
              <w:t xml:space="preserve">площадью 2900 кв. м, с кадастровым номером </w:t>
            </w:r>
            <w:r w:rsidR="003F06A0" w:rsidRPr="00FF671C">
              <w:rPr>
                <w:rFonts w:eastAsia="Times New Roman"/>
              </w:rPr>
              <w:t>31:09:2301003:119</w:t>
            </w:r>
            <w:r w:rsidRPr="00FF671C">
              <w:rPr>
                <w:sz w:val="22"/>
                <w:szCs w:val="22"/>
              </w:rPr>
              <w:t xml:space="preserve">, по адресу: </w:t>
            </w:r>
            <w:r w:rsidR="0002656E" w:rsidRPr="00FF671C">
              <w:rPr>
                <w:rFonts w:eastAsia="Times New Roman"/>
              </w:rPr>
              <w:t xml:space="preserve">Белгородская область, </w:t>
            </w:r>
            <w:proofErr w:type="spellStart"/>
            <w:r w:rsidR="0002656E" w:rsidRPr="00FF671C">
              <w:rPr>
                <w:rFonts w:eastAsia="Times New Roman"/>
              </w:rPr>
              <w:t>Корочанский</w:t>
            </w:r>
            <w:proofErr w:type="spellEnd"/>
            <w:r w:rsidR="0002656E" w:rsidRPr="00FF671C">
              <w:rPr>
                <w:rFonts w:eastAsia="Times New Roman"/>
              </w:rPr>
              <w:t xml:space="preserve"> район, Соколовское сельское поселение, хутор Красный Пахарь</w:t>
            </w:r>
            <w:r w:rsidRPr="00FF671C">
              <w:rPr>
                <w:sz w:val="22"/>
                <w:szCs w:val="22"/>
              </w:rPr>
              <w:t>.</w:t>
            </w:r>
          </w:p>
          <w:p w:rsidR="00115664" w:rsidRPr="00FF671C" w:rsidRDefault="00115664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F671C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FF671C">
              <w:rPr>
                <w:bCs/>
                <w:sz w:val="22"/>
                <w:szCs w:val="22"/>
              </w:rPr>
              <w:t xml:space="preserve"> не зарегистрированы.</w:t>
            </w:r>
          </w:p>
          <w:p w:rsidR="00115664" w:rsidRPr="00FF671C" w:rsidRDefault="00115664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9C0827" w:rsidRPr="00FF671C" w:rsidRDefault="009C0827" w:rsidP="009C0827">
            <w:pPr>
              <w:jc w:val="both"/>
              <w:rPr>
                <w:sz w:val="22"/>
                <w:szCs w:val="22"/>
              </w:rPr>
            </w:pPr>
            <w:proofErr w:type="spellStart"/>
            <w:r w:rsidRPr="00FF671C">
              <w:rPr>
                <w:sz w:val="22"/>
                <w:szCs w:val="22"/>
              </w:rPr>
              <w:t>Молчанюк</w:t>
            </w:r>
            <w:proofErr w:type="spellEnd"/>
            <w:r w:rsidRPr="00FF671C">
              <w:rPr>
                <w:sz w:val="22"/>
                <w:szCs w:val="22"/>
              </w:rPr>
              <w:t xml:space="preserve"> Сергей Анатольевич</w:t>
            </w:r>
          </w:p>
          <w:p w:rsidR="00115664" w:rsidRPr="00FF671C" w:rsidRDefault="00115664" w:rsidP="00F71D03">
            <w:pPr>
              <w:jc w:val="both"/>
              <w:rPr>
                <w:sz w:val="16"/>
                <w:szCs w:val="16"/>
              </w:rPr>
            </w:pPr>
          </w:p>
          <w:p w:rsidR="00115664" w:rsidRPr="00FF671C" w:rsidRDefault="00115664" w:rsidP="00F71D03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115664" w:rsidRPr="00873229" w:rsidRDefault="0002656E" w:rsidP="00F71D03">
            <w:pPr>
              <w:jc w:val="both"/>
            </w:pPr>
            <w:r w:rsidRPr="00FF671C">
              <w:rPr>
                <w:rFonts w:eastAsia="Times New Roman"/>
              </w:rPr>
              <w:t xml:space="preserve">10214,00 </w:t>
            </w:r>
            <w:r w:rsidR="00115664" w:rsidRPr="00FF671C">
              <w:rPr>
                <w:sz w:val="22"/>
                <w:szCs w:val="22"/>
              </w:rPr>
              <w:t xml:space="preserve">Внесенный задаток: </w:t>
            </w:r>
            <w:r w:rsidRPr="00FF671C">
              <w:rPr>
                <w:rFonts w:eastAsia="Times New Roman"/>
              </w:rPr>
              <w:t>10214,00</w:t>
            </w:r>
            <w:r w:rsidRPr="003C0FDC">
              <w:rPr>
                <w:rFonts w:eastAsia="Times New Roman"/>
              </w:rPr>
              <w:t xml:space="preserve"> </w:t>
            </w:r>
          </w:p>
        </w:tc>
      </w:tr>
      <w:tr w:rsidR="00800EDF" w:rsidRPr="00873229" w:rsidTr="00F71D03">
        <w:trPr>
          <w:trHeight w:val="244"/>
        </w:trPr>
        <w:tc>
          <w:tcPr>
            <w:tcW w:w="10281" w:type="dxa"/>
            <w:gridSpan w:val="4"/>
          </w:tcPr>
          <w:p w:rsidR="00800EDF" w:rsidRDefault="00800EDF" w:rsidP="00F71D03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800EDF" w:rsidRPr="00873229" w:rsidTr="00F71D03">
        <w:trPr>
          <w:trHeight w:val="3022"/>
        </w:trPr>
        <w:tc>
          <w:tcPr>
            <w:tcW w:w="1443" w:type="dxa"/>
          </w:tcPr>
          <w:p w:rsidR="00800EDF" w:rsidRPr="00FF671C" w:rsidRDefault="00FF671C" w:rsidP="00F71D03">
            <w:pPr>
              <w:jc w:val="center"/>
              <w:rPr>
                <w:b/>
              </w:rPr>
            </w:pPr>
            <w:r w:rsidRPr="00FF671C">
              <w:rPr>
                <w:b/>
                <w:sz w:val="22"/>
                <w:szCs w:val="22"/>
              </w:rPr>
              <w:t>15</w:t>
            </w:r>
            <w:r w:rsidR="00800EDF" w:rsidRPr="00FF671C">
              <w:rPr>
                <w:b/>
                <w:sz w:val="22"/>
                <w:szCs w:val="22"/>
              </w:rPr>
              <w:t>.0</w:t>
            </w:r>
            <w:r w:rsidRPr="00FF671C">
              <w:rPr>
                <w:b/>
                <w:sz w:val="22"/>
                <w:szCs w:val="22"/>
              </w:rPr>
              <w:t>4</w:t>
            </w:r>
            <w:r w:rsidR="00800EDF" w:rsidRPr="00FF671C">
              <w:rPr>
                <w:b/>
                <w:sz w:val="22"/>
                <w:szCs w:val="22"/>
              </w:rPr>
              <w:t>.2020</w:t>
            </w:r>
          </w:p>
          <w:p w:rsidR="00800EDF" w:rsidRPr="00FF671C" w:rsidRDefault="00800EDF" w:rsidP="00F71D03">
            <w:pPr>
              <w:jc w:val="center"/>
            </w:pPr>
            <w:r w:rsidRPr="00FF671C">
              <w:rPr>
                <w:b/>
                <w:sz w:val="22"/>
                <w:szCs w:val="22"/>
              </w:rPr>
              <w:t>№ 1</w:t>
            </w:r>
          </w:p>
          <w:p w:rsidR="00800EDF" w:rsidRPr="00FF671C" w:rsidRDefault="00800EDF" w:rsidP="00F71D03">
            <w:pPr>
              <w:jc w:val="center"/>
            </w:pPr>
          </w:p>
        </w:tc>
        <w:tc>
          <w:tcPr>
            <w:tcW w:w="4329" w:type="dxa"/>
          </w:tcPr>
          <w:p w:rsidR="00800EDF" w:rsidRPr="00FF671C" w:rsidRDefault="0002656E" w:rsidP="00F71D0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FF671C">
              <w:t>право на заключение договора аренды земельного участка из категории «</w:t>
            </w:r>
            <w:r w:rsidRPr="00FF671C">
              <w:rPr>
                <w:bCs/>
              </w:rPr>
              <w:t xml:space="preserve">земли населенных пунктов» с видом разрешенного использования – </w:t>
            </w:r>
            <w:r w:rsidRPr="00FF671C">
              <w:t>для ведения личного подсобного хозяйства</w:t>
            </w:r>
            <w:r w:rsidR="00800EDF" w:rsidRPr="00FF671C">
              <w:rPr>
                <w:bCs/>
                <w:sz w:val="22"/>
                <w:szCs w:val="22"/>
              </w:rPr>
              <w:t xml:space="preserve">, </w:t>
            </w:r>
            <w:r w:rsidR="00800EDF" w:rsidRPr="00FF671C">
              <w:rPr>
                <w:sz w:val="22"/>
                <w:szCs w:val="22"/>
              </w:rPr>
              <w:t xml:space="preserve">площадью </w:t>
            </w:r>
            <w:r w:rsidRPr="00FF671C">
              <w:rPr>
                <w:rFonts w:eastAsia="Times New Roman"/>
              </w:rPr>
              <w:t>2900</w:t>
            </w:r>
            <w:r w:rsidR="00800EDF" w:rsidRPr="00FF671C">
              <w:rPr>
                <w:sz w:val="22"/>
                <w:szCs w:val="22"/>
              </w:rPr>
              <w:t xml:space="preserve"> кв. м, с кадастровым номером </w:t>
            </w:r>
            <w:r w:rsidRPr="00FF671C">
              <w:rPr>
                <w:rFonts w:eastAsia="Times New Roman"/>
              </w:rPr>
              <w:t>31:09:2301003:120</w:t>
            </w:r>
            <w:r w:rsidR="00800EDF" w:rsidRPr="00FF671C">
              <w:rPr>
                <w:sz w:val="22"/>
                <w:szCs w:val="22"/>
              </w:rPr>
              <w:t xml:space="preserve">, по адресу: </w:t>
            </w:r>
            <w:r w:rsidRPr="00FF671C">
              <w:rPr>
                <w:rFonts w:eastAsia="Times New Roman"/>
              </w:rPr>
              <w:t xml:space="preserve">Белгородская область, </w:t>
            </w:r>
            <w:proofErr w:type="spellStart"/>
            <w:r w:rsidRPr="00FF671C">
              <w:rPr>
                <w:rFonts w:eastAsia="Times New Roman"/>
              </w:rPr>
              <w:t>Корочанский</w:t>
            </w:r>
            <w:proofErr w:type="spellEnd"/>
            <w:r w:rsidRPr="00FF671C">
              <w:rPr>
                <w:rFonts w:eastAsia="Times New Roman"/>
              </w:rPr>
              <w:t xml:space="preserve"> район, Соколовское сельское поселение, хутор Красный Пахарь</w:t>
            </w:r>
            <w:r w:rsidR="00800EDF" w:rsidRPr="00FF671C">
              <w:rPr>
                <w:sz w:val="22"/>
                <w:szCs w:val="22"/>
              </w:rPr>
              <w:t>.</w:t>
            </w:r>
          </w:p>
          <w:p w:rsidR="0002656E" w:rsidRPr="00FF671C" w:rsidRDefault="0002656E" w:rsidP="0002656E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FF671C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FF671C">
              <w:rPr>
                <w:bCs/>
                <w:sz w:val="22"/>
                <w:szCs w:val="22"/>
              </w:rPr>
              <w:t xml:space="preserve"> не зарегистрированы.</w:t>
            </w:r>
          </w:p>
          <w:p w:rsidR="00800EDF" w:rsidRPr="00FF671C" w:rsidRDefault="00800EDF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9C0827" w:rsidRPr="00FF671C" w:rsidRDefault="009C0827" w:rsidP="009C0827">
            <w:pPr>
              <w:jc w:val="both"/>
              <w:rPr>
                <w:sz w:val="22"/>
                <w:szCs w:val="22"/>
              </w:rPr>
            </w:pPr>
            <w:proofErr w:type="spellStart"/>
            <w:r w:rsidRPr="00FF671C">
              <w:rPr>
                <w:sz w:val="22"/>
                <w:szCs w:val="22"/>
              </w:rPr>
              <w:t>Молчанюк</w:t>
            </w:r>
            <w:proofErr w:type="spellEnd"/>
            <w:r w:rsidRPr="00FF671C">
              <w:rPr>
                <w:sz w:val="22"/>
                <w:szCs w:val="22"/>
              </w:rPr>
              <w:t xml:space="preserve"> Сергей Анатольевич</w:t>
            </w:r>
          </w:p>
          <w:p w:rsidR="00800EDF" w:rsidRPr="00FF671C" w:rsidRDefault="00800EDF" w:rsidP="00F71D03">
            <w:pPr>
              <w:jc w:val="both"/>
              <w:rPr>
                <w:sz w:val="16"/>
                <w:szCs w:val="16"/>
              </w:rPr>
            </w:pPr>
          </w:p>
          <w:p w:rsidR="00800EDF" w:rsidRPr="00FF671C" w:rsidRDefault="00800EDF" w:rsidP="00F71D03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800EDF" w:rsidRPr="00873229" w:rsidRDefault="0002656E" w:rsidP="00F71D03">
            <w:pPr>
              <w:jc w:val="both"/>
            </w:pPr>
            <w:r w:rsidRPr="00FF671C">
              <w:rPr>
                <w:rFonts w:eastAsia="Times New Roman"/>
              </w:rPr>
              <w:t xml:space="preserve">10214,00 </w:t>
            </w:r>
            <w:r w:rsidR="00800EDF" w:rsidRPr="00FF671C">
              <w:rPr>
                <w:sz w:val="22"/>
                <w:szCs w:val="22"/>
              </w:rPr>
              <w:t xml:space="preserve">Внесенный задаток: </w:t>
            </w:r>
            <w:r w:rsidRPr="00FF671C">
              <w:rPr>
                <w:rFonts w:eastAsia="Times New Roman"/>
              </w:rPr>
              <w:t>10214,00</w:t>
            </w:r>
            <w:bookmarkStart w:id="0" w:name="_GoBack"/>
            <w:bookmarkEnd w:id="0"/>
          </w:p>
          <w:p w:rsidR="00800EDF" w:rsidRPr="00873229" w:rsidRDefault="00800EDF" w:rsidP="00F71D03">
            <w:pPr>
              <w:jc w:val="both"/>
            </w:pPr>
          </w:p>
        </w:tc>
      </w:tr>
      <w:tr w:rsidR="0007478C" w:rsidRPr="00873229" w:rsidTr="00F71D03">
        <w:trPr>
          <w:trHeight w:val="244"/>
        </w:trPr>
        <w:tc>
          <w:tcPr>
            <w:tcW w:w="10281" w:type="dxa"/>
            <w:gridSpan w:val="4"/>
          </w:tcPr>
          <w:p w:rsidR="0007478C" w:rsidRDefault="0007478C" w:rsidP="00F71D03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7478C" w:rsidRPr="00873229" w:rsidTr="00F71D03">
        <w:trPr>
          <w:trHeight w:val="3022"/>
        </w:trPr>
        <w:tc>
          <w:tcPr>
            <w:tcW w:w="1443" w:type="dxa"/>
          </w:tcPr>
          <w:p w:rsidR="0007478C" w:rsidRDefault="009C0827" w:rsidP="00F71D03">
            <w:pPr>
              <w:jc w:val="center"/>
              <w:rPr>
                <w:b/>
              </w:rPr>
            </w:pPr>
            <w:r w:rsidRPr="009C0827">
              <w:rPr>
                <w:b/>
              </w:rPr>
              <w:t>25</w:t>
            </w:r>
            <w:r>
              <w:rPr>
                <w:b/>
              </w:rPr>
              <w:t>.03.2020</w:t>
            </w:r>
          </w:p>
          <w:p w:rsidR="009C0827" w:rsidRPr="009C0827" w:rsidRDefault="009C0827" w:rsidP="00F71D03">
            <w:pPr>
              <w:jc w:val="center"/>
              <w:rPr>
                <w:b/>
              </w:rPr>
            </w:pPr>
            <w:r>
              <w:rPr>
                <w:b/>
              </w:rPr>
              <w:t>№ 1</w:t>
            </w:r>
          </w:p>
        </w:tc>
        <w:tc>
          <w:tcPr>
            <w:tcW w:w="4329" w:type="dxa"/>
          </w:tcPr>
          <w:p w:rsidR="009C0827" w:rsidRPr="003C0FDC" w:rsidRDefault="009C0827" w:rsidP="009C0827">
            <w:pPr>
              <w:suppressAutoHyphens/>
              <w:ind w:firstLine="567"/>
              <w:jc w:val="both"/>
              <w:rPr>
                <w:rFonts w:eastAsia="Times New Roman"/>
                <w:bCs/>
              </w:rPr>
            </w:pPr>
            <w:r w:rsidRPr="003C0FDC">
              <w:t>продажа земельного участка из категории «</w:t>
            </w:r>
            <w:r w:rsidRPr="003C0FDC">
              <w:rPr>
                <w:bCs/>
              </w:rPr>
              <w:t>земли населенных пунктов» с видом разрешенного использования - «</w:t>
            </w:r>
            <w:r w:rsidRPr="003C0FDC">
              <w:t>для ведения садоводства</w:t>
            </w:r>
            <w:r>
              <w:rPr>
                <w:bCs/>
              </w:rPr>
              <w:t>»</w:t>
            </w:r>
            <w:r w:rsidR="0007478C" w:rsidRPr="00800EDF">
              <w:rPr>
                <w:bCs/>
                <w:sz w:val="22"/>
                <w:szCs w:val="22"/>
              </w:rPr>
              <w:t xml:space="preserve">, </w:t>
            </w:r>
            <w:r w:rsidR="0007478C" w:rsidRPr="00800EDF">
              <w:rPr>
                <w:sz w:val="22"/>
                <w:szCs w:val="22"/>
              </w:rPr>
              <w:t xml:space="preserve">площадью </w:t>
            </w:r>
            <w:r w:rsidRPr="003C0FDC">
              <w:rPr>
                <w:rFonts w:eastAsia="Times New Roman"/>
              </w:rPr>
              <w:t>5795</w:t>
            </w:r>
            <w:r w:rsidR="0007478C" w:rsidRPr="00800EDF">
              <w:rPr>
                <w:sz w:val="22"/>
                <w:szCs w:val="22"/>
              </w:rPr>
              <w:t xml:space="preserve"> кв. м, с кадастровым номером </w:t>
            </w:r>
            <w:r w:rsidRPr="003C0FDC">
              <w:rPr>
                <w:rFonts w:eastAsia="Times New Roman"/>
              </w:rPr>
              <w:t>31:09:1203009:29</w:t>
            </w:r>
            <w:r w:rsidR="0007478C" w:rsidRPr="00800EDF">
              <w:rPr>
                <w:sz w:val="22"/>
                <w:szCs w:val="22"/>
              </w:rPr>
              <w:t xml:space="preserve">, по адресу: </w:t>
            </w:r>
            <w:r w:rsidRPr="003C0FDC">
              <w:rPr>
                <w:rFonts w:eastAsia="Times New Roman"/>
              </w:rPr>
              <w:t xml:space="preserve">Белгородская область, </w:t>
            </w:r>
            <w:proofErr w:type="spellStart"/>
            <w:r w:rsidRPr="003C0FDC">
              <w:rPr>
                <w:rFonts w:eastAsia="Times New Roman"/>
              </w:rPr>
              <w:t>Корочанский</w:t>
            </w:r>
            <w:proofErr w:type="spellEnd"/>
            <w:r w:rsidRPr="003C0FDC">
              <w:rPr>
                <w:rFonts w:eastAsia="Times New Roman"/>
              </w:rPr>
              <w:t xml:space="preserve"> район, </w:t>
            </w:r>
            <w:proofErr w:type="spellStart"/>
            <w:r w:rsidRPr="003C0FDC">
              <w:rPr>
                <w:rFonts w:eastAsia="Times New Roman"/>
              </w:rPr>
              <w:t>Новослободское</w:t>
            </w:r>
            <w:proofErr w:type="spellEnd"/>
            <w:r w:rsidRPr="003C0FDC">
              <w:rPr>
                <w:rFonts w:eastAsia="Times New Roman"/>
              </w:rPr>
              <w:t xml:space="preserve"> сельское поселение, село Новая Слободка, улица Котовка.</w:t>
            </w:r>
          </w:p>
          <w:p w:rsidR="0007478C" w:rsidRPr="00800EDF" w:rsidRDefault="00D55FE9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 xml:space="preserve">Существующие ограничения и </w:t>
            </w:r>
            <w:r w:rsidRPr="00115664">
              <w:rPr>
                <w:sz w:val="22"/>
                <w:szCs w:val="22"/>
              </w:rPr>
              <w:t>обременения права:</w:t>
            </w:r>
            <w:r w:rsidRPr="00115664">
              <w:rPr>
                <w:bCs/>
                <w:sz w:val="22"/>
                <w:szCs w:val="22"/>
              </w:rPr>
              <w:t xml:space="preserve"> з</w:t>
            </w:r>
            <w:r w:rsidRPr="00115664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="0007478C" w:rsidRPr="00115664">
              <w:rPr>
                <w:bCs/>
                <w:sz w:val="22"/>
                <w:szCs w:val="22"/>
              </w:rPr>
              <w:t>.</w:t>
            </w:r>
          </w:p>
          <w:p w:rsidR="0007478C" w:rsidRPr="00660198" w:rsidRDefault="0007478C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07478C" w:rsidRDefault="009C0827" w:rsidP="00F71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Воскресенский Роман Юрьевич</w:t>
            </w:r>
          </w:p>
          <w:p w:rsidR="009C0827" w:rsidRDefault="009C0827" w:rsidP="00F71D03">
            <w:pPr>
              <w:jc w:val="both"/>
              <w:rPr>
                <w:sz w:val="22"/>
                <w:szCs w:val="22"/>
              </w:rPr>
            </w:pPr>
          </w:p>
          <w:p w:rsidR="009C0827" w:rsidRPr="00A40368" w:rsidRDefault="009C0827" w:rsidP="00F71D03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07478C" w:rsidRPr="00873229" w:rsidRDefault="00D55FE9" w:rsidP="00F71D03">
            <w:pPr>
              <w:jc w:val="both"/>
            </w:pPr>
            <w:r w:rsidRPr="003C0FDC">
              <w:rPr>
                <w:rFonts w:eastAsia="Times New Roman"/>
              </w:rPr>
              <w:t xml:space="preserve">186400,00 </w:t>
            </w:r>
            <w:r w:rsidR="0007478C" w:rsidRPr="00873229">
              <w:rPr>
                <w:sz w:val="22"/>
                <w:szCs w:val="22"/>
              </w:rPr>
              <w:t xml:space="preserve">Внесенный задаток: </w:t>
            </w:r>
            <w:r w:rsidR="0007478C">
              <w:rPr>
                <w:sz w:val="22"/>
                <w:szCs w:val="22"/>
              </w:rPr>
              <w:t>-</w:t>
            </w:r>
          </w:p>
          <w:p w:rsidR="0007478C" w:rsidRPr="00873229" w:rsidRDefault="00D55FE9" w:rsidP="00F71D03">
            <w:pPr>
              <w:jc w:val="both"/>
            </w:pPr>
            <w:r w:rsidRPr="003C0FDC">
              <w:rPr>
                <w:rFonts w:eastAsia="Times New Roman"/>
              </w:rPr>
              <w:t>186400,00</w:t>
            </w:r>
          </w:p>
        </w:tc>
      </w:tr>
    </w:tbl>
    <w:p w:rsidR="006D42A0" w:rsidRDefault="006D42A0" w:rsidP="005F13F9">
      <w:pPr>
        <w:ind w:firstLine="709"/>
        <w:jc w:val="both"/>
      </w:pPr>
    </w:p>
    <w:p w:rsidR="00B66DD4" w:rsidRDefault="00B66DD4" w:rsidP="005F13F9">
      <w:pPr>
        <w:ind w:firstLine="709"/>
        <w:jc w:val="both"/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8136AB" w:rsidRDefault="008136AB" w:rsidP="00A163D4">
      <w:pPr>
        <w:jc w:val="both"/>
        <w:rPr>
          <w:sz w:val="16"/>
          <w:szCs w:val="16"/>
        </w:rPr>
      </w:pPr>
    </w:p>
    <w:p w:rsidR="008A07C3" w:rsidRPr="00B92C87" w:rsidRDefault="00C15BCC" w:rsidP="008A07C3">
      <w:pPr>
        <w:tabs>
          <w:tab w:val="left" w:pos="851"/>
        </w:tabs>
        <w:ind w:firstLine="540"/>
        <w:jc w:val="both"/>
      </w:pPr>
      <w:r>
        <w:t xml:space="preserve">1. </w:t>
      </w:r>
      <w:r w:rsidR="008A07C3" w:rsidRPr="00B92C87">
        <w:t xml:space="preserve"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</w:t>
      </w:r>
      <w:r w:rsidR="008A07C3" w:rsidRPr="00FF671C">
        <w:t xml:space="preserve">участие в аукционе подана только одна заявка на участие в аукционе) по лотам № </w:t>
      </w:r>
      <w:r w:rsidR="00A122F6" w:rsidRPr="00FF671C">
        <w:t>1, № 2,</w:t>
      </w:r>
      <w:r w:rsidR="008A07C3" w:rsidRPr="00FF671C">
        <w:t xml:space="preserve"> № </w:t>
      </w:r>
      <w:r w:rsidRPr="00FF671C">
        <w:t>3</w:t>
      </w:r>
      <w:r w:rsidR="00961943" w:rsidRPr="00FF671C">
        <w:t xml:space="preserve">, № 4, </w:t>
      </w:r>
      <w:r w:rsidR="001E10D7" w:rsidRPr="00FF671C">
        <w:t>№5.</w:t>
      </w:r>
    </w:p>
    <w:p w:rsidR="008A07C3" w:rsidRDefault="008A07C3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 xml:space="preserve">Заявки единственных заявителей по </w:t>
      </w:r>
      <w:r w:rsidRPr="00B92C87">
        <w:t xml:space="preserve">лотам </w:t>
      </w:r>
      <w:r w:rsidR="00A122F6" w:rsidRPr="00B92C87">
        <w:t xml:space="preserve">№ </w:t>
      </w:r>
      <w:r w:rsidR="00A122F6">
        <w:t>1, № 2,</w:t>
      </w:r>
      <w:r w:rsidR="00A122F6" w:rsidRPr="00B92C87">
        <w:t xml:space="preserve"> № </w:t>
      </w:r>
      <w:r w:rsidR="0096723A">
        <w:t>3</w:t>
      </w:r>
      <w:r w:rsidR="00961943">
        <w:t xml:space="preserve">, № 4, № </w:t>
      </w:r>
      <w:r w:rsidR="0002656E">
        <w:t>5</w:t>
      </w:r>
      <w:r w:rsidR="00A122F6">
        <w:t xml:space="preserve"> </w:t>
      </w:r>
      <w:r w:rsidRPr="00B92C87">
        <w:rPr>
          <w:bCs/>
        </w:rPr>
        <w:t>признать соответствующими всем требованиям и указанным в извещении о проведен</w:t>
      </w:r>
      <w:proofErr w:type="gramStart"/>
      <w:r w:rsidRPr="00B92C87">
        <w:rPr>
          <w:bCs/>
        </w:rPr>
        <w:t>ии ау</w:t>
      </w:r>
      <w:proofErr w:type="gramEnd"/>
      <w:r w:rsidRPr="00B92C87">
        <w:rPr>
          <w:bCs/>
        </w:rPr>
        <w:t>кциона условиям аукциона и в соответствии с п. 14 ст. 39. 12 Земельного Кодекса Российской Федерации, направить заявителям:</w:t>
      </w:r>
    </w:p>
    <w:p w:rsidR="00A122F6" w:rsidRPr="00174AB4" w:rsidRDefault="00A122F6" w:rsidP="00961943">
      <w:pPr>
        <w:jc w:val="both"/>
        <w:rPr>
          <w:sz w:val="22"/>
          <w:szCs w:val="22"/>
        </w:rPr>
      </w:pPr>
      <w:r w:rsidRPr="00B92C87">
        <w:rPr>
          <w:bCs/>
        </w:rPr>
        <w:t xml:space="preserve">- по лоту № </w:t>
      </w:r>
      <w:r>
        <w:rPr>
          <w:bCs/>
        </w:rPr>
        <w:t>1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r w:rsidR="00174AB4">
        <w:rPr>
          <w:sz w:val="22"/>
          <w:szCs w:val="22"/>
        </w:rPr>
        <w:t>Максимову Илье Александровичу</w:t>
      </w:r>
      <w:r w:rsidR="00961943">
        <w:rPr>
          <w:sz w:val="22"/>
          <w:szCs w:val="22"/>
        </w:rPr>
        <w:t>,</w:t>
      </w:r>
    </w:p>
    <w:p w:rsidR="00A122F6" w:rsidRPr="00174AB4" w:rsidRDefault="00A122F6" w:rsidP="00174AB4">
      <w:pPr>
        <w:jc w:val="both"/>
        <w:rPr>
          <w:sz w:val="22"/>
          <w:szCs w:val="22"/>
        </w:rPr>
      </w:pPr>
      <w:r w:rsidRPr="00B92C87">
        <w:rPr>
          <w:bCs/>
        </w:rPr>
        <w:t xml:space="preserve">- по лоту № </w:t>
      </w:r>
      <w:r>
        <w:rPr>
          <w:bCs/>
        </w:rPr>
        <w:t>2</w:t>
      </w:r>
      <w:r w:rsidRPr="00B92C87">
        <w:rPr>
          <w:bCs/>
        </w:rPr>
        <w:t xml:space="preserve"> –</w:t>
      </w:r>
      <w:r w:rsidR="00174AB4" w:rsidRPr="00174AB4">
        <w:rPr>
          <w:sz w:val="22"/>
          <w:szCs w:val="22"/>
        </w:rPr>
        <w:t xml:space="preserve"> </w:t>
      </w:r>
      <w:proofErr w:type="spellStart"/>
      <w:r w:rsidR="00174AB4">
        <w:rPr>
          <w:sz w:val="22"/>
          <w:szCs w:val="22"/>
        </w:rPr>
        <w:t>Молчанюк</w:t>
      </w:r>
      <w:proofErr w:type="spellEnd"/>
      <w:r w:rsidR="00174AB4">
        <w:rPr>
          <w:sz w:val="22"/>
          <w:szCs w:val="22"/>
        </w:rPr>
        <w:t xml:space="preserve"> Сергею Анатольевичу,</w:t>
      </w:r>
    </w:p>
    <w:p w:rsidR="008A07C3" w:rsidRDefault="008A07C3" w:rsidP="0054355F">
      <w:pPr>
        <w:jc w:val="both"/>
      </w:pPr>
      <w:r w:rsidRPr="00B92C87">
        <w:rPr>
          <w:bCs/>
        </w:rPr>
        <w:t xml:space="preserve">- по лоту № </w:t>
      </w:r>
      <w:r w:rsidR="00C15BCC">
        <w:rPr>
          <w:bCs/>
        </w:rPr>
        <w:t>3</w:t>
      </w:r>
      <w:r w:rsidRPr="00B92C87">
        <w:rPr>
          <w:bCs/>
        </w:rPr>
        <w:t xml:space="preserve"> –</w:t>
      </w:r>
      <w:r w:rsidRPr="00B92C87">
        <w:t xml:space="preserve"> </w:t>
      </w:r>
      <w:proofErr w:type="spellStart"/>
      <w:r w:rsidR="00174AB4">
        <w:rPr>
          <w:sz w:val="22"/>
          <w:szCs w:val="22"/>
        </w:rPr>
        <w:t>Молчанюк</w:t>
      </w:r>
      <w:proofErr w:type="spellEnd"/>
      <w:r w:rsidR="00174AB4">
        <w:rPr>
          <w:sz w:val="22"/>
          <w:szCs w:val="22"/>
        </w:rPr>
        <w:t xml:space="preserve"> Сергею Анатольевичу</w:t>
      </w:r>
      <w:r w:rsidR="00961943">
        <w:rPr>
          <w:sz w:val="22"/>
          <w:szCs w:val="22"/>
        </w:rPr>
        <w:t>,</w:t>
      </w:r>
    </w:p>
    <w:p w:rsidR="00961943" w:rsidRDefault="00961943" w:rsidP="00961943">
      <w:pPr>
        <w:jc w:val="both"/>
      </w:pPr>
      <w:r w:rsidRPr="00B92C87">
        <w:rPr>
          <w:bCs/>
        </w:rPr>
        <w:t xml:space="preserve">- по лоту № </w:t>
      </w:r>
      <w:r>
        <w:rPr>
          <w:bCs/>
        </w:rPr>
        <w:t>4</w:t>
      </w:r>
      <w:r w:rsidRPr="00B92C87">
        <w:rPr>
          <w:bCs/>
        </w:rPr>
        <w:t xml:space="preserve"> –</w:t>
      </w:r>
      <w:r w:rsidRPr="00B92C87">
        <w:t xml:space="preserve"> </w:t>
      </w:r>
      <w:proofErr w:type="spellStart"/>
      <w:r w:rsidR="00174AB4">
        <w:rPr>
          <w:sz w:val="22"/>
          <w:szCs w:val="22"/>
        </w:rPr>
        <w:t>Молчанюк</w:t>
      </w:r>
      <w:proofErr w:type="spellEnd"/>
      <w:r w:rsidR="00174AB4">
        <w:rPr>
          <w:sz w:val="22"/>
          <w:szCs w:val="22"/>
        </w:rPr>
        <w:t xml:space="preserve"> Сергею Анатольевичу</w:t>
      </w:r>
      <w:r>
        <w:rPr>
          <w:sz w:val="22"/>
          <w:szCs w:val="22"/>
        </w:rPr>
        <w:t>,</w:t>
      </w:r>
    </w:p>
    <w:p w:rsidR="00A122F6" w:rsidRDefault="0054355F" w:rsidP="00A122F6">
      <w:pPr>
        <w:jc w:val="both"/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 начальной цене предмета аукциона</w:t>
      </w:r>
      <w:r w:rsidR="00A122F6" w:rsidRPr="00B92C87">
        <w:t>.</w:t>
      </w:r>
    </w:p>
    <w:p w:rsidR="00A43DBF" w:rsidRDefault="00A43DBF" w:rsidP="00A43DBF">
      <w:pPr>
        <w:jc w:val="both"/>
      </w:pPr>
      <w:r w:rsidRPr="00B92C87">
        <w:rPr>
          <w:bCs/>
        </w:rPr>
        <w:t xml:space="preserve">- по лоту № </w:t>
      </w:r>
      <w:r>
        <w:rPr>
          <w:bCs/>
        </w:rPr>
        <w:t>5</w:t>
      </w:r>
      <w:r w:rsidRPr="00B92C87">
        <w:rPr>
          <w:bCs/>
        </w:rPr>
        <w:t xml:space="preserve"> –</w:t>
      </w:r>
      <w:r w:rsidRPr="00B92C87">
        <w:t xml:space="preserve"> </w:t>
      </w:r>
      <w:r>
        <w:rPr>
          <w:sz w:val="22"/>
          <w:szCs w:val="22"/>
        </w:rPr>
        <w:t>Воскресенскому Роману Юрьевичу</w:t>
      </w:r>
      <w:r>
        <w:t>,</w:t>
      </w:r>
    </w:p>
    <w:p w:rsidR="00A43DBF" w:rsidRDefault="00A43DBF" w:rsidP="00A43DBF">
      <w:pPr>
        <w:jc w:val="both"/>
      </w:pPr>
      <w:r w:rsidRPr="00B92C87">
        <w:rPr>
          <w:bCs/>
        </w:rPr>
        <w:t xml:space="preserve">три экземпляра подписанного проекта договора </w:t>
      </w:r>
      <w:r>
        <w:rPr>
          <w:bCs/>
        </w:rPr>
        <w:t>купли-продажи</w:t>
      </w:r>
      <w:r w:rsidRPr="00B92C87">
        <w:rPr>
          <w:bCs/>
        </w:rPr>
        <w:t xml:space="preserve"> земельного участка, </w:t>
      </w:r>
      <w:r>
        <w:rPr>
          <w:bCs/>
        </w:rPr>
        <w:t>при этом договор купли-продажи земельного участка заключается по начальной цене предмета аукциона</w:t>
      </w:r>
      <w:r w:rsidRPr="00B92C87">
        <w:t>.</w:t>
      </w:r>
    </w:p>
    <w:p w:rsidR="00A122F6" w:rsidRDefault="00A122F6" w:rsidP="00436255">
      <w:pPr>
        <w:tabs>
          <w:tab w:val="left" w:pos="851"/>
        </w:tabs>
        <w:ind w:firstLine="567"/>
        <w:jc w:val="both"/>
      </w:pPr>
    </w:p>
    <w:p w:rsidR="00694E81" w:rsidRPr="00A635A5" w:rsidRDefault="00694E81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51FEC" w:rsidRPr="00CC7116" w:rsidTr="001D358E">
        <w:trPr>
          <w:trHeight w:val="421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  <w:r w:rsidRPr="00CC7116">
              <w:lastRenderedPageBreak/>
              <w:t>Председатель комиссии</w:t>
            </w:r>
          </w:p>
        </w:tc>
        <w:tc>
          <w:tcPr>
            <w:tcW w:w="4786" w:type="dxa"/>
          </w:tcPr>
          <w:p w:rsidR="00151FEC" w:rsidRPr="00CC7116" w:rsidRDefault="00151FEC" w:rsidP="00893478">
            <w:pPr>
              <w:tabs>
                <w:tab w:val="left" w:pos="5220"/>
              </w:tabs>
              <w:ind w:firstLine="435"/>
            </w:pPr>
            <w:r w:rsidRPr="00CC7116">
              <w:t xml:space="preserve">______________ </w:t>
            </w:r>
            <w:proofErr w:type="spellStart"/>
            <w:r w:rsidRPr="00CC7116">
              <w:t>Бувалко</w:t>
            </w:r>
            <w:proofErr w:type="spellEnd"/>
            <w:r w:rsidRPr="00CC7116">
              <w:t xml:space="preserve"> И.В.</w:t>
            </w:r>
          </w:p>
        </w:tc>
      </w:tr>
      <w:tr w:rsidR="00A43DBF" w:rsidRPr="00CC7116" w:rsidTr="007B10CF">
        <w:trPr>
          <w:trHeight w:val="414"/>
        </w:trPr>
        <w:tc>
          <w:tcPr>
            <w:tcW w:w="4785" w:type="dxa"/>
          </w:tcPr>
          <w:p w:rsidR="00A43DBF" w:rsidRPr="00CC7116" w:rsidRDefault="00A43DBF" w:rsidP="007B10CF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A43DBF" w:rsidRPr="00CC7116" w:rsidRDefault="00A43DBF" w:rsidP="007B10CF">
            <w:pPr>
              <w:ind w:firstLine="435"/>
            </w:pPr>
            <w:r w:rsidRPr="00CC7116">
              <w:t xml:space="preserve">______________ </w:t>
            </w:r>
            <w:proofErr w:type="spellStart"/>
            <w:r w:rsidRPr="00CC7116">
              <w:t>Мерзликина</w:t>
            </w:r>
            <w:proofErr w:type="spellEnd"/>
            <w:r w:rsidRPr="00CC7116">
              <w:t xml:space="preserve"> Л.С.</w:t>
            </w:r>
          </w:p>
        </w:tc>
      </w:tr>
      <w:tr w:rsidR="00151FEC" w:rsidRPr="00CC7116" w:rsidTr="001D358E">
        <w:trPr>
          <w:trHeight w:val="305"/>
        </w:trPr>
        <w:tc>
          <w:tcPr>
            <w:tcW w:w="4785" w:type="dxa"/>
          </w:tcPr>
          <w:p w:rsidR="001D358E" w:rsidRDefault="001D358E" w:rsidP="00893478">
            <w:pPr>
              <w:jc w:val="both"/>
            </w:pPr>
          </w:p>
          <w:p w:rsidR="00151FEC" w:rsidRPr="00CC7116" w:rsidRDefault="00151FEC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35"/>
              <w:jc w:val="right"/>
            </w:pPr>
          </w:p>
        </w:tc>
      </w:tr>
      <w:tr w:rsidR="00A122F6" w:rsidRPr="00CC7116" w:rsidTr="001D358E">
        <w:trPr>
          <w:trHeight w:val="415"/>
        </w:trPr>
        <w:tc>
          <w:tcPr>
            <w:tcW w:w="4785" w:type="dxa"/>
          </w:tcPr>
          <w:p w:rsidR="00A122F6" w:rsidRPr="00CC7116" w:rsidRDefault="00A122F6" w:rsidP="000B7660">
            <w:pPr>
              <w:jc w:val="both"/>
            </w:pPr>
          </w:p>
        </w:tc>
        <w:tc>
          <w:tcPr>
            <w:tcW w:w="4786" w:type="dxa"/>
          </w:tcPr>
          <w:p w:rsidR="00A122F6" w:rsidRPr="00CC7116" w:rsidRDefault="00A122F6" w:rsidP="00A122F6">
            <w:pPr>
              <w:ind w:firstLine="460"/>
            </w:pPr>
            <w:r w:rsidRPr="00CC7116">
              <w:t xml:space="preserve">______________ </w:t>
            </w:r>
            <w:r>
              <w:t>Дудник О.Н</w:t>
            </w:r>
            <w:r w:rsidRPr="00CC7116">
              <w:t>.</w:t>
            </w:r>
          </w:p>
        </w:tc>
      </w:tr>
      <w:tr w:rsidR="00A43DBF" w:rsidRPr="00CC7116" w:rsidTr="007B10CF">
        <w:trPr>
          <w:trHeight w:val="465"/>
        </w:trPr>
        <w:tc>
          <w:tcPr>
            <w:tcW w:w="4785" w:type="dxa"/>
          </w:tcPr>
          <w:p w:rsidR="00A43DBF" w:rsidRPr="00CC7116" w:rsidRDefault="00A43DBF" w:rsidP="007B10CF">
            <w:pPr>
              <w:jc w:val="both"/>
            </w:pPr>
          </w:p>
        </w:tc>
        <w:tc>
          <w:tcPr>
            <w:tcW w:w="4786" w:type="dxa"/>
          </w:tcPr>
          <w:p w:rsidR="00A43DBF" w:rsidRPr="00CC7116" w:rsidRDefault="00A43DBF" w:rsidP="007B10CF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Манохин</w:t>
            </w:r>
            <w:proofErr w:type="spellEnd"/>
            <w:r w:rsidRPr="00CC7116">
              <w:t xml:space="preserve"> А.В.</w:t>
            </w:r>
          </w:p>
        </w:tc>
      </w:tr>
      <w:tr w:rsidR="00151FEC" w:rsidRPr="00CC7116" w:rsidTr="001D358E">
        <w:trPr>
          <w:trHeight w:val="46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A43DBF">
            <w:pPr>
              <w:ind w:firstLine="460"/>
            </w:pPr>
            <w:r w:rsidRPr="00CC7116">
              <w:t xml:space="preserve">______________ </w:t>
            </w:r>
            <w:r w:rsidR="00A43DBF">
              <w:t>Мозговой Д.Н</w:t>
            </w:r>
            <w:r w:rsidRPr="00CC7116">
              <w:t>.</w:t>
            </w:r>
          </w:p>
        </w:tc>
      </w:tr>
      <w:tr w:rsidR="00151FEC" w:rsidRPr="00CC7116" w:rsidTr="001D358E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>______________ Проскурина Н.П.</w:t>
            </w:r>
          </w:p>
        </w:tc>
      </w:tr>
      <w:tr w:rsidR="00A43DBF" w:rsidRPr="00CC7116" w:rsidTr="007B10CF">
        <w:trPr>
          <w:trHeight w:val="415"/>
        </w:trPr>
        <w:tc>
          <w:tcPr>
            <w:tcW w:w="4785" w:type="dxa"/>
          </w:tcPr>
          <w:p w:rsidR="00A43DBF" w:rsidRPr="00CC7116" w:rsidRDefault="00A43DBF" w:rsidP="007B10CF">
            <w:pPr>
              <w:jc w:val="both"/>
            </w:pPr>
          </w:p>
        </w:tc>
        <w:tc>
          <w:tcPr>
            <w:tcW w:w="4786" w:type="dxa"/>
          </w:tcPr>
          <w:p w:rsidR="00A43DBF" w:rsidRPr="00CC7116" w:rsidRDefault="00A43DBF" w:rsidP="007B10CF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Сивиринова</w:t>
            </w:r>
            <w:proofErr w:type="spellEnd"/>
            <w:r w:rsidRPr="00CC7116">
              <w:t xml:space="preserve"> А.Н.</w:t>
            </w:r>
          </w:p>
        </w:tc>
      </w:tr>
      <w:tr w:rsidR="00A43DBF" w:rsidRPr="00CC7116" w:rsidTr="007B10CF">
        <w:trPr>
          <w:trHeight w:val="415"/>
        </w:trPr>
        <w:tc>
          <w:tcPr>
            <w:tcW w:w="4785" w:type="dxa"/>
          </w:tcPr>
          <w:p w:rsidR="00A43DBF" w:rsidRPr="00CC7116" w:rsidRDefault="00A43DBF" w:rsidP="007B10CF">
            <w:pPr>
              <w:jc w:val="both"/>
            </w:pPr>
          </w:p>
        </w:tc>
        <w:tc>
          <w:tcPr>
            <w:tcW w:w="4786" w:type="dxa"/>
          </w:tcPr>
          <w:p w:rsidR="00A43DBF" w:rsidRPr="00CC7116" w:rsidRDefault="00A43DBF" w:rsidP="007B10CF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151FEC" w:rsidRPr="00CC7116" w:rsidTr="001D358E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Ясюкайтис</w:t>
            </w:r>
            <w:proofErr w:type="spellEnd"/>
            <w:r w:rsidRPr="00CC7116">
              <w:t xml:space="preserve"> И.Я.</w:t>
            </w:r>
          </w:p>
        </w:tc>
      </w:tr>
    </w:tbl>
    <w:p w:rsidR="00694E81" w:rsidRPr="009468F8" w:rsidRDefault="00694E81" w:rsidP="00B353D7">
      <w:pPr>
        <w:jc w:val="both"/>
        <w:rPr>
          <w:sz w:val="28"/>
          <w:szCs w:val="28"/>
        </w:rPr>
      </w:pPr>
    </w:p>
    <w:sectPr w:rsidR="00694E81" w:rsidRPr="009468F8" w:rsidSect="004E30A9">
      <w:footerReference w:type="even" r:id="rId13"/>
      <w:footerReference w:type="default" r:id="rId14"/>
      <w:pgSz w:w="11906" w:h="16838"/>
      <w:pgMar w:top="567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EE" w:rsidRDefault="00BF4BEE" w:rsidP="00DD12E4">
      <w:r>
        <w:separator/>
      </w:r>
    </w:p>
  </w:endnote>
  <w:endnote w:type="continuationSeparator" w:id="0">
    <w:p w:rsidR="00BF4BEE" w:rsidRDefault="00BF4BEE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292C59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292C59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40AD">
      <w:rPr>
        <w:rStyle w:val="a7"/>
        <w:noProof/>
      </w:rPr>
      <w:t>5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EE" w:rsidRDefault="00BF4BEE" w:rsidP="00DD12E4">
      <w:r>
        <w:separator/>
      </w:r>
    </w:p>
  </w:footnote>
  <w:footnote w:type="continuationSeparator" w:id="0">
    <w:p w:rsidR="00BF4BEE" w:rsidRDefault="00BF4BEE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656E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7478C"/>
    <w:rsid w:val="00082EDD"/>
    <w:rsid w:val="000838BF"/>
    <w:rsid w:val="00083E5D"/>
    <w:rsid w:val="000847A6"/>
    <w:rsid w:val="00084DED"/>
    <w:rsid w:val="0008647C"/>
    <w:rsid w:val="00097C2E"/>
    <w:rsid w:val="00097FCC"/>
    <w:rsid w:val="000A5C06"/>
    <w:rsid w:val="000A61E3"/>
    <w:rsid w:val="000B25A3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4AB4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10D7"/>
    <w:rsid w:val="001E1ED7"/>
    <w:rsid w:val="001E537B"/>
    <w:rsid w:val="001F0908"/>
    <w:rsid w:val="001F5064"/>
    <w:rsid w:val="001F5756"/>
    <w:rsid w:val="002002AF"/>
    <w:rsid w:val="00206A3B"/>
    <w:rsid w:val="002137B8"/>
    <w:rsid w:val="00213A84"/>
    <w:rsid w:val="00214BF3"/>
    <w:rsid w:val="00222630"/>
    <w:rsid w:val="00224093"/>
    <w:rsid w:val="002338B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92C59"/>
    <w:rsid w:val="002A6591"/>
    <w:rsid w:val="002A6775"/>
    <w:rsid w:val="002B0466"/>
    <w:rsid w:val="002B34E3"/>
    <w:rsid w:val="002C1D90"/>
    <w:rsid w:val="002C4AEA"/>
    <w:rsid w:val="002D1446"/>
    <w:rsid w:val="002D6D57"/>
    <w:rsid w:val="002E229B"/>
    <w:rsid w:val="002E4B96"/>
    <w:rsid w:val="002E60DD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2A47"/>
    <w:rsid w:val="00337F3C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903DE"/>
    <w:rsid w:val="0039116F"/>
    <w:rsid w:val="003A1154"/>
    <w:rsid w:val="003A12E1"/>
    <w:rsid w:val="003A355E"/>
    <w:rsid w:val="003A5314"/>
    <w:rsid w:val="003B0CA2"/>
    <w:rsid w:val="003B3719"/>
    <w:rsid w:val="003B4716"/>
    <w:rsid w:val="003B4F2B"/>
    <w:rsid w:val="003C0677"/>
    <w:rsid w:val="003C0FDC"/>
    <w:rsid w:val="003C1199"/>
    <w:rsid w:val="003D1A86"/>
    <w:rsid w:val="003D7F77"/>
    <w:rsid w:val="003E1638"/>
    <w:rsid w:val="003E3927"/>
    <w:rsid w:val="003E6EC8"/>
    <w:rsid w:val="003E797C"/>
    <w:rsid w:val="003F06A0"/>
    <w:rsid w:val="003F6C13"/>
    <w:rsid w:val="003F7375"/>
    <w:rsid w:val="00401087"/>
    <w:rsid w:val="004023BD"/>
    <w:rsid w:val="004111D8"/>
    <w:rsid w:val="00414C41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34AD"/>
    <w:rsid w:val="004B68A7"/>
    <w:rsid w:val="004C0025"/>
    <w:rsid w:val="004C4942"/>
    <w:rsid w:val="004C50CD"/>
    <w:rsid w:val="004C590C"/>
    <w:rsid w:val="004D345A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A0D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12DC0"/>
    <w:rsid w:val="006208FE"/>
    <w:rsid w:val="0062746D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53A1"/>
    <w:rsid w:val="006C583A"/>
    <w:rsid w:val="006C78A2"/>
    <w:rsid w:val="006D42A0"/>
    <w:rsid w:val="006D613D"/>
    <w:rsid w:val="006E009D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AE6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B74C9"/>
    <w:rsid w:val="007C122C"/>
    <w:rsid w:val="007C181A"/>
    <w:rsid w:val="007C1F0C"/>
    <w:rsid w:val="007D1B86"/>
    <w:rsid w:val="007D2BA6"/>
    <w:rsid w:val="007D3827"/>
    <w:rsid w:val="007F1B2C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1CD1"/>
    <w:rsid w:val="00872582"/>
    <w:rsid w:val="00873229"/>
    <w:rsid w:val="00880DB5"/>
    <w:rsid w:val="00880FFD"/>
    <w:rsid w:val="008819D4"/>
    <w:rsid w:val="00892E77"/>
    <w:rsid w:val="008933E6"/>
    <w:rsid w:val="00897357"/>
    <w:rsid w:val="008A07C3"/>
    <w:rsid w:val="008A41AD"/>
    <w:rsid w:val="008A4436"/>
    <w:rsid w:val="008A57E3"/>
    <w:rsid w:val="008B006E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488A"/>
    <w:rsid w:val="008F4E4D"/>
    <w:rsid w:val="008F5B85"/>
    <w:rsid w:val="008F6D9E"/>
    <w:rsid w:val="008F7C21"/>
    <w:rsid w:val="009013F5"/>
    <w:rsid w:val="00901F99"/>
    <w:rsid w:val="009030A0"/>
    <w:rsid w:val="00905846"/>
    <w:rsid w:val="009102ED"/>
    <w:rsid w:val="00911B47"/>
    <w:rsid w:val="00913355"/>
    <w:rsid w:val="00920824"/>
    <w:rsid w:val="00921CAD"/>
    <w:rsid w:val="00924BBE"/>
    <w:rsid w:val="00927E0B"/>
    <w:rsid w:val="00930304"/>
    <w:rsid w:val="00933105"/>
    <w:rsid w:val="00933996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3D9C"/>
    <w:rsid w:val="009963D6"/>
    <w:rsid w:val="00997490"/>
    <w:rsid w:val="009A1138"/>
    <w:rsid w:val="009A224F"/>
    <w:rsid w:val="009B0041"/>
    <w:rsid w:val="009B2BAE"/>
    <w:rsid w:val="009B4F0F"/>
    <w:rsid w:val="009C0827"/>
    <w:rsid w:val="009C46AE"/>
    <w:rsid w:val="009C50B9"/>
    <w:rsid w:val="009C541A"/>
    <w:rsid w:val="009D3525"/>
    <w:rsid w:val="009D756D"/>
    <w:rsid w:val="009E331B"/>
    <w:rsid w:val="009F0198"/>
    <w:rsid w:val="009F44F2"/>
    <w:rsid w:val="00A0760C"/>
    <w:rsid w:val="00A11B90"/>
    <w:rsid w:val="00A122F6"/>
    <w:rsid w:val="00A163D4"/>
    <w:rsid w:val="00A21EAC"/>
    <w:rsid w:val="00A22DBB"/>
    <w:rsid w:val="00A2317E"/>
    <w:rsid w:val="00A26B7F"/>
    <w:rsid w:val="00A31549"/>
    <w:rsid w:val="00A31D04"/>
    <w:rsid w:val="00A336F5"/>
    <w:rsid w:val="00A40368"/>
    <w:rsid w:val="00A416F8"/>
    <w:rsid w:val="00A422C3"/>
    <w:rsid w:val="00A43DBF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BDB"/>
    <w:rsid w:val="00AC08E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6A2E"/>
    <w:rsid w:val="00AF710F"/>
    <w:rsid w:val="00B03870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66DD4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49CC"/>
    <w:rsid w:val="00BA5422"/>
    <w:rsid w:val="00BA5564"/>
    <w:rsid w:val="00BA767D"/>
    <w:rsid w:val="00BA7D24"/>
    <w:rsid w:val="00BB1BAD"/>
    <w:rsid w:val="00BB2432"/>
    <w:rsid w:val="00BB380B"/>
    <w:rsid w:val="00BB4E2A"/>
    <w:rsid w:val="00BB773C"/>
    <w:rsid w:val="00BC38BB"/>
    <w:rsid w:val="00BC4CBC"/>
    <w:rsid w:val="00BC7E10"/>
    <w:rsid w:val="00BD19AE"/>
    <w:rsid w:val="00BD7D00"/>
    <w:rsid w:val="00BE0822"/>
    <w:rsid w:val="00BE1007"/>
    <w:rsid w:val="00BE373F"/>
    <w:rsid w:val="00BF0DCA"/>
    <w:rsid w:val="00BF4BEE"/>
    <w:rsid w:val="00C01592"/>
    <w:rsid w:val="00C02CC7"/>
    <w:rsid w:val="00C0698E"/>
    <w:rsid w:val="00C10E7B"/>
    <w:rsid w:val="00C11E97"/>
    <w:rsid w:val="00C13399"/>
    <w:rsid w:val="00C13F5A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5437"/>
    <w:rsid w:val="00C35EFE"/>
    <w:rsid w:val="00C36EF3"/>
    <w:rsid w:val="00C37F1E"/>
    <w:rsid w:val="00C40EC2"/>
    <w:rsid w:val="00C42C6F"/>
    <w:rsid w:val="00C43DA3"/>
    <w:rsid w:val="00C54216"/>
    <w:rsid w:val="00C54AA9"/>
    <w:rsid w:val="00C618DC"/>
    <w:rsid w:val="00C652F9"/>
    <w:rsid w:val="00C72A2A"/>
    <w:rsid w:val="00C73B89"/>
    <w:rsid w:val="00C74A0B"/>
    <w:rsid w:val="00C75C7B"/>
    <w:rsid w:val="00C77F4B"/>
    <w:rsid w:val="00C821B6"/>
    <w:rsid w:val="00C83E81"/>
    <w:rsid w:val="00C95A80"/>
    <w:rsid w:val="00C96924"/>
    <w:rsid w:val="00CA061D"/>
    <w:rsid w:val="00CA292B"/>
    <w:rsid w:val="00CA7BCE"/>
    <w:rsid w:val="00CB47F6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2151B"/>
    <w:rsid w:val="00D21888"/>
    <w:rsid w:val="00D222AB"/>
    <w:rsid w:val="00D2255E"/>
    <w:rsid w:val="00D22F06"/>
    <w:rsid w:val="00D271A2"/>
    <w:rsid w:val="00D3045D"/>
    <w:rsid w:val="00D33CAA"/>
    <w:rsid w:val="00D35381"/>
    <w:rsid w:val="00D37F6D"/>
    <w:rsid w:val="00D451B0"/>
    <w:rsid w:val="00D46BE8"/>
    <w:rsid w:val="00D559D3"/>
    <w:rsid w:val="00D55FE9"/>
    <w:rsid w:val="00D621D7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D1A06"/>
    <w:rsid w:val="00DE0AA3"/>
    <w:rsid w:val="00DE4BD9"/>
    <w:rsid w:val="00DE52E2"/>
    <w:rsid w:val="00DF1AA8"/>
    <w:rsid w:val="00DF7071"/>
    <w:rsid w:val="00DF75F1"/>
    <w:rsid w:val="00E04501"/>
    <w:rsid w:val="00E05349"/>
    <w:rsid w:val="00E06BFB"/>
    <w:rsid w:val="00E07E73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82374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3DC2"/>
    <w:rsid w:val="00ED3BDB"/>
    <w:rsid w:val="00EE0B99"/>
    <w:rsid w:val="00EE428B"/>
    <w:rsid w:val="00EE59F8"/>
    <w:rsid w:val="00EE6AF6"/>
    <w:rsid w:val="00EE7AE9"/>
    <w:rsid w:val="00EF3AA4"/>
    <w:rsid w:val="00F04290"/>
    <w:rsid w:val="00F04646"/>
    <w:rsid w:val="00F046A6"/>
    <w:rsid w:val="00F16B8B"/>
    <w:rsid w:val="00F32044"/>
    <w:rsid w:val="00F336E9"/>
    <w:rsid w:val="00F3547B"/>
    <w:rsid w:val="00F41B17"/>
    <w:rsid w:val="00F45BA2"/>
    <w:rsid w:val="00F50C4E"/>
    <w:rsid w:val="00F51B62"/>
    <w:rsid w:val="00F54F3C"/>
    <w:rsid w:val="00F6268E"/>
    <w:rsid w:val="00F71D34"/>
    <w:rsid w:val="00F740AD"/>
    <w:rsid w:val="00F75461"/>
    <w:rsid w:val="00F75AB6"/>
    <w:rsid w:val="00F76740"/>
    <w:rsid w:val="00F868F3"/>
    <w:rsid w:val="00F9278D"/>
    <w:rsid w:val="00F964BB"/>
    <w:rsid w:val="00F96ADB"/>
    <w:rsid w:val="00F96BF7"/>
    <w:rsid w:val="00FA3F14"/>
    <w:rsid w:val="00FB0E59"/>
    <w:rsid w:val="00FB1F4D"/>
    <w:rsid w:val="00FC08EB"/>
    <w:rsid w:val="00FC666E"/>
    <w:rsid w:val="00FD118C"/>
    <w:rsid w:val="00FD1FA3"/>
    <w:rsid w:val="00FE2366"/>
    <w:rsid w:val="00FE5422"/>
    <w:rsid w:val="00FF14E4"/>
    <w:rsid w:val="00FF59B5"/>
    <w:rsid w:val="00FF60AB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A9460-D83B-40B2-A713-94D59908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2020-04-20T06:41:00Z</cp:lastPrinted>
  <dcterms:created xsi:type="dcterms:W3CDTF">2020-04-13T08:32:00Z</dcterms:created>
  <dcterms:modified xsi:type="dcterms:W3CDTF">2020-04-23T06:41:00Z</dcterms:modified>
</cp:coreProperties>
</file>