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FB" w:rsidRPr="001954A5" w:rsidRDefault="00AC42FB" w:rsidP="004D7679">
      <w:pPr>
        <w:shd w:val="clear" w:color="auto" w:fill="FFFFFF"/>
        <w:jc w:val="center"/>
        <w:rPr>
          <w:sz w:val="20"/>
          <w:szCs w:val="20"/>
        </w:rPr>
      </w:pPr>
      <w:r w:rsidRPr="001954A5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FB" w:rsidRPr="001954A5" w:rsidRDefault="00AC42FB" w:rsidP="004D7679">
      <w:pPr>
        <w:shd w:val="clear" w:color="auto" w:fill="FFFFFF"/>
        <w:jc w:val="center"/>
        <w:rPr>
          <w:sz w:val="4"/>
          <w:szCs w:val="4"/>
        </w:rPr>
      </w:pPr>
    </w:p>
    <w:p w:rsidR="00AC42FB" w:rsidRPr="001954A5" w:rsidRDefault="00AC42FB" w:rsidP="004D7679">
      <w:pPr>
        <w:pStyle w:val="11"/>
        <w:rPr>
          <w:rFonts w:ascii="Arial" w:eastAsia="PMingLiU" w:hAnsi="Arial" w:cs="Arial"/>
          <w:spacing w:val="40"/>
          <w:sz w:val="20"/>
          <w:szCs w:val="20"/>
        </w:rPr>
      </w:pPr>
      <w:r w:rsidRPr="001954A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C42FB" w:rsidRPr="001954A5" w:rsidRDefault="00AC42FB" w:rsidP="004D7679">
      <w:pPr>
        <w:shd w:val="clear" w:color="auto" w:fill="FFFFFF"/>
        <w:jc w:val="center"/>
        <w:rPr>
          <w:sz w:val="10"/>
          <w:szCs w:val="10"/>
        </w:rPr>
      </w:pPr>
    </w:p>
    <w:p w:rsidR="00AC42FB" w:rsidRPr="001954A5" w:rsidRDefault="00AC42FB" w:rsidP="004D7679">
      <w:pPr>
        <w:rPr>
          <w:sz w:val="6"/>
          <w:szCs w:val="6"/>
        </w:rPr>
      </w:pPr>
    </w:p>
    <w:p w:rsidR="00AC42FB" w:rsidRPr="001954A5" w:rsidRDefault="00AC42FB" w:rsidP="004D7679">
      <w:pPr>
        <w:pStyle w:val="4"/>
        <w:rPr>
          <w:rFonts w:ascii="Arial Narrow" w:hAnsi="Arial Narrow"/>
          <w:sz w:val="40"/>
          <w:szCs w:val="40"/>
        </w:rPr>
      </w:pPr>
      <w:r w:rsidRPr="001954A5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AC42FB" w:rsidRPr="001954A5" w:rsidRDefault="00BD3B0C" w:rsidP="004D7679">
      <w:pPr>
        <w:pStyle w:val="5"/>
        <w:rPr>
          <w:rFonts w:ascii="Arial Narrow" w:hAnsi="Arial Narrow"/>
          <w:sz w:val="40"/>
          <w:szCs w:val="40"/>
        </w:rPr>
      </w:pPr>
      <w:r w:rsidRPr="001954A5">
        <w:rPr>
          <w:rFonts w:ascii="Arial Narrow" w:hAnsi="Arial Narrow"/>
          <w:sz w:val="40"/>
          <w:szCs w:val="40"/>
        </w:rPr>
        <w:t>«</w:t>
      </w:r>
      <w:r w:rsidR="00AC42FB" w:rsidRPr="001954A5">
        <w:rPr>
          <w:rFonts w:ascii="Arial Narrow" w:hAnsi="Arial Narrow"/>
          <w:sz w:val="40"/>
          <w:szCs w:val="40"/>
        </w:rPr>
        <w:t>КОРОЧАНСКИЙ РАЙОН</w:t>
      </w:r>
      <w:r w:rsidRPr="001954A5">
        <w:rPr>
          <w:rFonts w:ascii="Arial Narrow" w:hAnsi="Arial Narrow"/>
          <w:sz w:val="40"/>
          <w:szCs w:val="40"/>
        </w:rPr>
        <w:t>»</w:t>
      </w:r>
      <w:r w:rsidR="00AC42FB" w:rsidRPr="001954A5">
        <w:rPr>
          <w:rFonts w:ascii="Arial Narrow" w:hAnsi="Arial Narrow"/>
          <w:sz w:val="40"/>
          <w:szCs w:val="40"/>
        </w:rPr>
        <w:t xml:space="preserve"> </w:t>
      </w:r>
    </w:p>
    <w:p w:rsidR="00AC42FB" w:rsidRPr="001954A5" w:rsidRDefault="00AC42FB" w:rsidP="004D7679">
      <w:pPr>
        <w:rPr>
          <w:sz w:val="10"/>
          <w:szCs w:val="10"/>
        </w:rPr>
      </w:pPr>
    </w:p>
    <w:p w:rsidR="00AC42FB" w:rsidRPr="001954A5" w:rsidRDefault="00AC42FB" w:rsidP="004D767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1954A5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C42FB" w:rsidRPr="001954A5" w:rsidRDefault="00AC42FB" w:rsidP="004D7679">
      <w:pPr>
        <w:jc w:val="center"/>
      </w:pPr>
    </w:p>
    <w:p w:rsidR="00AC42FB" w:rsidRPr="001954A5" w:rsidRDefault="00AC42FB" w:rsidP="004D7679">
      <w:pPr>
        <w:jc w:val="center"/>
        <w:rPr>
          <w:rFonts w:ascii="Arial" w:hAnsi="Arial" w:cs="Arial"/>
          <w:b/>
          <w:sz w:val="17"/>
          <w:szCs w:val="17"/>
        </w:rPr>
      </w:pPr>
      <w:r w:rsidRPr="001954A5">
        <w:rPr>
          <w:rFonts w:ascii="Arial" w:hAnsi="Arial" w:cs="Arial"/>
          <w:b/>
          <w:sz w:val="17"/>
          <w:szCs w:val="17"/>
        </w:rPr>
        <w:t>Короча</w:t>
      </w:r>
    </w:p>
    <w:p w:rsidR="00AC42FB" w:rsidRPr="001954A5" w:rsidRDefault="00AC42FB" w:rsidP="004D7679">
      <w:pPr>
        <w:jc w:val="center"/>
        <w:rPr>
          <w:rFonts w:ascii="Arial" w:hAnsi="Arial" w:cs="Arial"/>
          <w:b/>
          <w:sz w:val="17"/>
          <w:szCs w:val="17"/>
        </w:rPr>
      </w:pPr>
    </w:p>
    <w:p w:rsidR="00AC42FB" w:rsidRPr="001954A5" w:rsidRDefault="00AC42FB" w:rsidP="004D7679">
      <w:pPr>
        <w:jc w:val="center"/>
        <w:rPr>
          <w:b/>
          <w:bCs/>
          <w:sz w:val="4"/>
          <w:szCs w:val="4"/>
        </w:rPr>
      </w:pPr>
    </w:p>
    <w:p w:rsidR="00AC42FB" w:rsidRPr="00BB715A" w:rsidRDefault="00BB715A" w:rsidP="004D7679">
      <w:pPr>
        <w:pStyle w:val="6"/>
        <w:rPr>
          <w:rFonts w:ascii="Arial" w:hAnsi="Arial" w:cs="Arial"/>
          <w:b w:val="0"/>
          <w:bCs w:val="0"/>
        </w:rPr>
      </w:pPr>
      <w:r w:rsidRPr="00BB715A">
        <w:rPr>
          <w:rFonts w:ascii="Arial" w:hAnsi="Arial" w:cs="Arial"/>
          <w:b w:val="0"/>
          <w:bCs w:val="0"/>
        </w:rPr>
        <w:t xml:space="preserve">10 декабря </w:t>
      </w:r>
      <w:r w:rsidR="00AC42FB" w:rsidRPr="00BB715A">
        <w:rPr>
          <w:rFonts w:ascii="Arial" w:hAnsi="Arial" w:cs="Arial"/>
          <w:b w:val="0"/>
          <w:bCs w:val="0"/>
        </w:rPr>
        <w:t>202</w:t>
      </w:r>
      <w:r w:rsidR="00730B1C" w:rsidRPr="00BB715A">
        <w:rPr>
          <w:rFonts w:ascii="Arial" w:hAnsi="Arial" w:cs="Arial"/>
          <w:b w:val="0"/>
          <w:bCs w:val="0"/>
        </w:rPr>
        <w:t>4</w:t>
      </w:r>
      <w:r w:rsidR="00AC42FB" w:rsidRPr="00BB715A">
        <w:rPr>
          <w:rFonts w:ascii="Arial" w:hAnsi="Arial" w:cs="Arial"/>
          <w:b w:val="0"/>
          <w:bCs w:val="0"/>
        </w:rPr>
        <w:t xml:space="preserve"> г.</w:t>
      </w:r>
      <w:r w:rsidR="00254E32" w:rsidRPr="00BB715A">
        <w:rPr>
          <w:rFonts w:ascii="Arial" w:hAnsi="Arial" w:cs="Arial"/>
          <w:b w:val="0"/>
          <w:bCs w:val="0"/>
        </w:rPr>
        <w:t xml:space="preserve"> </w:t>
      </w:r>
      <w:r w:rsidR="00BC69DB" w:rsidRPr="00BB715A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</w:t>
      </w:r>
      <w:r w:rsidR="00E54508">
        <w:rPr>
          <w:rFonts w:ascii="Arial" w:hAnsi="Arial" w:cs="Arial"/>
          <w:b w:val="0"/>
          <w:bCs w:val="0"/>
        </w:rPr>
        <w:t>№ 1103</w:t>
      </w:r>
      <w:bookmarkStart w:id="0" w:name="_GoBack"/>
      <w:bookmarkEnd w:id="0"/>
    </w:p>
    <w:p w:rsidR="00AC42FB" w:rsidRPr="00365695" w:rsidRDefault="00AC42FB" w:rsidP="004D7679">
      <w:pPr>
        <w:rPr>
          <w:sz w:val="29"/>
          <w:szCs w:val="29"/>
        </w:rPr>
      </w:pPr>
    </w:p>
    <w:p w:rsidR="00AC42FB" w:rsidRPr="00365695" w:rsidRDefault="00AC42FB" w:rsidP="004D7679">
      <w:pPr>
        <w:rPr>
          <w:sz w:val="29"/>
          <w:szCs w:val="29"/>
        </w:rPr>
      </w:pPr>
    </w:p>
    <w:p w:rsidR="00AC42FB" w:rsidRPr="00365695" w:rsidRDefault="00AC42FB" w:rsidP="004D7679">
      <w:pPr>
        <w:rPr>
          <w:sz w:val="29"/>
          <w:szCs w:val="2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741"/>
      </w:tblGrid>
      <w:tr w:rsidR="00AC42FB" w:rsidRPr="00365695" w:rsidTr="00471226">
        <w:tc>
          <w:tcPr>
            <w:tcW w:w="5211" w:type="dxa"/>
          </w:tcPr>
          <w:p w:rsidR="002B4604" w:rsidRPr="00365695" w:rsidRDefault="00BD3B0C" w:rsidP="004D7679">
            <w:pPr>
              <w:rPr>
                <w:b/>
                <w:sz w:val="29"/>
                <w:szCs w:val="29"/>
              </w:rPr>
            </w:pPr>
            <w:proofErr w:type="gramStart"/>
            <w:r w:rsidRPr="00365695">
              <w:rPr>
                <w:b/>
                <w:sz w:val="29"/>
                <w:szCs w:val="29"/>
              </w:rPr>
              <w:t xml:space="preserve">Об утверждении </w:t>
            </w:r>
            <w:r w:rsidR="00471226">
              <w:rPr>
                <w:b/>
                <w:sz w:val="29"/>
                <w:szCs w:val="29"/>
              </w:rPr>
              <w:t>а</w:t>
            </w:r>
            <w:r w:rsidRPr="00365695">
              <w:rPr>
                <w:b/>
                <w:sz w:val="29"/>
                <w:szCs w:val="29"/>
              </w:rPr>
              <w:t>дминистративн</w:t>
            </w:r>
            <w:r w:rsidR="00E943A1" w:rsidRPr="00365695">
              <w:rPr>
                <w:b/>
                <w:sz w:val="29"/>
                <w:szCs w:val="29"/>
              </w:rPr>
              <w:t>ого регламента по предоставлению</w:t>
            </w:r>
            <w:r w:rsidRPr="00365695">
              <w:rPr>
                <w:b/>
                <w:sz w:val="29"/>
                <w:szCs w:val="29"/>
              </w:rPr>
              <w:t xml:space="preserve"> муниципальной услуги </w:t>
            </w:r>
            <w:r w:rsidR="00A35A43">
              <w:rPr>
                <w:b/>
                <w:sz w:val="28"/>
                <w:szCs w:val="28"/>
              </w:rPr>
              <w:t>«Направление уведомления о соответствии указанных в уведомлении</w:t>
            </w:r>
            <w:r w:rsidR="00A35A43">
              <w:rPr>
                <w:b/>
                <w:sz w:val="28"/>
                <w:szCs w:val="28"/>
              </w:rPr>
              <w:br/>
      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«Корочанский район» Белгородской области»</w:t>
            </w:r>
            <w:proofErr w:type="gramEnd"/>
          </w:p>
          <w:p w:rsidR="00AC42FB" w:rsidRPr="00365695" w:rsidRDefault="00AC42FB" w:rsidP="004D7679">
            <w:pPr>
              <w:jc w:val="both"/>
              <w:rPr>
                <w:b/>
                <w:sz w:val="29"/>
                <w:szCs w:val="29"/>
              </w:rPr>
            </w:pPr>
          </w:p>
          <w:p w:rsidR="00AC42FB" w:rsidRPr="00365695" w:rsidRDefault="00AC42FB" w:rsidP="004D7679">
            <w:pPr>
              <w:jc w:val="both"/>
              <w:rPr>
                <w:b/>
                <w:sz w:val="29"/>
                <w:szCs w:val="29"/>
              </w:rPr>
            </w:pPr>
          </w:p>
          <w:p w:rsidR="00AC42FB" w:rsidRPr="00365695" w:rsidRDefault="00AC42FB" w:rsidP="004D7679">
            <w:pPr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2741" w:type="dxa"/>
          </w:tcPr>
          <w:p w:rsidR="00AC42FB" w:rsidRPr="00365695" w:rsidRDefault="00AC42FB" w:rsidP="004D7679">
            <w:pPr>
              <w:ind w:left="34" w:hanging="34"/>
              <w:rPr>
                <w:b/>
                <w:sz w:val="29"/>
                <w:szCs w:val="29"/>
              </w:rPr>
            </w:pPr>
          </w:p>
        </w:tc>
      </w:tr>
    </w:tbl>
    <w:p w:rsidR="00BD3B0C" w:rsidRPr="00365695" w:rsidRDefault="00886CC0" w:rsidP="004D7679">
      <w:pPr>
        <w:autoSpaceDE w:val="0"/>
        <w:autoSpaceDN w:val="0"/>
        <w:adjustRightInd w:val="0"/>
        <w:ind w:firstLine="709"/>
        <w:jc w:val="both"/>
        <w:rPr>
          <w:bCs/>
          <w:sz w:val="29"/>
          <w:szCs w:val="29"/>
        </w:rPr>
      </w:pPr>
      <w:r w:rsidRPr="00365695">
        <w:rPr>
          <w:rFonts w:eastAsiaTheme="minorHAnsi"/>
          <w:sz w:val="29"/>
          <w:szCs w:val="29"/>
        </w:rPr>
        <w:t>В соответствии с Федеральным законом от 27 июля 2010 года</w:t>
      </w:r>
      <w:r w:rsidR="00182A7C">
        <w:rPr>
          <w:rFonts w:eastAsiaTheme="minorHAnsi"/>
          <w:sz w:val="29"/>
          <w:szCs w:val="29"/>
        </w:rPr>
        <w:br/>
      </w:r>
      <w:r w:rsidRPr="00365695">
        <w:rPr>
          <w:rFonts w:eastAsiaTheme="minorHAnsi"/>
          <w:sz w:val="29"/>
          <w:szCs w:val="29"/>
        </w:rPr>
        <w:t>№ 210-ФЗ «Об организации предоставления государственных</w:t>
      </w:r>
      <w:r w:rsidR="00182A7C">
        <w:rPr>
          <w:rFonts w:eastAsiaTheme="minorHAnsi"/>
          <w:sz w:val="29"/>
          <w:szCs w:val="29"/>
        </w:rPr>
        <w:br/>
      </w:r>
      <w:r w:rsidRPr="00365695">
        <w:rPr>
          <w:rFonts w:eastAsiaTheme="minorHAnsi"/>
          <w:sz w:val="29"/>
          <w:szCs w:val="29"/>
        </w:rPr>
        <w:t>и муниципальных услуг»,</w:t>
      </w:r>
      <w:r w:rsidR="00365695">
        <w:rPr>
          <w:rFonts w:eastAsiaTheme="minorHAnsi"/>
          <w:sz w:val="29"/>
          <w:szCs w:val="29"/>
        </w:rPr>
        <w:t xml:space="preserve"> </w:t>
      </w:r>
      <w:r w:rsidRPr="00365695">
        <w:rPr>
          <w:rFonts w:eastAsiaTheme="minorHAnsi"/>
          <w:sz w:val="29"/>
          <w:szCs w:val="29"/>
        </w:rPr>
        <w:t xml:space="preserve">в целях повышения качества и доступности предоставления муниципальных услуг, </w:t>
      </w:r>
      <w:r w:rsidR="00BD3B0C" w:rsidRPr="00365695">
        <w:rPr>
          <w:bCs/>
          <w:sz w:val="29"/>
          <w:szCs w:val="29"/>
        </w:rPr>
        <w:t>администрация муниципального района «Корочанский район»</w:t>
      </w:r>
      <w:r w:rsidR="00365695">
        <w:rPr>
          <w:bCs/>
          <w:sz w:val="29"/>
          <w:szCs w:val="29"/>
        </w:rPr>
        <w:t xml:space="preserve"> </w:t>
      </w:r>
      <w:proofErr w:type="gramStart"/>
      <w:r w:rsidR="00BD3B0C" w:rsidRPr="00365695">
        <w:rPr>
          <w:b/>
          <w:bCs/>
          <w:sz w:val="29"/>
          <w:szCs w:val="29"/>
        </w:rPr>
        <w:t>п</w:t>
      </w:r>
      <w:proofErr w:type="gramEnd"/>
      <w:r w:rsidR="00BD3B0C" w:rsidRPr="00365695">
        <w:rPr>
          <w:b/>
          <w:bCs/>
          <w:sz w:val="29"/>
          <w:szCs w:val="29"/>
        </w:rPr>
        <w:t xml:space="preserve"> о с т а н о в л я е т:</w:t>
      </w:r>
    </w:p>
    <w:p w:rsidR="00BD3B0C" w:rsidRPr="00365695" w:rsidRDefault="00BD3B0C" w:rsidP="00CD4A5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9"/>
          <w:szCs w:val="29"/>
        </w:rPr>
      </w:pPr>
      <w:proofErr w:type="gramStart"/>
      <w:r w:rsidRPr="00365695">
        <w:rPr>
          <w:rFonts w:ascii="Times New Roman" w:hAnsi="Times New Roman" w:cs="Times New Roman"/>
          <w:bCs/>
          <w:sz w:val="29"/>
          <w:szCs w:val="29"/>
        </w:rPr>
        <w:t xml:space="preserve">Утвердить административный регламент по предоставлению муниципальной услуги </w:t>
      </w:r>
      <w:r w:rsidR="00A35A43" w:rsidRPr="00A35A43">
        <w:rPr>
          <w:rFonts w:ascii="Times New Roman" w:hAnsi="Times New Roman"/>
          <w:sz w:val="28"/>
          <w:szCs w:val="28"/>
          <w:lang w:eastAsia="ru-RU"/>
        </w:rPr>
        <w:t>«Направление уведомления о соответствии указанных в</w:t>
      </w:r>
      <w:r w:rsidR="00A35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A43" w:rsidRPr="00A35A43">
        <w:rPr>
          <w:rFonts w:ascii="Times New Roman" w:hAnsi="Times New Roman"/>
          <w:sz w:val="28"/>
          <w:szCs w:val="28"/>
          <w:lang w:eastAsia="ru-RU"/>
        </w:rPr>
        <w:t>уведомлении</w:t>
      </w:r>
      <w:r w:rsidR="00A35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A43" w:rsidRPr="00A35A43">
        <w:rPr>
          <w:rFonts w:ascii="Times New Roman" w:hAnsi="Times New Roman"/>
          <w:sz w:val="28"/>
          <w:szCs w:val="28"/>
          <w:lang w:eastAsia="ru-RU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«Корочанский район» Белгородской области»</w:t>
      </w:r>
      <w:r w:rsidRPr="00365695">
        <w:rPr>
          <w:rFonts w:ascii="Times New Roman" w:hAnsi="Times New Roman" w:cs="Times New Roman"/>
          <w:bCs/>
          <w:sz w:val="29"/>
          <w:szCs w:val="29"/>
        </w:rPr>
        <w:t xml:space="preserve"> (прилагается).</w:t>
      </w:r>
      <w:proofErr w:type="gramEnd"/>
    </w:p>
    <w:p w:rsidR="00E943A1" w:rsidRPr="00CD4A52" w:rsidRDefault="00E943A1" w:rsidP="00CD4A5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4A52">
        <w:rPr>
          <w:rFonts w:ascii="Times New Roman" w:hAnsi="Times New Roman" w:cs="Times New Roman"/>
          <w:sz w:val="28"/>
          <w:szCs w:val="28"/>
        </w:rPr>
        <w:lastRenderedPageBreak/>
        <w:t>Директору МКУ «Административно-хозяйственный центр</w:t>
      </w:r>
      <w:r w:rsidR="00471226" w:rsidRPr="00CD4A52">
        <w:rPr>
          <w:rFonts w:ascii="Times New Roman" w:hAnsi="Times New Roman" w:cs="Times New Roman"/>
          <w:sz w:val="28"/>
          <w:szCs w:val="28"/>
        </w:rPr>
        <w:t xml:space="preserve"> </w:t>
      </w:r>
      <w:r w:rsidRPr="00CD4A52">
        <w:rPr>
          <w:rFonts w:ascii="Times New Roman" w:hAnsi="Times New Roman" w:cs="Times New Roman"/>
          <w:sz w:val="28"/>
          <w:szCs w:val="28"/>
        </w:rPr>
        <w:t>обеспечения деятельности органов местного самоуправления муниципального района «</w:t>
      </w:r>
      <w:proofErr w:type="spellStart"/>
      <w:r w:rsidRPr="00CD4A5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D4A5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CD4A52">
        <w:rPr>
          <w:rFonts w:ascii="Times New Roman" w:hAnsi="Times New Roman" w:cs="Times New Roman"/>
          <w:sz w:val="28"/>
          <w:szCs w:val="28"/>
        </w:rPr>
        <w:t>Кладиенко</w:t>
      </w:r>
      <w:proofErr w:type="spellEnd"/>
      <w:r w:rsidRPr="00CD4A52">
        <w:rPr>
          <w:rFonts w:ascii="Times New Roman" w:hAnsi="Times New Roman" w:cs="Times New Roman"/>
          <w:sz w:val="28"/>
          <w:szCs w:val="28"/>
        </w:rPr>
        <w:t xml:space="preserve"> Е.А.:</w:t>
      </w:r>
    </w:p>
    <w:p w:rsidR="00E943A1" w:rsidRPr="00CD4A52" w:rsidRDefault="00D90C66" w:rsidP="00CD4A52">
      <w:pPr>
        <w:pStyle w:val="juscontext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A52">
        <w:rPr>
          <w:sz w:val="28"/>
          <w:szCs w:val="28"/>
        </w:rPr>
        <w:t xml:space="preserve">- </w:t>
      </w:r>
      <w:r w:rsidR="00E943A1" w:rsidRPr="00CD4A52">
        <w:rPr>
          <w:sz w:val="28"/>
          <w:szCs w:val="28"/>
        </w:rPr>
        <w:t xml:space="preserve">направить настоящее </w:t>
      </w:r>
      <w:r w:rsidR="002A029E" w:rsidRPr="00CD4A52">
        <w:rPr>
          <w:sz w:val="28"/>
          <w:szCs w:val="28"/>
        </w:rPr>
        <w:t>постановление</w:t>
      </w:r>
      <w:r w:rsidR="00E943A1" w:rsidRPr="00CD4A52">
        <w:rPr>
          <w:sz w:val="28"/>
          <w:szCs w:val="28"/>
        </w:rPr>
        <w:t xml:space="preserve"> для официального опубликования </w:t>
      </w:r>
      <w:r w:rsidR="00CD4A52">
        <w:rPr>
          <w:sz w:val="28"/>
          <w:szCs w:val="28"/>
        </w:rPr>
        <w:t xml:space="preserve"> </w:t>
      </w:r>
      <w:r w:rsidR="00E943A1" w:rsidRPr="00CD4A52">
        <w:rPr>
          <w:sz w:val="28"/>
          <w:szCs w:val="28"/>
        </w:rPr>
        <w:t>в газете «Ясный Ключ»;</w:t>
      </w:r>
      <w:r w:rsidR="00254E32" w:rsidRPr="00CD4A52">
        <w:rPr>
          <w:sz w:val="28"/>
          <w:szCs w:val="28"/>
        </w:rPr>
        <w:t xml:space="preserve"> </w:t>
      </w:r>
    </w:p>
    <w:p w:rsidR="00E943A1" w:rsidRPr="00CD4A52" w:rsidRDefault="00D90C66" w:rsidP="00CD4A52">
      <w:pPr>
        <w:pStyle w:val="juscontext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A52">
        <w:rPr>
          <w:sz w:val="28"/>
          <w:szCs w:val="28"/>
        </w:rPr>
        <w:t xml:space="preserve">- </w:t>
      </w:r>
      <w:r w:rsidR="00E943A1" w:rsidRPr="00CD4A52">
        <w:rPr>
          <w:sz w:val="28"/>
          <w:szCs w:val="28"/>
        </w:rPr>
        <w:t xml:space="preserve">обеспечить размещение настоящего </w:t>
      </w:r>
      <w:r w:rsidR="00D31E98" w:rsidRPr="00CD4A52">
        <w:rPr>
          <w:sz w:val="28"/>
          <w:szCs w:val="28"/>
        </w:rPr>
        <w:t>постановления</w:t>
      </w:r>
      <w:r w:rsidR="00E943A1" w:rsidRPr="00CD4A52">
        <w:rPr>
          <w:sz w:val="28"/>
          <w:szCs w:val="28"/>
        </w:rPr>
        <w:t xml:space="preserve"> на официальном сайте органов местного самоуправления муниципального района «Корочанский район» в информационно </w:t>
      </w:r>
      <w:r w:rsidR="004A044E" w:rsidRPr="00CD4A52">
        <w:rPr>
          <w:sz w:val="28"/>
          <w:szCs w:val="28"/>
        </w:rPr>
        <w:t>-</w:t>
      </w:r>
      <w:r w:rsidR="00E943A1" w:rsidRPr="00CD4A52">
        <w:rPr>
          <w:sz w:val="28"/>
          <w:szCs w:val="28"/>
        </w:rPr>
        <w:t xml:space="preserve"> коммуникационной сети общего пользования. </w:t>
      </w:r>
    </w:p>
    <w:p w:rsidR="00CD4A52" w:rsidRPr="00CD4A52" w:rsidRDefault="00CD4A52" w:rsidP="00CD4A52">
      <w:pPr>
        <w:pStyle w:val="juscontext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Признать утратившим силу</w:t>
      </w:r>
      <w:r w:rsidRPr="00CD4A52">
        <w:rPr>
          <w:bCs/>
          <w:sz w:val="28"/>
          <w:szCs w:val="28"/>
        </w:rPr>
        <w:t xml:space="preserve"> постановление администрации муниципального района «Корочанский район» </w:t>
      </w:r>
      <w:r w:rsidR="00A35A43" w:rsidRPr="00A35A43">
        <w:rPr>
          <w:sz w:val="28"/>
          <w:szCs w:val="28"/>
        </w:rPr>
        <w:t>о</w:t>
      </w:r>
      <w:r w:rsidR="003D503F">
        <w:rPr>
          <w:sz w:val="28"/>
          <w:szCs w:val="28"/>
        </w:rPr>
        <w:t>т 20.12.2021 года № 651</w:t>
      </w:r>
      <w:r w:rsidR="003D503F">
        <w:rPr>
          <w:sz w:val="28"/>
          <w:szCs w:val="28"/>
        </w:rPr>
        <w:br/>
      </w:r>
      <w:r w:rsidR="00A35A43" w:rsidRPr="00A35A43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«Направление уведомления о соответствии указанных </w:t>
      </w:r>
      <w:r w:rsidR="00182A7C">
        <w:rPr>
          <w:sz w:val="28"/>
          <w:szCs w:val="28"/>
        </w:rPr>
        <w:br/>
      </w:r>
      <w:r w:rsidR="00A35A43" w:rsidRPr="00A35A43"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параметрам </w:t>
      </w:r>
      <w:r w:rsidR="00182A7C">
        <w:rPr>
          <w:sz w:val="28"/>
          <w:szCs w:val="28"/>
        </w:rPr>
        <w:br/>
      </w:r>
      <w:r w:rsidR="00A35A43" w:rsidRPr="00A35A43">
        <w:rPr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участке»</w:t>
      </w:r>
      <w:r w:rsidRPr="00A35A43">
        <w:rPr>
          <w:sz w:val="28"/>
          <w:szCs w:val="28"/>
        </w:rPr>
        <w:t>.</w:t>
      </w:r>
      <w:proofErr w:type="gramEnd"/>
    </w:p>
    <w:p w:rsidR="00E13C83" w:rsidRPr="00365695" w:rsidRDefault="00E13C83" w:rsidP="00CD4A52">
      <w:pPr>
        <w:pStyle w:val="juscontext"/>
        <w:numPr>
          <w:ilvl w:val="0"/>
          <w:numId w:val="5"/>
        </w:numPr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CD4A52">
        <w:rPr>
          <w:sz w:val="28"/>
          <w:szCs w:val="28"/>
        </w:rPr>
        <w:t>Контроль за</w:t>
      </w:r>
      <w:proofErr w:type="gramEnd"/>
      <w:r w:rsidRPr="00CD4A52">
        <w:rPr>
          <w:sz w:val="28"/>
          <w:szCs w:val="28"/>
        </w:rPr>
        <w:t xml:space="preserve"> исполнением настоящего постановления возложить </w:t>
      </w:r>
      <w:r w:rsidR="00182A7C">
        <w:rPr>
          <w:sz w:val="28"/>
          <w:szCs w:val="28"/>
        </w:rPr>
        <w:br/>
      </w:r>
      <w:r w:rsidRPr="00CD4A52">
        <w:rPr>
          <w:sz w:val="28"/>
          <w:szCs w:val="28"/>
        </w:rPr>
        <w:t>на заместителя главы администрации</w:t>
      </w:r>
      <w:r w:rsidRPr="00365695">
        <w:rPr>
          <w:sz w:val="29"/>
          <w:szCs w:val="29"/>
        </w:rPr>
        <w:t xml:space="preserve"> района по строительству, транспорту, связи и ЖКХ </w:t>
      </w:r>
      <w:proofErr w:type="spellStart"/>
      <w:r w:rsidRPr="00365695">
        <w:rPr>
          <w:sz w:val="29"/>
          <w:szCs w:val="29"/>
        </w:rPr>
        <w:t>Агаркову</w:t>
      </w:r>
      <w:proofErr w:type="spellEnd"/>
      <w:r w:rsidRPr="00365695">
        <w:rPr>
          <w:sz w:val="29"/>
          <w:szCs w:val="29"/>
        </w:rPr>
        <w:t xml:space="preserve"> В.А.</w:t>
      </w:r>
    </w:p>
    <w:p w:rsidR="00AC42FB" w:rsidRPr="00AB6B68" w:rsidRDefault="00AC42FB" w:rsidP="004D7679">
      <w:pPr>
        <w:outlineLvl w:val="0"/>
        <w:rPr>
          <w:b/>
          <w:bCs/>
          <w:sz w:val="28"/>
          <w:szCs w:val="29"/>
        </w:rPr>
      </w:pPr>
    </w:p>
    <w:p w:rsidR="00AC42FB" w:rsidRPr="00AB6B68" w:rsidRDefault="00AC42FB" w:rsidP="004D7679">
      <w:pPr>
        <w:outlineLvl w:val="0"/>
        <w:rPr>
          <w:b/>
          <w:bCs/>
          <w:sz w:val="28"/>
          <w:szCs w:val="29"/>
        </w:rPr>
      </w:pPr>
    </w:p>
    <w:p w:rsidR="00AC42FB" w:rsidRPr="00AB6B68" w:rsidRDefault="00AC42FB" w:rsidP="004D7679">
      <w:pPr>
        <w:outlineLvl w:val="0"/>
        <w:rPr>
          <w:b/>
          <w:bCs/>
          <w:sz w:val="28"/>
          <w:szCs w:val="29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9855"/>
        <w:gridCol w:w="222"/>
        <w:gridCol w:w="222"/>
      </w:tblGrid>
      <w:tr w:rsidR="00AC42FB" w:rsidRPr="00AB6B68" w:rsidTr="00182A7C">
        <w:tc>
          <w:tcPr>
            <w:tcW w:w="9413" w:type="dxa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644"/>
              <w:gridCol w:w="2160"/>
              <w:gridCol w:w="2835"/>
            </w:tblGrid>
            <w:tr w:rsidR="00182A7C" w:rsidRPr="00AB6B68" w:rsidTr="00182A7C">
              <w:tc>
                <w:tcPr>
                  <w:tcW w:w="4644" w:type="dxa"/>
                </w:tcPr>
                <w:p w:rsidR="005D65E8" w:rsidRDefault="00182A7C" w:rsidP="005D65E8">
                  <w:pPr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588A">
                    <w:rPr>
                      <w:b/>
                      <w:sz w:val="28"/>
                      <w:szCs w:val="28"/>
                    </w:rPr>
                    <w:t>Первый заместитель</w:t>
                  </w:r>
                </w:p>
                <w:p w:rsidR="00182A7C" w:rsidRPr="00AB6B68" w:rsidRDefault="00182A7C" w:rsidP="005D65E8">
                  <w:pPr>
                    <w:jc w:val="center"/>
                    <w:outlineLvl w:val="0"/>
                    <w:rPr>
                      <w:b/>
                      <w:bCs/>
                      <w:sz w:val="28"/>
                      <w:szCs w:val="29"/>
                    </w:rPr>
                  </w:pPr>
                  <w:r w:rsidRPr="008A588A">
                    <w:rPr>
                      <w:b/>
                      <w:sz w:val="28"/>
                      <w:szCs w:val="28"/>
                    </w:rPr>
                    <w:t>главы администрации района – председатель комитета финансов и бюджетной политики</w:t>
                  </w:r>
                </w:p>
              </w:tc>
              <w:tc>
                <w:tcPr>
                  <w:tcW w:w="2160" w:type="dxa"/>
                </w:tcPr>
                <w:p w:rsidR="00182A7C" w:rsidRPr="00AB6B68" w:rsidRDefault="00182A7C" w:rsidP="003D503F">
                  <w:pPr>
                    <w:jc w:val="center"/>
                    <w:outlineLvl w:val="0"/>
                    <w:rPr>
                      <w:b/>
                      <w:bCs/>
                      <w:sz w:val="28"/>
                      <w:szCs w:val="29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:rsidR="00182A7C" w:rsidRPr="00AB6B68" w:rsidRDefault="00182A7C" w:rsidP="003D503F">
                  <w:pPr>
                    <w:jc w:val="right"/>
                    <w:outlineLvl w:val="0"/>
                    <w:rPr>
                      <w:b/>
                      <w:bCs/>
                      <w:sz w:val="28"/>
                      <w:szCs w:val="29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Л.С.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Мерзликина</w:t>
                  </w:r>
                  <w:proofErr w:type="spellEnd"/>
                </w:p>
              </w:tc>
            </w:tr>
          </w:tbl>
          <w:p w:rsidR="00AC42FB" w:rsidRPr="00AB6B68" w:rsidRDefault="00AC42FB" w:rsidP="004D7679">
            <w:pPr>
              <w:outlineLvl w:val="0"/>
              <w:rPr>
                <w:b/>
                <w:bCs/>
                <w:sz w:val="28"/>
                <w:szCs w:val="29"/>
              </w:rPr>
            </w:pPr>
          </w:p>
        </w:tc>
        <w:tc>
          <w:tcPr>
            <w:tcW w:w="236" w:type="dxa"/>
          </w:tcPr>
          <w:p w:rsidR="00AC42FB" w:rsidRPr="00AB6B68" w:rsidRDefault="00AC42FB" w:rsidP="004D7679">
            <w:pPr>
              <w:jc w:val="center"/>
              <w:outlineLvl w:val="0"/>
              <w:rPr>
                <w:b/>
                <w:bCs/>
                <w:sz w:val="28"/>
                <w:szCs w:val="29"/>
              </w:rPr>
            </w:pPr>
          </w:p>
        </w:tc>
        <w:tc>
          <w:tcPr>
            <w:tcW w:w="236" w:type="dxa"/>
            <w:vAlign w:val="bottom"/>
          </w:tcPr>
          <w:p w:rsidR="00AC42FB" w:rsidRPr="00AB6B68" w:rsidRDefault="00AC42FB" w:rsidP="004D7679">
            <w:pPr>
              <w:jc w:val="right"/>
              <w:outlineLvl w:val="0"/>
              <w:rPr>
                <w:b/>
                <w:bCs/>
                <w:sz w:val="28"/>
                <w:szCs w:val="29"/>
              </w:rPr>
            </w:pPr>
          </w:p>
        </w:tc>
      </w:tr>
    </w:tbl>
    <w:p w:rsidR="000C076E" w:rsidRPr="001954A5" w:rsidRDefault="000C076E" w:rsidP="004D7679">
      <w:pPr>
        <w:jc w:val="center"/>
        <w:outlineLvl w:val="0"/>
        <w:rPr>
          <w:b/>
          <w:bCs/>
          <w:sz w:val="28"/>
          <w:szCs w:val="28"/>
        </w:rPr>
      </w:pPr>
    </w:p>
    <w:p w:rsidR="00BD3B0C" w:rsidRPr="001954A5" w:rsidRDefault="000C076E" w:rsidP="004D7679">
      <w:pPr>
        <w:pStyle w:val="ConsPlusNormal"/>
        <w:jc w:val="center"/>
        <w:rPr>
          <w:b/>
          <w:bCs/>
          <w:sz w:val="28"/>
          <w:szCs w:val="28"/>
        </w:rPr>
      </w:pPr>
      <w:r w:rsidRPr="001954A5">
        <w:rPr>
          <w:b/>
          <w:bCs/>
          <w:sz w:val="28"/>
          <w:szCs w:val="28"/>
        </w:rPr>
        <w:br w:type="page"/>
      </w:r>
      <w:bookmarkStart w:id="1" w:name="P38"/>
      <w:bookmarkEnd w:id="1"/>
    </w:p>
    <w:p w:rsidR="00BD3B0C" w:rsidRPr="001954A5" w:rsidRDefault="00BD3B0C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</w:rPr>
      </w:pPr>
      <w:r w:rsidRPr="00195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</w:t>
      </w:r>
      <w:r w:rsidR="00254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3B0C" w:rsidRPr="001954A5" w:rsidRDefault="00BD3B0C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4A5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 муниципального района</w:t>
      </w:r>
      <w:r w:rsidR="00254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«Корочанский район» </w:t>
      </w:r>
    </w:p>
    <w:p w:rsidR="00BD3B0C" w:rsidRPr="001954A5" w:rsidRDefault="00BD3B0C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</w:rPr>
      </w:pP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B715A">
        <w:rPr>
          <w:rFonts w:ascii="Times New Roman" w:hAnsi="Times New Roman" w:cs="Times New Roman"/>
          <w:b/>
          <w:bCs/>
          <w:sz w:val="28"/>
          <w:szCs w:val="28"/>
        </w:rPr>
        <w:t>10 декабря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0B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954A5">
        <w:rPr>
          <w:rFonts w:ascii="Times New Roman" w:hAnsi="Times New Roman" w:cs="Times New Roman"/>
          <w:b/>
          <w:bCs/>
        </w:rPr>
        <w:t xml:space="preserve"> </w:t>
      </w:r>
    </w:p>
    <w:p w:rsidR="00BD3B0C" w:rsidRPr="001954A5" w:rsidRDefault="00BB715A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1102</w:t>
      </w:r>
    </w:p>
    <w:p w:rsidR="00BD3B0C" w:rsidRPr="001954A5" w:rsidRDefault="00BD3B0C" w:rsidP="004D76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B0C" w:rsidRPr="001954A5" w:rsidRDefault="00BD3B0C" w:rsidP="004D76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95" w:rsidRPr="0065167D" w:rsidRDefault="00365695" w:rsidP="003D503F">
      <w:pPr>
        <w:pStyle w:val="ConsPlusTitlePage"/>
        <w:tabs>
          <w:tab w:val="left" w:pos="5823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3D503F" w:rsidRPr="00D86795" w:rsidRDefault="00A35A43" w:rsidP="00A35A43">
      <w:pPr>
        <w:jc w:val="center"/>
        <w:rPr>
          <w:b/>
          <w:sz w:val="29"/>
          <w:szCs w:val="29"/>
        </w:rPr>
      </w:pPr>
      <w:bookmarkStart w:id="2" w:name="Par559"/>
      <w:bookmarkEnd w:id="2"/>
      <w:r w:rsidRPr="00D86795">
        <w:rPr>
          <w:b/>
          <w:sz w:val="29"/>
          <w:szCs w:val="29"/>
        </w:rPr>
        <w:t xml:space="preserve">Административный регламент </w:t>
      </w:r>
    </w:p>
    <w:p w:rsidR="00A35A43" w:rsidRPr="00D86795" w:rsidRDefault="00A35A43" w:rsidP="00A35A43">
      <w:pPr>
        <w:jc w:val="center"/>
        <w:rPr>
          <w:b/>
          <w:sz w:val="29"/>
          <w:szCs w:val="29"/>
        </w:rPr>
      </w:pPr>
      <w:r w:rsidRPr="00D86795">
        <w:rPr>
          <w:b/>
          <w:sz w:val="29"/>
          <w:szCs w:val="29"/>
        </w:rPr>
        <w:t xml:space="preserve">предоставления муниципальной услуги: </w:t>
      </w:r>
      <w:proofErr w:type="gramStart"/>
      <w:r w:rsidRPr="00D86795">
        <w:rPr>
          <w:b/>
          <w:sz w:val="29"/>
          <w:szCs w:val="29"/>
        </w:rPr>
        <w:t>«Направление уведомления</w:t>
      </w:r>
      <w:r w:rsidR="003D503F" w:rsidRPr="00D86795">
        <w:rPr>
          <w:b/>
          <w:sz w:val="29"/>
          <w:szCs w:val="29"/>
        </w:rPr>
        <w:br/>
      </w:r>
      <w:r w:rsidRPr="00D86795">
        <w:rPr>
          <w:b/>
          <w:sz w:val="29"/>
          <w:szCs w:val="29"/>
        </w:rPr>
        <w:t>о соотв</w:t>
      </w:r>
      <w:r w:rsidR="003D503F" w:rsidRPr="00D86795">
        <w:rPr>
          <w:b/>
          <w:sz w:val="29"/>
          <w:szCs w:val="29"/>
        </w:rPr>
        <w:t xml:space="preserve">етствии указанных в уведомлении </w:t>
      </w:r>
      <w:r w:rsidRPr="00D86795">
        <w:rPr>
          <w:b/>
          <w:sz w:val="29"/>
          <w:szCs w:val="29"/>
        </w:rPr>
        <w:t xml:space="preserve">о планируемом строительстве параметров объекта индивидуального жилищного строительства </w:t>
      </w:r>
      <w:r w:rsidR="003D503F" w:rsidRPr="00D86795">
        <w:rPr>
          <w:b/>
          <w:sz w:val="29"/>
          <w:szCs w:val="29"/>
        </w:rPr>
        <w:br/>
      </w:r>
      <w:r w:rsidRPr="00D86795">
        <w:rPr>
          <w:b/>
          <w:sz w:val="29"/>
          <w:szCs w:val="29"/>
        </w:rPr>
        <w:t xml:space="preserve">или садового дома установленным параметрам и допустимости размещения объекта индивидуального жилищного строительства </w:t>
      </w:r>
      <w:r w:rsidR="003D503F" w:rsidRPr="00D86795">
        <w:rPr>
          <w:b/>
          <w:sz w:val="29"/>
          <w:szCs w:val="29"/>
        </w:rPr>
        <w:br/>
      </w:r>
      <w:r w:rsidRPr="00D86795">
        <w:rPr>
          <w:b/>
          <w:sz w:val="29"/>
          <w:szCs w:val="29"/>
        </w:rPr>
        <w:t>или садового дома на земельном участке на территории муниципального района «Корочанский район» Белгородской области»</w:t>
      </w:r>
      <w:proofErr w:type="gramEnd"/>
    </w:p>
    <w:p w:rsidR="00A35A43" w:rsidRPr="00D86795" w:rsidRDefault="00A35A43" w:rsidP="00A35A43">
      <w:pPr>
        <w:shd w:val="clear" w:color="auto" w:fill="FFFFFF"/>
        <w:textAlignment w:val="baseline"/>
        <w:rPr>
          <w:spacing w:val="2"/>
          <w:sz w:val="29"/>
          <w:szCs w:val="29"/>
        </w:rPr>
      </w:pPr>
    </w:p>
    <w:p w:rsidR="00A35A43" w:rsidRPr="00D86795" w:rsidRDefault="00A35A43" w:rsidP="00A35A43">
      <w:pPr>
        <w:pStyle w:val="10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lang w:eastAsia="x-none"/>
        </w:rPr>
      </w:pPr>
      <w:r w:rsidRPr="00D86795">
        <w:rPr>
          <w:rFonts w:ascii="Times New Roman" w:hAnsi="Times New Roman"/>
          <w:lang w:val="en-US"/>
        </w:rPr>
        <w:t>I</w:t>
      </w:r>
      <w:r w:rsidRPr="00D86795">
        <w:rPr>
          <w:rFonts w:ascii="Times New Roman" w:hAnsi="Times New Roman"/>
        </w:rPr>
        <w:t>. Общие положения</w:t>
      </w:r>
    </w:p>
    <w:p w:rsidR="00A35A43" w:rsidRPr="00D86795" w:rsidRDefault="00A35A43" w:rsidP="00A35A4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9"/>
          <w:szCs w:val="29"/>
        </w:rPr>
      </w:pPr>
    </w:p>
    <w:p w:rsidR="00A35A43" w:rsidRPr="00D86795" w:rsidRDefault="00A35A43" w:rsidP="00A35A43">
      <w:pPr>
        <w:pStyle w:val="ad"/>
        <w:numPr>
          <w:ilvl w:val="1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D86795">
        <w:rPr>
          <w:rFonts w:ascii="Times New Roman" w:hAnsi="Times New Roman"/>
          <w:b/>
          <w:spacing w:val="2"/>
          <w:sz w:val="29"/>
          <w:szCs w:val="29"/>
          <w:lang w:eastAsia="ru-RU"/>
        </w:rPr>
        <w:t>Предмет регулирования административного регламента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35A43" w:rsidRDefault="00A35A43" w:rsidP="00A35A43">
      <w:pPr>
        <w:numPr>
          <w:ilvl w:val="2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sz w:val="28"/>
          <w:szCs w:val="28"/>
        </w:rPr>
        <w:t>Направление уведомления о соответствии указанных</w:t>
      </w:r>
      <w:r>
        <w:rPr>
          <w:sz w:val="28"/>
          <w:szCs w:val="28"/>
        </w:rPr>
        <w:br/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«Корочанский район» Белгородской области</w:t>
      </w:r>
      <w:r>
        <w:rPr>
          <w:color w:val="000000"/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br/>
        <w:t>(далее − административный регламент, муниципальная услуга) разработан</w:t>
      </w:r>
      <w:r>
        <w:rPr>
          <w:spacing w:val="2"/>
          <w:sz w:val="28"/>
          <w:szCs w:val="28"/>
        </w:rPr>
        <w:br/>
        <w:t>в целях повышения качества и доступности предоставления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>
        <w:rPr>
          <w:spacing w:val="2"/>
          <w:sz w:val="28"/>
          <w:szCs w:val="28"/>
        </w:rPr>
        <w:br/>
        <w:t>по направлению уведомлений, уведомление о соответствии указанных</w:t>
      </w:r>
      <w:r>
        <w:rPr>
          <w:spacing w:val="2"/>
          <w:sz w:val="28"/>
          <w:szCs w:val="28"/>
        </w:rPr>
        <w:br/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расположенных</w:t>
      </w:r>
      <w:r>
        <w:rPr>
          <w:spacing w:val="2"/>
          <w:sz w:val="28"/>
          <w:szCs w:val="28"/>
        </w:rPr>
        <w:br/>
        <w:t>на территориях муниципального образования (далее</w:t>
      </w:r>
      <w:r w:rsidR="003D503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соответственно – уведомление о соответствии, уведомление</w:t>
      </w:r>
      <w:r w:rsidR="003D503F">
        <w:rPr>
          <w:spacing w:val="2"/>
          <w:sz w:val="28"/>
          <w:szCs w:val="28"/>
        </w:rPr>
        <w:t xml:space="preserve"> </w:t>
      </w:r>
      <w:r w:rsidR="003D503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о несоответствии).</w:t>
      </w:r>
      <w:proofErr w:type="gramEnd"/>
    </w:p>
    <w:p w:rsidR="00A35A43" w:rsidRDefault="00A35A43" w:rsidP="00A35A43">
      <w:pPr>
        <w:numPr>
          <w:ilvl w:val="2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lastRenderedPageBreak/>
        <w:t>Действие административного регламента не распространяется</w:t>
      </w:r>
      <w:r>
        <w:rPr>
          <w:spacing w:val="2"/>
          <w:sz w:val="28"/>
          <w:szCs w:val="28"/>
        </w:rPr>
        <w:br/>
        <w:t>на объекты индивидуального жилищного строительства, планируемые</w:t>
      </w:r>
      <w:r>
        <w:rPr>
          <w:spacing w:val="2"/>
          <w:sz w:val="28"/>
          <w:szCs w:val="28"/>
        </w:rPr>
        <w:br/>
        <w:t>к строительству с привлечением денежных средств участников долевого строительства, в соответствии с Федеральным законом от 30 декабря</w:t>
      </w:r>
      <w:r>
        <w:rPr>
          <w:spacing w:val="2"/>
          <w:sz w:val="28"/>
          <w:szCs w:val="28"/>
        </w:rPr>
        <w:br/>
        <w:t>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35A43" w:rsidRPr="00D86795" w:rsidRDefault="00A35A43" w:rsidP="00A35A43">
      <w:pPr>
        <w:shd w:val="clear" w:color="auto" w:fill="FFFFFF"/>
        <w:tabs>
          <w:tab w:val="left" w:pos="993"/>
          <w:tab w:val="left" w:pos="1134"/>
        </w:tabs>
        <w:ind w:firstLine="709"/>
        <w:jc w:val="both"/>
        <w:textAlignment w:val="baseline"/>
        <w:rPr>
          <w:spacing w:val="2"/>
          <w:sz w:val="29"/>
          <w:szCs w:val="29"/>
        </w:rPr>
      </w:pPr>
    </w:p>
    <w:p w:rsidR="00A35A43" w:rsidRPr="00D86795" w:rsidRDefault="00A35A43" w:rsidP="00A35A43">
      <w:pPr>
        <w:pStyle w:val="ad"/>
        <w:numPr>
          <w:ilvl w:val="1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D86795">
        <w:rPr>
          <w:rFonts w:ascii="Times New Roman" w:hAnsi="Times New Roman"/>
          <w:b/>
          <w:spacing w:val="2"/>
          <w:sz w:val="29"/>
          <w:szCs w:val="29"/>
          <w:lang w:eastAsia="ru-RU"/>
        </w:rPr>
        <w:t>Круг заявителей</w:t>
      </w:r>
    </w:p>
    <w:p w:rsidR="00A35A43" w:rsidRPr="00D86795" w:rsidRDefault="00A35A43" w:rsidP="00A35A43">
      <w:pPr>
        <w:pStyle w:val="ad"/>
        <w:shd w:val="clear" w:color="auto" w:fill="FFFFFF"/>
        <w:tabs>
          <w:tab w:val="left" w:pos="993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9"/>
          <w:szCs w:val="29"/>
        </w:rPr>
      </w:pPr>
    </w:p>
    <w:p w:rsidR="00A35A43" w:rsidRDefault="00A35A43" w:rsidP="00A35A43">
      <w:pPr>
        <w:pStyle w:val="ad"/>
        <w:numPr>
          <w:ilvl w:val="2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застройщики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заявитель).</w:t>
      </w:r>
    </w:p>
    <w:p w:rsidR="00A35A43" w:rsidRDefault="00A35A43" w:rsidP="00A35A43">
      <w:pPr>
        <w:pStyle w:val="ad"/>
        <w:numPr>
          <w:ilvl w:val="2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Интересы заявителей, могут представлять лица, обладающие соответствующими полномочиями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представитель).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A35A43" w:rsidRPr="00D86795" w:rsidRDefault="00A35A43" w:rsidP="00A35A43">
      <w:pPr>
        <w:pStyle w:val="ad"/>
        <w:shd w:val="clear" w:color="auto" w:fill="FFFFFF"/>
        <w:tabs>
          <w:tab w:val="left" w:pos="993"/>
        </w:tabs>
        <w:spacing w:after="0" w:line="240" w:lineRule="auto"/>
        <w:ind w:left="710"/>
        <w:jc w:val="both"/>
        <w:textAlignment w:val="baseline"/>
        <w:rPr>
          <w:rFonts w:ascii="Times New Roman" w:hAnsi="Times New Roman"/>
          <w:sz w:val="29"/>
          <w:szCs w:val="29"/>
        </w:rPr>
      </w:pPr>
    </w:p>
    <w:p w:rsidR="00A35A43" w:rsidRPr="00D86795" w:rsidRDefault="00A35A43" w:rsidP="00A35A43">
      <w:pPr>
        <w:pStyle w:val="ad"/>
        <w:shd w:val="clear" w:color="auto" w:fill="FFFFFF"/>
        <w:tabs>
          <w:tab w:val="left" w:pos="993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9"/>
          <w:szCs w:val="29"/>
        </w:rPr>
      </w:pPr>
      <w:r w:rsidRPr="00D86795">
        <w:rPr>
          <w:rFonts w:ascii="Times New Roman" w:hAnsi="Times New Roman"/>
          <w:b/>
          <w:sz w:val="29"/>
          <w:szCs w:val="29"/>
        </w:rPr>
        <w:t>1.3. Требование предоставления заявителю муниципальной услуги</w:t>
      </w:r>
      <w:r w:rsidRPr="00D86795">
        <w:rPr>
          <w:rFonts w:ascii="Times New Roman" w:hAnsi="Times New Roman"/>
          <w:b/>
          <w:sz w:val="29"/>
          <w:szCs w:val="29"/>
        </w:rPr>
        <w:br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</w:t>
      </w:r>
      <w:r w:rsidR="00D86795">
        <w:rPr>
          <w:rFonts w:ascii="Times New Roman" w:hAnsi="Times New Roman"/>
          <w:b/>
          <w:sz w:val="29"/>
          <w:szCs w:val="29"/>
        </w:rPr>
        <w:br/>
      </w:r>
      <w:r w:rsidRPr="00D86795">
        <w:rPr>
          <w:rFonts w:ascii="Times New Roman" w:hAnsi="Times New Roman"/>
          <w:b/>
          <w:sz w:val="29"/>
          <w:szCs w:val="29"/>
        </w:rPr>
        <w:t>а также результата, за предоставлением которого обратился заявитель</w:t>
      </w:r>
    </w:p>
    <w:p w:rsidR="00A35A43" w:rsidRPr="00D86795" w:rsidRDefault="00A35A43" w:rsidP="00A35A43">
      <w:pPr>
        <w:pStyle w:val="ad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/>
          <w:sz w:val="29"/>
          <w:szCs w:val="29"/>
        </w:rPr>
      </w:pPr>
    </w:p>
    <w:p w:rsidR="00A35A43" w:rsidRDefault="00A35A43" w:rsidP="00A35A43">
      <w:pPr>
        <w:shd w:val="clear" w:color="auto" w:fill="FFFFFF"/>
        <w:tabs>
          <w:tab w:val="left" w:pos="993"/>
        </w:tabs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1.3.1. Муниципальная услуга предоставляется заявителю </w:t>
      </w:r>
      <w:r>
        <w:rPr>
          <w:sz w:val="28"/>
          <w:szCs w:val="28"/>
        </w:rPr>
        <w:t>администрацией муниципального района «Корочанский район» Белгородской области</w:t>
      </w:r>
      <w:r w:rsidR="0035011A">
        <w:rPr>
          <w:sz w:val="28"/>
          <w:szCs w:val="28"/>
        </w:rPr>
        <w:br/>
      </w:r>
      <w:r>
        <w:rPr>
          <w:sz w:val="28"/>
          <w:szCs w:val="28"/>
        </w:rPr>
        <w:t>(далее – уполномоченный ОМС)</w:t>
      </w:r>
      <w:r>
        <w:rPr>
          <w:color w:val="000000"/>
          <w:spacing w:val="2"/>
          <w:sz w:val="28"/>
          <w:szCs w:val="28"/>
        </w:rPr>
        <w:t xml:space="preserve"> в соответствии с вариантом предоставления муниципальной услуги </w:t>
      </w:r>
      <w:r>
        <w:rPr>
          <w:sz w:val="28"/>
          <w:szCs w:val="28"/>
        </w:rPr>
        <w:t>(далее – вариант)</w:t>
      </w:r>
      <w:r>
        <w:rPr>
          <w:color w:val="000000"/>
          <w:spacing w:val="2"/>
          <w:sz w:val="28"/>
          <w:szCs w:val="28"/>
        </w:rPr>
        <w:t>.</w:t>
      </w:r>
    </w:p>
    <w:p w:rsidR="00A35A43" w:rsidRDefault="00A35A43" w:rsidP="00A35A43">
      <w:pPr>
        <w:shd w:val="clear" w:color="auto" w:fill="FFFFFF"/>
        <w:tabs>
          <w:tab w:val="left" w:pos="993"/>
        </w:tabs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1.3.2. Вариант, в соответствии с которым заявителю предоставляется муниципальная услуга, определяется в соответствии с настоящим административным регламентом, исходя из признаков заявителя, а также </w:t>
      </w:r>
      <w:r>
        <w:rPr>
          <w:color w:val="000000"/>
          <w:sz w:val="28"/>
          <w:szCs w:val="28"/>
        </w:rPr>
        <w:br/>
        <w:t>из результата предоставления муниципальной услуги, за предоставлением которой обратился заявитель.</w:t>
      </w:r>
    </w:p>
    <w:p w:rsidR="00A35A43" w:rsidRDefault="00A35A43" w:rsidP="00A35A43">
      <w:pPr>
        <w:shd w:val="clear" w:color="auto" w:fill="FFFFFF"/>
        <w:tabs>
          <w:tab w:val="left" w:pos="993"/>
        </w:tabs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1.3.3. Сотрудник отдела архитектуры администрации Корочанского района, ответственный за предоставление муниципальной услуги</w:t>
      </w:r>
      <w:r>
        <w:rPr>
          <w:color w:val="000000"/>
          <w:sz w:val="28"/>
          <w:szCs w:val="28"/>
        </w:rPr>
        <w:br/>
        <w:t>(д</w:t>
      </w:r>
      <w:r w:rsidR="003D503F">
        <w:rPr>
          <w:color w:val="000000"/>
          <w:sz w:val="28"/>
          <w:szCs w:val="28"/>
        </w:rPr>
        <w:t>алее – отдел, специалист отдела</w:t>
      </w:r>
      <w:r>
        <w:rPr>
          <w:color w:val="000000"/>
          <w:sz w:val="28"/>
          <w:szCs w:val="28"/>
        </w:rPr>
        <w:t xml:space="preserve"> соответственно) проводит анкетирование,</w:t>
      </w:r>
      <w:r>
        <w:rPr>
          <w:color w:val="000000"/>
          <w:sz w:val="28"/>
          <w:szCs w:val="28"/>
        </w:rPr>
        <w:br/>
        <w:t>по результатам которого определяется: соответствие лица, обратившегося</w:t>
      </w:r>
      <w:r>
        <w:rPr>
          <w:color w:val="000000"/>
          <w:sz w:val="28"/>
          <w:szCs w:val="28"/>
        </w:rPr>
        <w:br/>
        <w:t xml:space="preserve"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</w:t>
      </w:r>
      <w:r w:rsidR="003501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ходе профилирования, должно быть минимально необходимым. </w:t>
      </w:r>
      <w:r w:rsidR="003501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итогам профилирования заявителю должна быть предоставлена исчерпывающая информация о порядке предоставления муниципальной </w:t>
      </w:r>
      <w:r w:rsidR="003501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услуги в его индивидуальном случае.</w:t>
      </w:r>
    </w:p>
    <w:p w:rsidR="00A35A43" w:rsidRDefault="00A35A43" w:rsidP="00A35A43">
      <w:pPr>
        <w:pStyle w:val="ad"/>
        <w:shd w:val="clear" w:color="auto" w:fill="FFFFFF"/>
        <w:tabs>
          <w:tab w:val="left" w:pos="993"/>
        </w:tabs>
        <w:spacing w:after="0" w:line="240" w:lineRule="auto"/>
        <w:ind w:left="121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left" w:pos="567"/>
          <w:tab w:val="left" w:pos="709"/>
        </w:tabs>
        <w:spacing w:line="240" w:lineRule="auto"/>
        <w:jc w:val="center"/>
        <w:rPr>
          <w:rFonts w:ascii="Times New Roman" w:hAnsi="Times New Roman"/>
        </w:rPr>
      </w:pPr>
      <w:r w:rsidRPr="0035011A">
        <w:rPr>
          <w:rFonts w:ascii="Times New Roman" w:hAnsi="Times New Roman"/>
          <w:lang w:val="en-US"/>
        </w:rPr>
        <w:lastRenderedPageBreak/>
        <w:t>II</w:t>
      </w:r>
      <w:r w:rsidRPr="0035011A">
        <w:rPr>
          <w:rFonts w:ascii="Times New Roman" w:hAnsi="Times New Roman"/>
        </w:rPr>
        <w:t>. Стандарт предоставления муниципальной услуги</w:t>
      </w: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rPr>
          <w:rFonts w:ascii="Times New Roman" w:hAnsi="Times New Roman"/>
        </w:rPr>
      </w:pPr>
    </w:p>
    <w:p w:rsidR="00A35A43" w:rsidRPr="0035011A" w:rsidRDefault="00A35A43" w:rsidP="00A35A43">
      <w:pPr>
        <w:pStyle w:val="ad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9"/>
          <w:szCs w:val="29"/>
        </w:rPr>
      </w:pPr>
      <w:r w:rsidRPr="0035011A">
        <w:rPr>
          <w:rFonts w:ascii="Times New Roman" w:hAnsi="Times New Roman"/>
          <w:b/>
          <w:sz w:val="29"/>
          <w:szCs w:val="29"/>
        </w:rPr>
        <w:t>2.1. Наименование муниципальной услуги</w:t>
      </w:r>
    </w:p>
    <w:p w:rsidR="00A35A43" w:rsidRPr="0035011A" w:rsidRDefault="00A35A43" w:rsidP="00A35A43">
      <w:pPr>
        <w:pStyle w:val="ad"/>
        <w:tabs>
          <w:tab w:val="left" w:pos="1134"/>
        </w:tabs>
        <w:spacing w:line="240" w:lineRule="auto"/>
        <w:ind w:left="709"/>
        <w:rPr>
          <w:rFonts w:ascii="Times New Roman" w:hAnsi="Times New Roman"/>
          <w:b/>
          <w:sz w:val="29"/>
          <w:szCs w:val="29"/>
        </w:rPr>
      </w:pPr>
    </w:p>
    <w:p w:rsidR="00A35A43" w:rsidRDefault="00A35A43" w:rsidP="00A35A43">
      <w:pPr>
        <w:pStyle w:val="ad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32494440"/>
      <w:r>
        <w:rPr>
          <w:rFonts w:ascii="Times New Roman" w:hAnsi="Times New Roman"/>
          <w:sz w:val="28"/>
          <w:szCs w:val="28"/>
          <w:lang w:eastAsia="ru-RU"/>
        </w:rPr>
        <w:t xml:space="preserve">2.1.1. Наименование муниципальной услуги: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«Направление уведомления</w:t>
      </w:r>
      <w:r>
        <w:rPr>
          <w:rFonts w:ascii="Times New Roman" w:hAnsi="Times New Roman"/>
          <w:sz w:val="28"/>
          <w:szCs w:val="28"/>
          <w:lang w:eastAsia="ru-RU"/>
        </w:rPr>
        <w:br/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«Корочанский район» Белгородской области»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bookmarkEnd w:id="3"/>
    <w:p w:rsidR="00A35A43" w:rsidRPr="0035011A" w:rsidRDefault="00A35A43" w:rsidP="00A35A43">
      <w:pPr>
        <w:pStyle w:val="ad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9"/>
          <w:szCs w:val="29"/>
        </w:rPr>
      </w:pPr>
    </w:p>
    <w:p w:rsidR="00A35A43" w:rsidRPr="0035011A" w:rsidRDefault="00A35A43" w:rsidP="00A35A43">
      <w:pPr>
        <w:pStyle w:val="ad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9"/>
          <w:szCs w:val="29"/>
        </w:rPr>
      </w:pPr>
      <w:bookmarkStart w:id="4" w:name="_Hlk32494567"/>
      <w:r w:rsidRPr="0035011A">
        <w:rPr>
          <w:rFonts w:ascii="Times New Roman" w:hAnsi="Times New Roman"/>
          <w:b/>
          <w:sz w:val="29"/>
          <w:szCs w:val="29"/>
        </w:rPr>
        <w:t>2.2. Наименование органа, предоставляющего муниципальную услугу</w:t>
      </w:r>
    </w:p>
    <w:bookmarkEnd w:id="4"/>
    <w:p w:rsidR="00A35A43" w:rsidRPr="0035011A" w:rsidRDefault="00A35A43" w:rsidP="00A35A43">
      <w:pPr>
        <w:pStyle w:val="ad"/>
        <w:tabs>
          <w:tab w:val="left" w:pos="1134"/>
        </w:tabs>
        <w:spacing w:line="240" w:lineRule="auto"/>
        <w:ind w:left="1992"/>
        <w:rPr>
          <w:rFonts w:ascii="Times New Roman" w:hAnsi="Times New Roman"/>
          <w:b/>
          <w:sz w:val="29"/>
          <w:szCs w:val="29"/>
        </w:rPr>
      </w:pP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2.2.1. Муниципальная услуга предоставляется администрацией Корочанского района. Структурной единицей, осуществляющей непосредственно предоставление муниципальной услуги, является отдел архитектуры администрации муниципального района «Корочанский район» Белгородской области.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9"/>
          <w:szCs w:val="29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2.2.2. </w:t>
      </w:r>
      <w:r w:rsidR="00C42292" w:rsidRPr="00C4229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принимают участие многофункциональные центры предоставления государственных</w:t>
      </w:r>
      <w:r w:rsidR="003D50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2292" w:rsidRPr="00C42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услуг (далее - МФЦ) при наличии соответствующего соглашения о взаимодействии между МФЦ и </w:t>
      </w:r>
      <w:r w:rsidR="00C4229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42292" w:rsidRPr="00C42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полномоченным </w:t>
      </w:r>
      <w:r w:rsidR="00C42292">
        <w:rPr>
          <w:rFonts w:ascii="Times New Roman" w:hAnsi="Times New Roman" w:cs="Times New Roman"/>
          <w:color w:val="000000" w:themeColor="text1"/>
          <w:sz w:val="28"/>
          <w:szCs w:val="28"/>
        </w:rPr>
        <w:t>ОМС</w:t>
      </w:r>
      <w:r w:rsidR="00C42292" w:rsidRPr="00C42292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заключенным в соответствии с постановлением Правительства Российской Федерации от 27 сентября 2011 г</w:t>
      </w:r>
      <w:r w:rsidR="003D503F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C42292" w:rsidRPr="00C42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797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9"/>
          <w:szCs w:val="29"/>
          <w:lang w:eastAsia="ru-RU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bookmarkStart w:id="5" w:name="_Hlk32495169"/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2.3. Результат предоставления муниципальной услуги</w:t>
      </w:r>
    </w:p>
    <w:bookmarkEnd w:id="5"/>
    <w:p w:rsidR="00A35A43" w:rsidRPr="0035011A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1134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2.3.1. Для варианта предоставления услуги «</w:t>
      </w:r>
      <w:r>
        <w:rPr>
          <w:rFonts w:ascii="Times New Roman" w:hAnsi="Times New Roman"/>
          <w:sz w:val="28"/>
          <w:szCs w:val="28"/>
          <w:lang w:eastAsia="ru-RU"/>
        </w:rPr>
        <w:t>Получение уведомления</w:t>
      </w:r>
      <w:r>
        <w:rPr>
          <w:rFonts w:ascii="Times New Roman" w:hAnsi="Times New Roman"/>
          <w:sz w:val="28"/>
          <w:szCs w:val="28"/>
          <w:lang w:eastAsia="ru-RU"/>
        </w:rPr>
        <w:br/>
        <w:t>о соответствии (уведомления о несоответствии)»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bookmarkStart w:id="6" w:name="_Hlk32499688"/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  <w:lang w:eastAsia="ru-RU"/>
        </w:rPr>
        <w:t>уведомление о соответствии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уведомление о несоответствии.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а) Решения о предоставлении муниципальной услуги, имеют следующие реквизиты: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1) регистрационный номер;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2) дата регистрации;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 печать; 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подпись должностного лица, уполномоченного на подписание результата предоставления муниципальной услуги.</w:t>
      </w:r>
    </w:p>
    <w:p w:rsidR="0035011A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б) Факт получения заявителем результата предоставления муниципальной услуги фиксируется в системе электронного документооборота (далее – СЭД) (либо в журнале регистрации), а также 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едином портале государственных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и муниципальных услуг (функций) (https://www.gosuslugi.ru) (далее − ЕПГУ) (если запрос о предоставлении услуги был направлен через ЕПГУ), на портале </w:t>
      </w:r>
    </w:p>
    <w:p w:rsidR="00A35A43" w:rsidRDefault="0035011A" w:rsidP="0035011A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br/>
      </w:r>
      <w:r w:rsidR="00A35A4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государственных и муниципальных услуг Белгородской области (https://gosuslugi31.ru) (далее − РПГУ) (если запрос о предоставлении услуги был направлен через РПГУ).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в) Результат предоставления муниципальной услуги получается заявителем одним из следующих способов:</w:t>
      </w:r>
    </w:p>
    <w:bookmarkEnd w:id="6"/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1) на бумажном носителе в отделе;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2) в форме электронного документа в личном кабинете 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 и 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в форме электронного документа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1134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2.3.2.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услуги «</w:t>
      </w:r>
      <w:r>
        <w:rPr>
          <w:rFonts w:ascii="Times New Roman" w:hAnsi="Times New Roman"/>
          <w:sz w:val="28"/>
          <w:szCs w:val="28"/>
          <w:lang w:eastAsia="ru-RU"/>
        </w:rPr>
        <w:t>Получение дубликата уведомления о соответствии (уведомления о несоответствии)»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 дубликат </w:t>
      </w:r>
      <w:r>
        <w:rPr>
          <w:rFonts w:ascii="Times New Roman" w:hAnsi="Times New Roman"/>
          <w:sz w:val="28"/>
          <w:szCs w:val="28"/>
          <w:lang w:eastAsia="ru-RU"/>
        </w:rPr>
        <w:t>уведомления о соответствии (уведомления о несоответствии)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 решение об отказе в выдаче дубликата </w:t>
      </w:r>
      <w:r>
        <w:rPr>
          <w:rFonts w:ascii="Times New Roman" w:hAnsi="Times New Roman"/>
          <w:sz w:val="28"/>
          <w:szCs w:val="28"/>
          <w:lang w:eastAsia="ru-RU"/>
        </w:rPr>
        <w:t>уведомления о соответствии (уведомления о несоответствии).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а) Решения о предоставлении муниципальной услуги, имеют следующие реквизиты: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1) регистрационный номер (для дубликата уведомления);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2) дата регистрации;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 печать (для дубликата уведомления); 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подпись должностного лица, уполномоченного на подписание результата предоставления муниципальной услуги;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б) Факт получения заявителем результата предоставления муниципальной услуги фиксируется в СЭД (либо в журнале регистрации), а также 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 РПГУ.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в) Результат предоставления муниципальной услуги получается заявителем одним из следующих способов: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1) на бумажном носителе в отделе;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2) в форме электронного документа в личном кабинете 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 и 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в форме электронного документа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284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2.3.3. Для варианта предоставления услуги «</w:t>
      </w:r>
      <w:r>
        <w:rPr>
          <w:rFonts w:ascii="Times New Roman" w:hAnsi="Times New Roman"/>
          <w:sz w:val="28"/>
          <w:szCs w:val="28"/>
          <w:lang w:eastAsia="ru-RU"/>
        </w:rPr>
        <w:t>Получение уведомления</w:t>
      </w:r>
      <w:r>
        <w:rPr>
          <w:rFonts w:ascii="Times New Roman" w:hAnsi="Times New Roman"/>
          <w:sz w:val="28"/>
          <w:szCs w:val="28"/>
          <w:lang w:eastAsia="ru-RU"/>
        </w:rPr>
        <w:br/>
        <w:t>о соответствии (уведомления о несоответствии) с исправлениями опечаток</w:t>
      </w:r>
      <w:r>
        <w:rPr>
          <w:rFonts w:ascii="Times New Roman" w:hAnsi="Times New Roman"/>
          <w:sz w:val="28"/>
          <w:szCs w:val="28"/>
          <w:lang w:eastAsia="ru-RU"/>
        </w:rPr>
        <w:br/>
        <w:t>и (или) ошибок, допущенных при первичном оформлении такого уведомления»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A35A43" w:rsidRDefault="00A35A43" w:rsidP="00A35A43">
      <w:pPr>
        <w:pStyle w:val="ad"/>
        <w:shd w:val="clear" w:color="auto" w:fill="FFFFFF"/>
        <w:tabs>
          <w:tab w:val="left" w:pos="28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  <w:lang w:eastAsia="ru-RU"/>
        </w:rPr>
        <w:t>уведомление о соответствии (уведомление о несоответствии)</w:t>
      </w:r>
      <w:r>
        <w:rPr>
          <w:rFonts w:ascii="Times New Roman" w:hAnsi="Times New Roman"/>
          <w:sz w:val="28"/>
          <w:szCs w:val="28"/>
          <w:lang w:eastAsia="ru-RU"/>
        </w:rPr>
        <w:br/>
        <w:t>с исправлениями опечаток и (или) ошибок, допущенных при первичном оформлении такого уведомления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A35A43" w:rsidRDefault="00A35A43" w:rsidP="00A35A43">
      <w:pPr>
        <w:pStyle w:val="ad"/>
        <w:shd w:val="clear" w:color="auto" w:fill="FFFFFF"/>
        <w:tabs>
          <w:tab w:val="left" w:pos="28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решение об отказе во внесении исправлений в уведомление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br/>
        <w:t>о соответствии (несоответствии).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а) Решения о предоставлении муниципальной услуги, имеют следующие реквизиты: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 (для исправленного уведомления);</w:t>
      </w:r>
    </w:p>
    <w:p w:rsidR="0035011A" w:rsidRDefault="0035011A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2) дата регистрации;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печать (для исправленного уведомления); 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подпись должностного лица, уполномоченного на подписание результата предоставления муниципальной услуги;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б) Факт получения заявителем результата предоставления муниципальной услуги фиксируется в СЭД (либо в журнале регистрации), а также 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 РПГУ.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в) Результат предоставления муниципальной услуги получается заявителем одним из следующих способов: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1) на бумажном носителе в отделе;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2) в форме электронного документа в личном кабинете 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 и 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A35A43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в форме электронного документа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заявителем;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9"/>
          <w:szCs w:val="29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pacing w:val="2"/>
          <w:sz w:val="29"/>
          <w:szCs w:val="29"/>
          <w:highlight w:val="green"/>
          <w:lang w:eastAsia="ru-RU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2.4. Сроки предоставления муниципальной услуги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shd w:val="clear" w:color="auto" w:fill="FFFFFF"/>
        <w:tabs>
          <w:tab w:val="left" w:pos="0"/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2.4.1.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Максимальный срок предоставления муниципальной услуги составляет:</w:t>
      </w:r>
    </w:p>
    <w:p w:rsidR="00A35A43" w:rsidRDefault="00A35A43" w:rsidP="00A35A43">
      <w:pPr>
        <w:shd w:val="clear" w:color="auto" w:fill="FFFFFF"/>
        <w:tabs>
          <w:tab w:val="left" w:pos="0"/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- 7 рабочих дней – в случае варианта предоставления муниципальной услуги «Получение уведомления о соответствии», «Получение уведомления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о соответствии с измененными параметрами»;</w:t>
      </w:r>
    </w:p>
    <w:p w:rsidR="00A35A43" w:rsidRDefault="00A35A43" w:rsidP="00A35A43">
      <w:pPr>
        <w:shd w:val="clear" w:color="auto" w:fill="FFFFFF"/>
        <w:tabs>
          <w:tab w:val="left" w:pos="0"/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- 5 рабочих дней – в случае варианта предоставления муниципальной услуги «Получение дубликата уведомления о соответствии (уведомления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о несоответствии)» либо «Получение уведомления о соответствии (уведомления о несоответствии) с исправлениями опечаток и (или) ошибок, допущенных при первичном оформлении такого уведомления».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2.4.2.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уполномоченном ОМС, ЕПГУ или РПГУ.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2.4.3.</w:t>
      </w:r>
      <w:r>
        <w:rPr>
          <w:bCs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В случае представления заявления в электронной форме посредством ЕПГУ или РПГУ вне рабочего времени уполномоченного </w:t>
      </w:r>
      <w:r w:rsidR="003501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ОМС либо в выходной, нерабочий праздничный день, днем поступления уведомления об окончании строительства считается первый рабочий день, следующий за днем представления заявителем указанного уведомления.</w:t>
      </w:r>
    </w:p>
    <w:p w:rsidR="00A35A43" w:rsidRPr="0035011A" w:rsidRDefault="00A35A43" w:rsidP="00A35A43">
      <w:pPr>
        <w:shd w:val="clear" w:color="auto" w:fill="FFFFFF"/>
        <w:tabs>
          <w:tab w:val="left" w:pos="1134"/>
          <w:tab w:val="left" w:pos="1276"/>
        </w:tabs>
        <w:ind w:firstLine="709"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shd w:val="clear" w:color="auto" w:fill="FFFFFF"/>
        <w:tabs>
          <w:tab w:val="left" w:pos="709"/>
          <w:tab w:val="left" w:pos="851"/>
        </w:tabs>
        <w:jc w:val="center"/>
        <w:textAlignment w:val="baseline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 xml:space="preserve">2.5. </w:t>
      </w:r>
      <w:bookmarkStart w:id="7" w:name="_Hlk32500179"/>
      <w:r w:rsidRPr="0035011A">
        <w:rPr>
          <w:b/>
          <w:spacing w:val="2"/>
          <w:sz w:val="29"/>
          <w:szCs w:val="29"/>
        </w:rPr>
        <w:t>Правовые основания для предоставления муниципальной услуги</w:t>
      </w:r>
      <w:bookmarkEnd w:id="7"/>
    </w:p>
    <w:p w:rsidR="00A35A43" w:rsidRPr="0035011A" w:rsidRDefault="00A35A43" w:rsidP="00A35A43">
      <w:pPr>
        <w:shd w:val="clear" w:color="auto" w:fill="FFFFFF"/>
        <w:tabs>
          <w:tab w:val="left" w:pos="1134"/>
          <w:tab w:val="left" w:pos="1276"/>
        </w:tabs>
        <w:ind w:left="1992"/>
        <w:textAlignment w:val="baseline"/>
        <w:rPr>
          <w:b/>
          <w:spacing w:val="2"/>
          <w:sz w:val="29"/>
          <w:szCs w:val="29"/>
        </w:rPr>
      </w:pPr>
    </w:p>
    <w:p w:rsidR="00A35A43" w:rsidRDefault="00A35A43" w:rsidP="00A35A43">
      <w:pPr>
        <w:shd w:val="clear" w:color="auto" w:fill="FFFFFF"/>
        <w:tabs>
          <w:tab w:val="left" w:pos="142"/>
        </w:tabs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8" w:name="_Hlk32500375"/>
      <w:r>
        <w:rPr>
          <w:spacing w:val="2"/>
          <w:sz w:val="28"/>
          <w:szCs w:val="28"/>
        </w:rPr>
        <w:t>2.5.1.</w:t>
      </w:r>
      <w:r>
        <w:rPr>
          <w:bCs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</w:t>
      </w:r>
      <w:r>
        <w:rPr>
          <w:spacing w:val="2"/>
          <w:sz w:val="28"/>
          <w:szCs w:val="28"/>
        </w:rPr>
        <w:br/>
        <w:t>и источников официального опубликования), информация о порядке досудебного (внесудебного) обжалования решений и действий (бездействия) органа предоставляющего муниципальную услугу, а также их должностных лиц, муниципальных служащих, работников размещаются: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A35A43" w:rsidRDefault="00A35A43" w:rsidP="00A35A43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на официальном сайте органа местного самоуправления в сети Интернет (https://korochanskij-r31.gosweb.gosuslugi.ru) </w:t>
      </w:r>
      <w:bookmarkStart w:id="9" w:name="_Hlk32490926"/>
      <w:r>
        <w:rPr>
          <w:color w:val="000000"/>
          <w:spacing w:val="2"/>
          <w:sz w:val="28"/>
          <w:szCs w:val="28"/>
        </w:rPr>
        <w:t>(далее – официальный сайт);</w:t>
      </w:r>
      <w:bookmarkEnd w:id="9"/>
    </w:p>
    <w:p w:rsidR="00A35A43" w:rsidRDefault="00A35A43" w:rsidP="00A35A43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ЕПГУ, на странице, посвященной муниципальной услуге;</w:t>
      </w:r>
    </w:p>
    <w:p w:rsidR="00A35A43" w:rsidRDefault="00A35A43" w:rsidP="00A35A43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РПГУ, на странице, посвященной муниципальной услуге.</w:t>
      </w:r>
    </w:p>
    <w:bookmarkEnd w:id="8"/>
    <w:p w:rsidR="00A35A43" w:rsidRPr="0035011A" w:rsidRDefault="00A35A43" w:rsidP="00A35A4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9"/>
          <w:szCs w:val="29"/>
          <w:lang w:eastAsia="ru-RU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2.6. Исчерпывающий перечень документов,</w:t>
      </w: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br/>
        <w:t>необходимых для предоставления муниципальной услуги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bCs/>
          <w:spacing w:val="2"/>
          <w:sz w:val="28"/>
          <w:szCs w:val="28"/>
        </w:rPr>
        <w:t> </w:t>
      </w:r>
      <w:proofErr w:type="gramStart"/>
      <w:r>
        <w:rPr>
          <w:sz w:val="28"/>
          <w:szCs w:val="28"/>
        </w:rPr>
        <w:t>В случае выбора варианта предоставления муниципальной услуги «Получение уведомления о соответствии (уведомления о несоответствии)» заявитель направляет уведомление о планируемых строительстве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или реконструкции объекта индивидуального жилищного строительства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или садового дома (далее – уведомление о планируемом строительстве)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или уведомление об изменении параметров планируемого строительства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или реконструкции объекта индивидуального жилищного строительства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или садового дома (далее – уведомление об изменении параметров) (если уведомление о соответствии им</w:t>
      </w:r>
      <w:proofErr w:type="gramEnd"/>
      <w:r>
        <w:rPr>
          <w:sz w:val="28"/>
          <w:szCs w:val="28"/>
        </w:rPr>
        <w:t xml:space="preserve"> было получено ранее).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В случае выбора вариантов предоставления муниципальной услуги «Получение дубликата уведомления о соответствии (уведомления</w:t>
      </w:r>
      <w:r>
        <w:rPr>
          <w:sz w:val="28"/>
          <w:szCs w:val="28"/>
        </w:rPr>
        <w:br/>
        <w:t>о несоответствии)» либо «Получение уведомления о соответствии (уведомления о несоответствии) с исправлениями опечаток и (или) ошибок, допущенных при первичном оформлении такого уведомления» заявитель направляет заявления.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Уведомление о планируемом строительстве, уведомление</w:t>
      </w:r>
      <w:r>
        <w:rPr>
          <w:sz w:val="28"/>
          <w:szCs w:val="28"/>
        </w:rPr>
        <w:br/>
        <w:t>об изменении параметров, заявление, а также прилагаемые документы заявитель представляет: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при личном обращении в отдел;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в электронной форме посредством заполнения электронной формы заявления на ЕПГУ или РПГУ;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почтовым отправлением с уведомлением о вручении</w:t>
      </w:r>
      <w:r>
        <w:rPr>
          <w:b/>
          <w:spacing w:val="2"/>
          <w:sz w:val="28"/>
          <w:szCs w:val="28"/>
        </w:rPr>
        <w:t>.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2.6.4.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уведомлении </w:t>
      </w:r>
      <w:r>
        <w:rPr>
          <w:rFonts w:ascii="Times New Roman" w:hAnsi="Times New Roman"/>
          <w:sz w:val="28"/>
          <w:szCs w:val="28"/>
          <w:lang w:eastAsia="ru-RU"/>
        </w:rPr>
        <w:t>о планируемом строительстве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указываются: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наименование и место нахождения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(для юридического лица),</w:t>
      </w:r>
      <w:r>
        <w:rPr>
          <w:rFonts w:ascii="Times New Roman" w:hAnsi="Times New Roman"/>
          <w:sz w:val="28"/>
          <w:szCs w:val="28"/>
          <w:lang w:eastAsia="ru-RU"/>
        </w:rPr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</w:t>
      </w:r>
      <w:r w:rsidR="00D8679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за исключением случая, если заявителем является иностранное юридическое лицо;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сведения о праве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земельный участок, а также сведения</w:t>
      </w:r>
      <w:r>
        <w:rPr>
          <w:rFonts w:ascii="Times New Roman" w:hAnsi="Times New Roman"/>
          <w:sz w:val="28"/>
          <w:szCs w:val="28"/>
          <w:lang w:eastAsia="ru-RU"/>
        </w:rPr>
        <w:br/>
        <w:t>о наличии прав иных лиц на земельный участок (при наличии таких лиц);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5) сведения о виде разрешенного использования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br/>
        <w:t>и объекта капитального строительства (объекта индивидуального жилищного строительства или садового дома);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</w:t>
      </w:r>
      <w:r>
        <w:rPr>
          <w:rFonts w:ascii="Times New Roman" w:hAnsi="Times New Roman"/>
          <w:sz w:val="28"/>
          <w:szCs w:val="28"/>
          <w:lang w:eastAsia="ru-RU"/>
        </w:rPr>
        <w:br/>
        <w:t>в том числе об отступах от границ земельного участка;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почтовый адрес и (или) адрес электронной почты для связи</w:t>
      </w:r>
      <w:r>
        <w:rPr>
          <w:rFonts w:ascii="Times New Roman" w:hAnsi="Times New Roman"/>
          <w:sz w:val="28"/>
          <w:szCs w:val="28"/>
          <w:lang w:eastAsia="ru-RU"/>
        </w:rPr>
        <w:br/>
        <w:t>с застройщиком;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способ направления заявителю уведомления о соответствии (уведомления о несоответствии).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уведомления об окончании строительства установлена приказом Министерства строительства и жилищно-коммунального хозяйства Российской Федерации от 19 сентября 2018 года № 591/пр.</w:t>
      </w:r>
    </w:p>
    <w:p w:rsidR="00A35A43" w:rsidRDefault="00A35A43" w:rsidP="00A35A43">
      <w:pPr>
        <w:pStyle w:val="ad"/>
        <w:shd w:val="clear" w:color="auto" w:fill="FFFFFF"/>
        <w:tabs>
          <w:tab w:val="left" w:pos="0"/>
          <w:tab w:val="left" w:pos="709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2.6.5.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уведомлении об изменении параметров указываются:</w:t>
      </w:r>
    </w:p>
    <w:p w:rsidR="00A35A43" w:rsidRDefault="00A35A43" w:rsidP="00C42292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Cs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A35A43" w:rsidRDefault="00A35A43" w:rsidP="00A35A43">
      <w:pPr>
        <w:shd w:val="clear" w:color="auto" w:fill="FFFFFF"/>
        <w:spacing w:before="17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 xml:space="preserve">наименование и место нахождения </w:t>
      </w:r>
      <w:r>
        <w:rPr>
          <w:color w:val="000000"/>
          <w:sz w:val="28"/>
          <w:szCs w:val="28"/>
        </w:rPr>
        <w:t>заявителя</w:t>
      </w:r>
      <w:r>
        <w:rPr>
          <w:sz w:val="28"/>
          <w:szCs w:val="28"/>
        </w:rPr>
        <w:t xml:space="preserve"> (для юридического лица),</w:t>
      </w:r>
      <w:r>
        <w:rPr>
          <w:sz w:val="28"/>
          <w:szCs w:val="28"/>
        </w:rPr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</w:t>
      </w:r>
      <w:r w:rsidR="00D86795">
        <w:rPr>
          <w:sz w:val="28"/>
          <w:szCs w:val="28"/>
        </w:rPr>
        <w:br/>
      </w:r>
      <w:r>
        <w:rPr>
          <w:sz w:val="28"/>
          <w:szCs w:val="28"/>
        </w:rPr>
        <w:t>за исключением случая, если заявителем является иностранное юридическое лицо;</w:t>
      </w:r>
    </w:p>
    <w:p w:rsidR="00A35A43" w:rsidRDefault="00A35A43" w:rsidP="00A35A43">
      <w:pPr>
        <w:shd w:val="clear" w:color="auto" w:fill="FFFFFF"/>
        <w:spacing w:before="175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bCs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A35A43" w:rsidRDefault="00A35A43" w:rsidP="00A35A43">
      <w:pPr>
        <w:shd w:val="clear" w:color="auto" w:fill="FFFFFF"/>
        <w:spacing w:before="17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почтовый адрес и (или) адрес электронной почты для связи</w:t>
      </w:r>
      <w:r>
        <w:rPr>
          <w:sz w:val="28"/>
          <w:szCs w:val="28"/>
        </w:rPr>
        <w:br/>
        <w:t xml:space="preserve">с </w:t>
      </w:r>
      <w:r>
        <w:rPr>
          <w:color w:val="000000"/>
          <w:sz w:val="28"/>
          <w:szCs w:val="28"/>
        </w:rPr>
        <w:t>заявителем</w:t>
      </w:r>
      <w:r>
        <w:rPr>
          <w:sz w:val="28"/>
          <w:szCs w:val="28"/>
        </w:rPr>
        <w:t>;</w:t>
      </w:r>
    </w:p>
    <w:p w:rsidR="00A35A43" w:rsidRDefault="00A35A43" w:rsidP="00A35A43">
      <w:pPr>
        <w:shd w:val="clear" w:color="auto" w:fill="FFFFFF"/>
        <w:spacing w:before="17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сведения об изменяемых параметрах объекта индивидуального жилищного строительства или садового дома, в целях строительства или реконструкции;</w:t>
      </w:r>
    </w:p>
    <w:p w:rsidR="00A35A43" w:rsidRDefault="00A35A43" w:rsidP="00A35A43">
      <w:pPr>
        <w:shd w:val="clear" w:color="auto" w:fill="FFFFFF"/>
        <w:spacing w:before="17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способ направления заявителю уведомления о соответствии (уведомления о несоответствии).</w:t>
      </w:r>
    </w:p>
    <w:p w:rsidR="00A35A43" w:rsidRDefault="00A35A43" w:rsidP="00A35A43">
      <w:pPr>
        <w:shd w:val="clear" w:color="auto" w:fill="FFFFFF"/>
        <w:spacing w:before="17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уведомления </w:t>
      </w:r>
      <w:r>
        <w:rPr>
          <w:spacing w:val="2"/>
          <w:sz w:val="28"/>
          <w:szCs w:val="28"/>
        </w:rPr>
        <w:t xml:space="preserve">об изменении параметров </w:t>
      </w:r>
      <w:r>
        <w:rPr>
          <w:sz w:val="28"/>
          <w:szCs w:val="28"/>
        </w:rPr>
        <w:t>установлена приказом Министерства строительства и жилищно-коммунального хозяйства Российской Федерации от 19 сентября 2018 года № 591/пр.</w:t>
      </w:r>
    </w:p>
    <w:p w:rsidR="00A35A43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2.6.6. В заявлении указываются:</w:t>
      </w:r>
    </w:p>
    <w:p w:rsidR="00A35A43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фамилия, имя, отчество (последнее – при наличии), место жительства заявителя, реквизиты документа, удостоверяющего личность (для физического лица, индивидуального предпринимателя);</w:t>
      </w:r>
      <w:proofErr w:type="gramEnd"/>
    </w:p>
    <w:p w:rsidR="00A35A43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и место нахождения заявителя (для юридического лица),</w:t>
      </w:r>
    </w:p>
    <w:p w:rsidR="00A35A43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</w:t>
      </w:r>
      <w:r w:rsidR="0035011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35011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35011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юридических лиц и идентификационный номер налогоплательщика,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>за исключением случаев, когда заявителем является иностранное юридическое лицо;</w:t>
      </w:r>
    </w:p>
    <w:p w:rsidR="00A35A43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почтовый адрес и (или) адрес электронной почты, телефон для связи</w:t>
      </w:r>
      <w:r>
        <w:rPr>
          <w:rFonts w:ascii="Times New Roman" w:hAnsi="Times New Roman"/>
          <w:sz w:val="28"/>
          <w:szCs w:val="28"/>
          <w:lang w:eastAsia="ru-RU"/>
        </w:rPr>
        <w:br/>
        <w:t>с заявителем.</w:t>
      </w:r>
    </w:p>
    <w:p w:rsidR="00A35A43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Формы заявления о выдаче дубликата уведомления о соответствии (уведомления о несоответствии), заявления об исправлении допущенных опечаток и ошибок в уведомлении о соответствии (уведомлении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 несоответствии) приведены в приложениях </w:t>
      </w:r>
      <w:r w:rsidR="003D503F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2 и </w:t>
      </w:r>
      <w:r w:rsidR="003D503F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3 настоящего административного регламента соответственно. </w:t>
      </w:r>
    </w:p>
    <w:p w:rsidR="00A35A43" w:rsidRDefault="00A35A43" w:rsidP="00A35A4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2.6.7.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которые предоставляются заявителем либо его уполномоченным представителем самостоятельно:</w:t>
      </w:r>
    </w:p>
    <w:p w:rsidR="00A35A43" w:rsidRDefault="00A35A43" w:rsidP="00A35A43">
      <w:pPr>
        <w:pStyle w:val="Default"/>
        <w:spacing w:after="132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запрос о предоставлении услуги</w:t>
      </w:r>
      <w:bookmarkStart w:id="10" w:name="sub_4281"/>
      <w:r>
        <w:rPr>
          <w:sz w:val="28"/>
          <w:szCs w:val="28"/>
        </w:rPr>
        <w:t xml:space="preserve"> (уведомление об окончании строительства, уведомление об изменении параметров, заявление о выдаче дубликата уведомления о соответствии (уведомления о несоответствии) или заявление об исправлении допущенных опечаток и ошибок в уведомлении</w:t>
      </w:r>
      <w:r>
        <w:rPr>
          <w:sz w:val="28"/>
          <w:szCs w:val="28"/>
        </w:rPr>
        <w:br/>
        <w:t>о соответствии (уведомлении о несоответствии);</w:t>
      </w:r>
      <w:bookmarkStart w:id="11" w:name="sub_4282"/>
      <w:bookmarkEnd w:id="10"/>
    </w:p>
    <w:p w:rsidR="00A35A43" w:rsidRDefault="00A35A43" w:rsidP="00A35A43">
      <w:pPr>
        <w:pStyle w:val="Default"/>
        <w:spacing w:after="132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отдел. В случае представления документов</w:t>
      </w:r>
      <w:r>
        <w:rPr>
          <w:sz w:val="28"/>
          <w:szCs w:val="28"/>
        </w:rPr>
        <w:br/>
        <w:t>в электронной форме посредством ЕПГУ или РПГУ направление указанного документа не требуется;</w:t>
      </w:r>
      <w:bookmarkStart w:id="12" w:name="sub_4283"/>
      <w:bookmarkEnd w:id="11"/>
    </w:p>
    <w:p w:rsidR="00A35A43" w:rsidRDefault="00A35A43" w:rsidP="00A35A43">
      <w:pPr>
        <w:pStyle w:val="Default"/>
        <w:spacing w:after="132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sz w:val="28"/>
          <w:szCs w:val="28"/>
        </w:rPr>
        <w:t xml:space="preserve">В случае представления документов в электронной форме посредством ЕПГУ или РПГУ указанный документ, выданный заявителем, являющимся юридическим лицом, удостоверяется усиленной квалифицированной </w:t>
      </w:r>
      <w:hyperlink r:id="rId10" w:history="1">
        <w:r>
          <w:rPr>
            <w:rStyle w:val="aff9"/>
            <w:color w:val="auto"/>
            <w:sz w:val="28"/>
            <w:szCs w:val="28"/>
          </w:rPr>
          <w:t>электронной подписью</w:t>
        </w:r>
      </w:hyperlink>
      <w:r>
        <w:rPr>
          <w:sz w:val="28"/>
          <w:szCs w:val="28"/>
        </w:rPr>
        <w:t xml:space="preserve">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bookmarkStart w:id="13" w:name="sub_4284"/>
      <w:bookmarkEnd w:id="12"/>
      <w:proofErr w:type="gramEnd"/>
    </w:p>
    <w:p w:rsidR="00A35A43" w:rsidRDefault="00A35A43" w:rsidP="00A35A43">
      <w:pPr>
        <w:pStyle w:val="Default"/>
        <w:spacing w:after="132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35A43" w:rsidRDefault="00A35A43" w:rsidP="003D50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bookmarkEnd w:id="13"/>
    <w:p w:rsidR="00A35A43" w:rsidRDefault="00A35A43" w:rsidP="003D503F">
      <w:pPr>
        <w:pStyle w:val="10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2.6.8.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Если заявление и документы поданы в электронном виде через ЕПГУ или РПГУ, заявителю направляется через личный кабинет уведомление о получении заявления уполномоченным ОМС</w:t>
      </w:r>
      <w:r w:rsidR="00D8679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 номером и датой регистрации, в дальнейшем по предоставленному номеру и дате регистрации можно осуществлять мониторинг хода предоставления муниципальной услуги.</w:t>
      </w:r>
    </w:p>
    <w:p w:rsidR="00A35A43" w:rsidRDefault="00A35A43" w:rsidP="00A35A43">
      <w:pPr>
        <w:ind w:firstLine="567"/>
        <w:jc w:val="both"/>
        <w:rPr>
          <w:sz w:val="28"/>
          <w:szCs w:val="28"/>
        </w:rPr>
      </w:pPr>
      <w:bookmarkStart w:id="14" w:name="sub_1228"/>
      <w:r>
        <w:rPr>
          <w:sz w:val="28"/>
          <w:szCs w:val="28"/>
        </w:rPr>
        <w:lastRenderedPageBreak/>
        <w:t>2.6.9.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</w:t>
      </w:r>
      <w:r>
        <w:rPr>
          <w:sz w:val="28"/>
          <w:szCs w:val="28"/>
        </w:rPr>
        <w:br/>
        <w:t>в порядке межведомственного взаимодействия и которые заявитель вправе представить самостоятельно:</w:t>
      </w:r>
    </w:p>
    <w:p w:rsidR="00A35A43" w:rsidRDefault="00A35A43" w:rsidP="00A35A43">
      <w:pPr>
        <w:numPr>
          <w:ilvl w:val="1"/>
          <w:numId w:val="11"/>
        </w:numPr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юридических лиц,</w:t>
      </w:r>
      <w:r>
        <w:rPr>
          <w:sz w:val="28"/>
          <w:szCs w:val="28"/>
        </w:rPr>
        <w:br/>
        <w:t>в случае подачи заявления юридическим лицом;</w:t>
      </w:r>
    </w:p>
    <w:p w:rsidR="00A35A43" w:rsidRDefault="00A35A43" w:rsidP="00A35A43">
      <w:pPr>
        <w:numPr>
          <w:ilvl w:val="1"/>
          <w:numId w:val="11"/>
        </w:numPr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A35A43" w:rsidRDefault="00A35A43" w:rsidP="00A35A43">
      <w:pPr>
        <w:numPr>
          <w:ilvl w:val="1"/>
          <w:numId w:val="11"/>
        </w:numPr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недвижимости;</w:t>
      </w:r>
    </w:p>
    <w:p w:rsidR="00A35A43" w:rsidRDefault="00A35A43" w:rsidP="00A35A43">
      <w:pPr>
        <w:ind w:left="567"/>
        <w:contextualSpacing/>
        <w:jc w:val="both"/>
        <w:rPr>
          <w:sz w:val="28"/>
          <w:szCs w:val="28"/>
        </w:rPr>
      </w:pPr>
      <w:bookmarkStart w:id="15" w:name="sub_1229"/>
      <w:bookmarkEnd w:id="14"/>
      <w:r>
        <w:rPr>
          <w:sz w:val="28"/>
          <w:szCs w:val="28"/>
        </w:rPr>
        <w:t>2.6.10.</w:t>
      </w:r>
      <w:r>
        <w:rPr>
          <w:bCs/>
          <w:spacing w:val="2"/>
          <w:sz w:val="28"/>
          <w:szCs w:val="28"/>
        </w:rPr>
        <w:t> </w:t>
      </w:r>
      <w:r>
        <w:rPr>
          <w:sz w:val="28"/>
          <w:szCs w:val="28"/>
        </w:rPr>
        <w:t>Уполномоченный ОМС не вправе требовать от заявителя:</w:t>
      </w:r>
    </w:p>
    <w:bookmarkEnd w:id="15"/>
    <w:p w:rsidR="00A35A43" w:rsidRDefault="00A35A43" w:rsidP="00A35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>
        <w:rPr>
          <w:sz w:val="28"/>
          <w:szCs w:val="28"/>
        </w:rPr>
        <w:br/>
        <w:t>с предоставлением муниципальной услуги;</w:t>
      </w:r>
    </w:p>
    <w:p w:rsidR="00A35A43" w:rsidRDefault="00A35A43" w:rsidP="00A35A4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в соответствии</w:t>
      </w:r>
      <w:r>
        <w:rPr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</w:t>
      </w:r>
      <w:r>
        <w:rPr>
          <w:sz w:val="28"/>
          <w:szCs w:val="28"/>
        </w:rPr>
        <w:br/>
        <w:t>и органам местного самоуправления организаций, участвующих</w:t>
      </w:r>
      <w:r>
        <w:rPr>
          <w:sz w:val="28"/>
          <w:szCs w:val="28"/>
        </w:rPr>
        <w:br/>
        <w:t xml:space="preserve">в предоставлении муниципальных услуг, за исключением документов, указанных </w:t>
      </w:r>
      <w:r>
        <w:rPr>
          <w:color w:val="000000"/>
          <w:sz w:val="28"/>
          <w:szCs w:val="28"/>
        </w:rPr>
        <w:t xml:space="preserve">в </w:t>
      </w:r>
      <w:hyperlink r:id="rId11" w:history="1">
        <w:r>
          <w:rPr>
            <w:rStyle w:val="aff9"/>
            <w:color w:val="000000"/>
            <w:sz w:val="28"/>
            <w:szCs w:val="28"/>
          </w:rPr>
          <w:t>части 6 статьи 7</w:t>
        </w:r>
        <w:proofErr w:type="gramEnd"/>
      </w:hyperlink>
      <w:r>
        <w:rPr>
          <w:color w:val="000000"/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27 июля 2010 года</w:t>
      </w:r>
      <w:r>
        <w:rPr>
          <w:sz w:val="28"/>
          <w:szCs w:val="28"/>
        </w:rPr>
        <w:br/>
        <w:t>№210-ФЗ «Об организации предоставления государственных и муниципальных услуг»;</w:t>
      </w:r>
    </w:p>
    <w:p w:rsidR="00A35A43" w:rsidRDefault="00A35A43" w:rsidP="00A35A4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br/>
        <w:t>от 27 июля 2010 года №210-ФЗ «Об организации предоставления государственных и муниципальных услуг».</w:t>
      </w:r>
      <w:proofErr w:type="gramEnd"/>
    </w:p>
    <w:p w:rsidR="00A35A43" w:rsidRDefault="00A35A43" w:rsidP="00A35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2.6.11. Заявитель вправе представить документы, указанные в пункте 2.6.9 подраздела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br/>
        <w:t>по собственной инициативе.</w:t>
      </w:r>
    </w:p>
    <w:p w:rsidR="00A35A43" w:rsidRPr="0035011A" w:rsidRDefault="00A35A43" w:rsidP="00A35A43">
      <w:pPr>
        <w:pStyle w:val="10"/>
        <w:numPr>
          <w:ilvl w:val="0"/>
          <w:numId w:val="0"/>
        </w:numPr>
        <w:spacing w:line="240" w:lineRule="auto"/>
        <w:ind w:left="360" w:hanging="360"/>
        <w:rPr>
          <w:b w:val="0"/>
        </w:rPr>
      </w:pPr>
    </w:p>
    <w:p w:rsidR="00A35A43" w:rsidRPr="0035011A" w:rsidRDefault="00A35A43" w:rsidP="00A35A43">
      <w:pPr>
        <w:pStyle w:val="ad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z w:val="29"/>
          <w:szCs w:val="29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35A43" w:rsidRPr="0035011A" w:rsidRDefault="00A35A43" w:rsidP="00A35A43">
      <w:pPr>
        <w:pStyle w:val="ad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pStyle w:val="ad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6" w:name="__RefHeading__16681_1239231982"/>
      <w:bookmarkStart w:id="17" w:name="__RefHeading__16689_1239231982"/>
      <w:bookmarkStart w:id="18" w:name="__RefHeading__16703_1239231982"/>
      <w:bookmarkStart w:id="19" w:name="__RefHeading__16705_1239231982"/>
      <w:bookmarkStart w:id="20" w:name="__RefHeading__16709_1239231982"/>
      <w:bookmarkEnd w:id="16"/>
      <w:bookmarkEnd w:id="17"/>
      <w:bookmarkEnd w:id="18"/>
      <w:bookmarkEnd w:id="19"/>
      <w:bookmarkEnd w:id="20"/>
      <w:r>
        <w:rPr>
          <w:rFonts w:ascii="Times New Roman" w:hAnsi="Times New Roman"/>
          <w:sz w:val="28"/>
          <w:szCs w:val="28"/>
        </w:rPr>
        <w:t>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некорректное заполнение обязательных полей в форме запроса</w:t>
      </w:r>
      <w:r>
        <w:rPr>
          <w:rFonts w:ascii="Times New Roman" w:hAnsi="Times New Roman"/>
          <w:sz w:val="28"/>
          <w:szCs w:val="28"/>
        </w:rPr>
        <w:br/>
        <w:t>о предоставлении услуги (недостоверное, неправильное либо неполное заполнение);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</w:t>
      </w:r>
      <w:r>
        <w:rPr>
          <w:rFonts w:ascii="Times New Roman" w:hAnsi="Times New Roman"/>
          <w:sz w:val="28"/>
          <w:szCs w:val="28"/>
        </w:rPr>
        <w:br/>
        <w:t>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</w:t>
      </w:r>
      <w:r>
        <w:rPr>
          <w:rFonts w:ascii="Times New Roman" w:hAnsi="Times New Roman"/>
          <w:sz w:val="28"/>
          <w:szCs w:val="28"/>
        </w:rPr>
        <w:br/>
        <w:t>в полном объеме использовать информацию и сведения, содержащиеся</w:t>
      </w:r>
      <w:r>
        <w:rPr>
          <w:rFonts w:ascii="Times New Roman" w:hAnsi="Times New Roman"/>
          <w:sz w:val="28"/>
          <w:szCs w:val="28"/>
        </w:rPr>
        <w:br/>
        <w:t>в документах для предоставления услуги;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35A43" w:rsidRDefault="00A35A43" w:rsidP="00A35A43">
      <w:pPr>
        <w:pStyle w:val="ad"/>
        <w:numPr>
          <w:ilvl w:val="1"/>
          <w:numId w:val="13"/>
        </w:numPr>
        <w:tabs>
          <w:tab w:val="left" w:pos="1134"/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 закона от 6 апреля 2011 года №63-ФЗ «Об электронной подписи» условий признания действительности квалифицированной электронной подписи</w:t>
      </w:r>
      <w:r>
        <w:rPr>
          <w:rFonts w:ascii="Times New Roman" w:hAnsi="Times New Roman"/>
          <w:sz w:val="28"/>
          <w:szCs w:val="28"/>
        </w:rPr>
        <w:br/>
        <w:t>в документах, представленных в электронном виде.</w:t>
      </w:r>
    </w:p>
    <w:p w:rsidR="00A35A43" w:rsidRDefault="00A35A43" w:rsidP="00D86795">
      <w:pPr>
        <w:pStyle w:val="ad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Основанием для оставления заявления без рассмотрения является подача заявителем заявления об оставлении заявления без рассмотрения</w:t>
      </w:r>
      <w:r>
        <w:rPr>
          <w:rFonts w:ascii="Times New Roman" w:hAnsi="Times New Roman"/>
          <w:sz w:val="28"/>
          <w:szCs w:val="28"/>
        </w:rPr>
        <w:br/>
        <w:t>в свободной форме.</w:t>
      </w:r>
    </w:p>
    <w:p w:rsidR="00A35A43" w:rsidRPr="0035011A" w:rsidRDefault="00A35A43" w:rsidP="00D86795">
      <w:pPr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 xml:space="preserve">2.8. Исчерпывающий перечень оснований для приостановления предоставления муниципальной услуги </w:t>
      </w: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br/>
        <w:t>или отказа в предоставлении муниципальной услуги</w:t>
      </w:r>
    </w:p>
    <w:p w:rsidR="00A35A43" w:rsidRPr="0035011A" w:rsidRDefault="00A35A43" w:rsidP="00A35A4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9"/>
          <w:szCs w:val="29"/>
        </w:rPr>
      </w:pPr>
    </w:p>
    <w:p w:rsidR="00A35A43" w:rsidRDefault="00A35A43" w:rsidP="00A35A43">
      <w:pPr>
        <w:pStyle w:val="ad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2.8.1.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A35A43" w:rsidRDefault="00A35A43" w:rsidP="00A35A4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2.8.2.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Исчерпывающий перечень оснований для направления уведомления о несоответствии для варианта предоставления муниципальной услуги «Получение уведомления о соответствии»:</w:t>
      </w:r>
    </w:p>
    <w:p w:rsidR="00A35A43" w:rsidRDefault="00A35A43" w:rsidP="00A35A4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а) указанные в уведомлении о планируемом строительстве параметры объекта индивидуального жилищного строительства или садового дома</w:t>
      </w:r>
      <w:r>
        <w:rPr>
          <w:rFonts w:ascii="Times New Roman" w:hAnsi="Times New Roman"/>
          <w:color w:val="000000"/>
          <w:sz w:val="28"/>
          <w:szCs w:val="28"/>
        </w:rPr>
        <w:br/>
        <w:t>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</w:t>
      </w:r>
      <w:r>
        <w:rPr>
          <w:rFonts w:ascii="Times New Roman" w:hAnsi="Times New Roman"/>
          <w:color w:val="000000"/>
          <w:sz w:val="28"/>
          <w:szCs w:val="28"/>
        </w:rPr>
        <w:br/>
        <w:t>о планируемом строительстве;</w:t>
      </w:r>
      <w:proofErr w:type="gramEnd"/>
    </w:p>
    <w:p w:rsidR="00A35A43" w:rsidRDefault="00A35A43" w:rsidP="00A35A4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б) размещение указанных в уведомлении о планируемом строительстве объектов индивидуального жилищного строительства или садового дома</w:t>
      </w:r>
      <w:r w:rsidR="0035011A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не допускается в соответствии с видами разрешенного использования земельного участка и (или) ограничениями, установленными в соответствии</w:t>
      </w:r>
      <w:r>
        <w:rPr>
          <w:sz w:val="28"/>
          <w:szCs w:val="28"/>
        </w:rPr>
        <w:br/>
        <w:t>с земельным и иным законодательством Российской Федерации</w:t>
      </w:r>
      <w:r>
        <w:rPr>
          <w:sz w:val="28"/>
          <w:szCs w:val="28"/>
        </w:rPr>
        <w:br/>
        <w:t>и действующими на дату поступления уведомления о планируемом строительстве;</w:t>
      </w:r>
    </w:p>
    <w:p w:rsidR="00A35A43" w:rsidRDefault="00A35A43" w:rsidP="00A35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уведомление о планируемом строительстве подано или направлено лицом, не являющимся застройщиком в связи с отсутствием у него прав</w:t>
      </w:r>
      <w:r>
        <w:rPr>
          <w:sz w:val="28"/>
          <w:szCs w:val="28"/>
        </w:rPr>
        <w:br/>
        <w:t>на земельный участок;</w:t>
      </w:r>
    </w:p>
    <w:p w:rsidR="00A35A43" w:rsidRDefault="00A35A43" w:rsidP="00A35A4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>
        <w:rPr>
          <w:bCs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Исчерпывающий перечень оснований для отказа в предоставлении муниципальной услуги д</w:t>
      </w:r>
      <w:r>
        <w:rPr>
          <w:sz w:val="28"/>
          <w:szCs w:val="28"/>
        </w:rPr>
        <w:t>ля варианта предоставления услуги «Получение дубликата уведомления о соответствии (уведомления о несоответствии)»:</w:t>
      </w:r>
    </w:p>
    <w:p w:rsidR="00A35A43" w:rsidRDefault="00A35A43" w:rsidP="00A35A43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заявителя кругу лиц, указанных в подразделе 1.2 раздела </w:t>
      </w:r>
      <w:r>
        <w:rPr>
          <w:sz w:val="28"/>
          <w:szCs w:val="28"/>
          <w:lang w:val="en-US"/>
        </w:rPr>
        <w:t>I</w:t>
      </w:r>
      <w:r w:rsidRPr="00A35A4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регламента;</w:t>
      </w:r>
    </w:p>
    <w:p w:rsidR="00A35A43" w:rsidRDefault="00A35A43" w:rsidP="00A35A43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испрашиваемое заявителем уведомление о соответствии (уведомления о несоответствии) не выдавалось уполномоченным ОМС.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>
        <w:rPr>
          <w:spacing w:val="2"/>
          <w:sz w:val="28"/>
          <w:szCs w:val="28"/>
        </w:rPr>
        <w:t>Исчерпывающий перечень оснований для отказа в предоставлении муниципальной услуги д</w:t>
      </w:r>
      <w:r>
        <w:rPr>
          <w:sz w:val="28"/>
          <w:szCs w:val="28"/>
        </w:rPr>
        <w:t>ля варианта предоставления услуги «Получение уведомления о соответствии (уведомления о несоответствии) с исправлениями опечаток и (или) ошибок, допущенных при первичном оформлении такого уведомления»:</w:t>
      </w:r>
    </w:p>
    <w:p w:rsidR="00A35A43" w:rsidRDefault="00A35A43" w:rsidP="00A35A43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заявителя кругу лиц, указанных в подразделе 1.2 раздела </w:t>
      </w:r>
      <w:r>
        <w:rPr>
          <w:sz w:val="28"/>
          <w:szCs w:val="28"/>
          <w:lang w:val="en-US"/>
        </w:rPr>
        <w:t>I</w:t>
      </w:r>
      <w:r w:rsidRPr="00A35A4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регламента;</w:t>
      </w:r>
    </w:p>
    <w:p w:rsidR="00A35A43" w:rsidRDefault="00A35A43" w:rsidP="00A35A43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отсутствие факта допущения опечаток и (или) ошибок</w:t>
      </w:r>
      <w:r w:rsidR="003D503F">
        <w:rPr>
          <w:sz w:val="28"/>
          <w:szCs w:val="28"/>
        </w:rPr>
        <w:br/>
        <w:t xml:space="preserve">в уведомлении </w:t>
      </w:r>
      <w:r>
        <w:rPr>
          <w:sz w:val="28"/>
          <w:szCs w:val="28"/>
        </w:rPr>
        <w:t>о соответствии (уведомления о несоответствии).</w:t>
      </w:r>
    </w:p>
    <w:p w:rsidR="00A35A43" w:rsidRPr="0035011A" w:rsidRDefault="00A35A43" w:rsidP="00A35A4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A35A43" w:rsidRPr="0035011A" w:rsidRDefault="00A35A43" w:rsidP="00A35A43">
      <w:pPr>
        <w:pStyle w:val="ad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9"/>
          <w:szCs w:val="29"/>
          <w:lang w:eastAsia="ru-RU"/>
        </w:rPr>
      </w:pPr>
    </w:p>
    <w:p w:rsidR="00A35A43" w:rsidRDefault="00A35A43" w:rsidP="00A35A43">
      <w:pPr>
        <w:suppressAutoHyphens/>
        <w:spacing w:line="100" w:lineRule="atLeast"/>
        <w:ind w:firstLine="567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2.9.1. Предоставление муниципальной услуги осуществляется без взимания платы.</w:t>
      </w:r>
    </w:p>
    <w:p w:rsidR="00A35A43" w:rsidRPr="0035011A" w:rsidRDefault="00A35A43" w:rsidP="00A35A43">
      <w:pPr>
        <w:pStyle w:val="ad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9"/>
          <w:szCs w:val="29"/>
          <w:lang w:eastAsia="ru-RU"/>
        </w:rPr>
      </w:pPr>
    </w:p>
    <w:p w:rsidR="00A35A43" w:rsidRPr="0035011A" w:rsidRDefault="00A35A43" w:rsidP="00A35A43">
      <w:pPr>
        <w:tabs>
          <w:tab w:val="left" w:pos="851"/>
          <w:tab w:val="left" w:pos="1134"/>
        </w:tabs>
        <w:autoSpaceDE w:val="0"/>
        <w:autoSpaceDN w:val="0"/>
        <w:adjustRightInd w:val="0"/>
        <w:contextualSpacing/>
        <w:jc w:val="center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 xml:space="preserve">2.10. Максимальный срок ожидания в очереди при подаче заявления </w:t>
      </w:r>
      <w:r w:rsidRPr="0035011A">
        <w:rPr>
          <w:b/>
          <w:spacing w:val="2"/>
          <w:sz w:val="29"/>
          <w:szCs w:val="29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A35A43" w:rsidRPr="0035011A" w:rsidRDefault="00A35A43" w:rsidP="00A35A43">
      <w:pPr>
        <w:tabs>
          <w:tab w:val="left" w:pos="851"/>
          <w:tab w:val="left" w:pos="1134"/>
        </w:tabs>
        <w:autoSpaceDE w:val="0"/>
        <w:autoSpaceDN w:val="0"/>
        <w:adjustRightInd w:val="0"/>
        <w:contextualSpacing/>
        <w:rPr>
          <w:b/>
          <w:spacing w:val="2"/>
          <w:sz w:val="29"/>
          <w:szCs w:val="29"/>
        </w:rPr>
      </w:pPr>
    </w:p>
    <w:p w:rsidR="00A35A43" w:rsidRDefault="00A35A43" w:rsidP="00A35A43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2.10.1. Максимальный срок ожидания в очереди, при</w:t>
      </w:r>
      <w:r>
        <w:t xml:space="preserve"> </w:t>
      </w:r>
      <w:r>
        <w:rPr>
          <w:sz w:val="28"/>
          <w:szCs w:val="28"/>
        </w:rPr>
        <w:t xml:space="preserve">направлении заявления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уполномоченный ОМС, составляет не более 15 минут. </w:t>
      </w:r>
    </w:p>
    <w:p w:rsidR="00A35A43" w:rsidRDefault="00A35A43" w:rsidP="00A35A43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2.10.2. Максимальный срок ожидания в очереди, при</w:t>
      </w:r>
      <w:r>
        <w:t xml:space="preserve"> </w:t>
      </w:r>
      <w:r>
        <w:rPr>
          <w:sz w:val="28"/>
          <w:szCs w:val="28"/>
        </w:rPr>
        <w:t xml:space="preserve">получении результата в уполномоченном ОМС, составляет не более 15 минут. </w:t>
      </w:r>
    </w:p>
    <w:p w:rsidR="00A35A43" w:rsidRPr="0035011A" w:rsidRDefault="00A35A43" w:rsidP="00A35A43">
      <w:pPr>
        <w:tabs>
          <w:tab w:val="left" w:pos="1134"/>
          <w:tab w:val="left" w:pos="1276"/>
        </w:tabs>
        <w:autoSpaceDE w:val="0"/>
        <w:autoSpaceDN w:val="0"/>
        <w:adjustRightInd w:val="0"/>
        <w:ind w:left="851"/>
        <w:contextualSpacing/>
        <w:jc w:val="both"/>
        <w:rPr>
          <w:sz w:val="29"/>
          <w:szCs w:val="29"/>
        </w:rPr>
      </w:pPr>
    </w:p>
    <w:p w:rsidR="00A35A43" w:rsidRPr="0035011A" w:rsidRDefault="00A35A43" w:rsidP="00A35A4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 xml:space="preserve">2.11. Срок регистрации запроса заявителя </w:t>
      </w: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br/>
        <w:t>о предоставлении муниципальной услуги</w:t>
      </w:r>
    </w:p>
    <w:p w:rsidR="00A35A43" w:rsidRPr="0035011A" w:rsidRDefault="00A35A43" w:rsidP="00A35A43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9"/>
          <w:szCs w:val="29"/>
        </w:rPr>
      </w:pPr>
    </w:p>
    <w:p w:rsidR="00A35A43" w:rsidRDefault="00A35A43" w:rsidP="00A35A43">
      <w:pPr>
        <w:tabs>
          <w:tab w:val="left" w:pos="142"/>
        </w:tabs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2.11.1.</w:t>
      </w:r>
      <w:r>
        <w:rPr>
          <w:bCs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Запрос о предоставлении муниципальной услуги подлежит регистрации в отделе в день его получения либо на следующий рабочий день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lastRenderedPageBreak/>
        <w:t>в случае их получения после 16 часов текущего рабочего дня или в выходной (праздничный) день.</w:t>
      </w:r>
    </w:p>
    <w:p w:rsidR="00A35A43" w:rsidRDefault="00A35A43" w:rsidP="00A35A43">
      <w:pPr>
        <w:tabs>
          <w:tab w:val="left" w:pos="142"/>
        </w:tabs>
        <w:ind w:firstLine="567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2.11.2.</w:t>
      </w:r>
      <w:r>
        <w:rPr>
          <w:bCs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 xml:space="preserve">Уведомление заявителя о принятии к рассмотрению запроса, </w:t>
      </w:r>
      <w:r>
        <w:rPr>
          <w:color w:val="000000"/>
          <w:spacing w:val="2"/>
          <w:sz w:val="28"/>
          <w:szCs w:val="28"/>
        </w:rPr>
        <w:br/>
        <w:t xml:space="preserve">а также о необходимости представления недостающей к нему информации осуществляется отделом не позднее одного рабочего дня, следующего за днем заполнения заявителем соответствующей интерактивной формы через </w:t>
      </w:r>
      <w:r>
        <w:rPr>
          <w:color w:val="000000"/>
          <w:sz w:val="28"/>
          <w:szCs w:val="28"/>
        </w:rPr>
        <w:t xml:space="preserve">ЕПГУ или </w:t>
      </w:r>
      <w:r>
        <w:rPr>
          <w:sz w:val="28"/>
          <w:szCs w:val="28"/>
        </w:rPr>
        <w:t>РПГУ</w:t>
      </w:r>
      <w:r>
        <w:rPr>
          <w:spacing w:val="2"/>
          <w:sz w:val="28"/>
          <w:szCs w:val="28"/>
        </w:rPr>
        <w:t>.</w:t>
      </w:r>
    </w:p>
    <w:p w:rsidR="00D86795" w:rsidRPr="0035011A" w:rsidRDefault="00D86795" w:rsidP="00A35A4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2.12. Требования к помещениям, в которых предоставляется муниципальная услуга</w:t>
      </w:r>
    </w:p>
    <w:p w:rsidR="00A35A43" w:rsidRPr="0035011A" w:rsidRDefault="00A35A43" w:rsidP="00A35A4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9"/>
          <w:szCs w:val="29"/>
        </w:rPr>
      </w:pPr>
    </w:p>
    <w:p w:rsidR="00A35A43" w:rsidRDefault="00A35A43" w:rsidP="00A35A43">
      <w:pPr>
        <w:pStyle w:val="10"/>
        <w:numPr>
          <w:ilvl w:val="0"/>
          <w:numId w:val="0"/>
        </w:numPr>
        <w:tabs>
          <w:tab w:val="clear" w:pos="1134"/>
          <w:tab w:val="left" w:pos="1701"/>
        </w:tabs>
        <w:spacing w:line="240" w:lineRule="auto"/>
        <w:ind w:firstLine="567"/>
        <w:rPr>
          <w:rFonts w:ascii="Times New Roman" w:hAnsi="Times New Roman"/>
          <w:b w:val="0"/>
          <w:sz w:val="28"/>
          <w:szCs w:val="28"/>
          <w:lang w:eastAsia="x-none"/>
        </w:rPr>
      </w:pPr>
      <w:r>
        <w:rPr>
          <w:rFonts w:ascii="Times New Roman" w:hAnsi="Times New Roman"/>
          <w:b w:val="0"/>
          <w:sz w:val="28"/>
          <w:szCs w:val="28"/>
        </w:rPr>
        <w:t>2.12.1.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 случае</w:t>
      </w:r>
      <w:proofErr w:type="gramStart"/>
      <w:r>
        <w:rPr>
          <w:spacing w:val="2"/>
          <w:sz w:val="28"/>
          <w:szCs w:val="28"/>
        </w:rPr>
        <w:t>,</w:t>
      </w:r>
      <w:proofErr w:type="gramEnd"/>
      <w:r>
        <w:rPr>
          <w:spacing w:val="2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2.12.3.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2.12.4.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 целях обеспечения беспрепятственного доступа заявителей,</w:t>
      </w:r>
      <w:r>
        <w:rPr>
          <w:spacing w:val="2"/>
          <w:sz w:val="28"/>
          <w:szCs w:val="28"/>
        </w:rPr>
        <w:br/>
        <w:t>в том числе передвигающихся на инвалидных колясках, вход в здание</w:t>
      </w:r>
      <w:r>
        <w:rPr>
          <w:spacing w:val="2"/>
          <w:sz w:val="28"/>
          <w:szCs w:val="28"/>
        </w:rPr>
        <w:br/>
        <w:t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</w:t>
      </w:r>
      <w:r>
        <w:rPr>
          <w:spacing w:val="2"/>
          <w:sz w:val="28"/>
          <w:szCs w:val="28"/>
        </w:rPr>
        <w:br/>
        <w:t>в соответствии с законодательством Российской Федерации о социальной защите инвалидов.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2.12.5.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Центральный вход в здание уполномоченного ОМС должен быть оборудован информационной табличкой (вывеской), содержащей информацию: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наименование;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местонахождение и юридический адрес;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режим работы;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график приема;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номера телефонов для справок.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2.12.6.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>
        <w:rPr>
          <w:spacing w:val="2"/>
          <w:sz w:val="28"/>
          <w:szCs w:val="28"/>
        </w:rPr>
        <w:br/>
        <w:t>и нормативам.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2.12.7.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Помещения, в которых предоставляется муниципальная услуга, оснащаются: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противопожарной системой и средствами пожаротушения;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системой оповещения о возникновении чрезвычайной ситуации;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средствами оказания первой медицинской помощи;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туалетными комнатами для посетителей.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2.12.8.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</w:t>
      </w:r>
      <w:r>
        <w:rPr>
          <w:spacing w:val="2"/>
          <w:sz w:val="28"/>
          <w:szCs w:val="28"/>
        </w:rPr>
        <w:br/>
        <w:t>и возможностей для их размещения в помещении, а также информационными стендами.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2.12.9.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35A43" w:rsidRDefault="00A35A43" w:rsidP="00A35A43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2.12.10.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2.12.11.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номера кабинета и наименования отдела;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графика приема Заявителей.</w:t>
      </w:r>
    </w:p>
    <w:p w:rsidR="00A35A43" w:rsidRDefault="00A35A43" w:rsidP="00A35A43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2.12.12.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</w:t>
      </w:r>
      <w:r>
        <w:rPr>
          <w:spacing w:val="2"/>
          <w:sz w:val="28"/>
          <w:szCs w:val="28"/>
        </w:rPr>
        <w:br/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2.12.13.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2.12.14.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При предоставлении муниципальной услуги инвалидам обеспечиваются: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</w:t>
      </w:r>
      <w:r>
        <w:rPr>
          <w:spacing w:val="2"/>
          <w:sz w:val="28"/>
          <w:szCs w:val="28"/>
        </w:rPr>
        <w:br/>
        <w:t>с использование кресла-коляски;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spacing w:val="2"/>
          <w:sz w:val="28"/>
          <w:szCs w:val="28"/>
        </w:rPr>
        <w:br/>
        <w:t>к зданиям и помещениям, в которых предоставляется муниципальная услуга,</w:t>
      </w:r>
      <w:r>
        <w:rPr>
          <w:spacing w:val="2"/>
          <w:sz w:val="28"/>
          <w:szCs w:val="28"/>
        </w:rPr>
        <w:br/>
        <w:t>и к муниципальной услуге с учетом ограничений их жизнедеятельности;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допуск </w:t>
      </w:r>
      <w:proofErr w:type="spellStart"/>
      <w:r>
        <w:rPr>
          <w:spacing w:val="2"/>
          <w:sz w:val="28"/>
          <w:szCs w:val="28"/>
        </w:rPr>
        <w:t>сурдопереводчика</w:t>
      </w:r>
      <w:proofErr w:type="spellEnd"/>
      <w:r>
        <w:rPr>
          <w:spacing w:val="2"/>
          <w:sz w:val="28"/>
          <w:szCs w:val="28"/>
        </w:rPr>
        <w:t xml:space="preserve"> и </w:t>
      </w:r>
      <w:proofErr w:type="spellStart"/>
      <w:r>
        <w:rPr>
          <w:spacing w:val="2"/>
          <w:sz w:val="28"/>
          <w:szCs w:val="28"/>
        </w:rPr>
        <w:t>тифлосурдопереводчика</w:t>
      </w:r>
      <w:proofErr w:type="spellEnd"/>
      <w:r>
        <w:rPr>
          <w:spacing w:val="2"/>
          <w:sz w:val="28"/>
          <w:szCs w:val="28"/>
        </w:rPr>
        <w:t>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A35A43" w:rsidRDefault="00A35A43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86795" w:rsidRPr="0035011A" w:rsidRDefault="00D86795" w:rsidP="00A35A43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2.13. Показатели качества и доступности муниципальной услуги</w:t>
      </w:r>
    </w:p>
    <w:p w:rsidR="00A35A43" w:rsidRPr="0035011A" w:rsidRDefault="00A35A43" w:rsidP="00A35A43">
      <w:pPr>
        <w:pStyle w:val="ad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2.13.1. Основными показателями качества предоставления муниципальной услуги являются: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минимально возможное количество взаимодействий гражданина</w:t>
      </w:r>
      <w:r>
        <w:rPr>
          <w:sz w:val="28"/>
          <w:szCs w:val="28"/>
        </w:rPr>
        <w:br/>
        <w:t>с должностными лицами, участвующими в предоставлении муниципальной услуги;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отсутствие обоснованных жалоб на действия (бездействие) сотрудников </w:t>
      </w:r>
      <w:r w:rsidR="0035011A">
        <w:rPr>
          <w:sz w:val="28"/>
          <w:szCs w:val="28"/>
        </w:rPr>
        <w:br/>
      </w:r>
      <w:r>
        <w:rPr>
          <w:sz w:val="28"/>
          <w:szCs w:val="28"/>
        </w:rPr>
        <w:t>и их некорректное (невнимательное) отношение к заявителям;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нарушений установленных сроков в процессе предоставления муниципальной услуги;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отсутствие заявлений об оспаривании решений, действий (бездействия) отдела,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2.13.2. Основными показателями доступности предоставления муниципальной услуги являются: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наличие полной и понятной информации о порядке, сроках и ходе предоставления муниципальной услуги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телекоммуникационных сетях общего пользования (в том числе в сети «Интернет»);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получения заявителем уведомлений о предоставлении муниципальной услуги с помощью ЕПГУ либо РПГУ;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доступность электронных форм документов, необходимых</w:t>
      </w:r>
      <w:r>
        <w:rPr>
          <w:sz w:val="28"/>
          <w:szCs w:val="28"/>
        </w:rPr>
        <w:br/>
        <w:t>для предоставления муниципальной услуги, возможность подачи заявления</w:t>
      </w:r>
      <w:r>
        <w:rPr>
          <w:sz w:val="28"/>
          <w:szCs w:val="28"/>
        </w:rPr>
        <w:br/>
        <w:t>на получение муниципальной услуги и документов в электронной форме;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A35A43" w:rsidRPr="0035011A" w:rsidRDefault="00A35A43" w:rsidP="00A35A43">
      <w:pPr>
        <w:pStyle w:val="ad"/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lastRenderedPageBreak/>
        <w:t>2.14. Иные требования к предоставлению муниципальной услуги</w:t>
      </w:r>
    </w:p>
    <w:p w:rsidR="00A35A43" w:rsidRPr="0035011A" w:rsidRDefault="00A35A43" w:rsidP="00A35A43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spacing w:val="2"/>
          <w:sz w:val="29"/>
          <w:szCs w:val="29"/>
        </w:rPr>
      </w:pPr>
    </w:p>
    <w:p w:rsidR="00A35A43" w:rsidRDefault="00A35A43" w:rsidP="00A35A43">
      <w:pPr>
        <w:pStyle w:val="ad"/>
        <w:tabs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2.14.1. Услуги, которые являются необходимыми и обязательными для предоставления муниципальной услуги:</w:t>
      </w:r>
    </w:p>
    <w:p w:rsidR="00A35A43" w:rsidRDefault="00A35A43" w:rsidP="00A35A43">
      <w:pPr>
        <w:pStyle w:val="ad"/>
        <w:tabs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(доверенности);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2.14.2. Для предоставления муниципальной услуги используются следующие информационные системы: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ЕПГУ, РПГУ;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федеральная государственная информационная система «Единая система межведомственного электронного взаимодействия»;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федеральная информационная система «Платформа государственных сервисов»;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2.14.3. Документы, прилагаемые заявителем к заявлению о предоставлении муниципальной услуги, представляемые в электронной форме, направляются</w:t>
      </w:r>
      <w:r>
        <w:rPr>
          <w:sz w:val="28"/>
          <w:szCs w:val="28"/>
        </w:rPr>
        <w:br/>
        <w:t>в следующих форматах: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- для документов, в отношении которых утверждены формы</w:t>
      </w:r>
      <w:r>
        <w:rPr>
          <w:sz w:val="28"/>
          <w:szCs w:val="28"/>
        </w:rPr>
        <w:br/>
        <w:t>и требования по формированию электронных документов в виде файлов</w:t>
      </w:r>
      <w:r>
        <w:rPr>
          <w:sz w:val="28"/>
          <w:szCs w:val="28"/>
        </w:rPr>
        <w:br/>
        <w:t xml:space="preserve">в формате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>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</w:t>
      </w:r>
      <w:r>
        <w:rPr>
          <w:sz w:val="28"/>
          <w:szCs w:val="28"/>
        </w:rPr>
        <w:br/>
        <w:t>не включающим формулы;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</w:t>
      </w:r>
      <w:r>
        <w:rPr>
          <w:sz w:val="28"/>
          <w:szCs w:val="28"/>
        </w:rPr>
        <w:br/>
        <w:t>с графическим содержанием.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proofErr w:type="gramStart"/>
      <w:r>
        <w:rPr>
          <w:sz w:val="28"/>
          <w:szCs w:val="28"/>
        </w:rPr>
        <w:t>В случае если оригиналы документов, прилагаемых к заявлению</w:t>
      </w:r>
      <w:r>
        <w:rPr>
          <w:sz w:val="28"/>
          <w:szCs w:val="28"/>
        </w:rPr>
        <w:br/>
        <w:t>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>
        <w:rPr>
          <w:sz w:val="28"/>
          <w:szCs w:val="28"/>
        </w:rPr>
        <w:br/>
        <w:t xml:space="preserve">в разрешении 300-500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и всех аутентичных признаков подлинности (графической подписи лица</w:t>
      </w:r>
      <w:proofErr w:type="gramEnd"/>
      <w:r>
        <w:rPr>
          <w:sz w:val="28"/>
          <w:szCs w:val="28"/>
        </w:rPr>
        <w:t>, печати, углового штампа бланка),</w:t>
      </w:r>
      <w:r>
        <w:rPr>
          <w:sz w:val="28"/>
          <w:szCs w:val="28"/>
        </w:rPr>
        <w:br/>
        <w:t>с использованием следующих режимов: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</w:t>
      </w:r>
      <w:r>
        <w:rPr>
          <w:sz w:val="28"/>
          <w:szCs w:val="28"/>
        </w:rPr>
        <w:br/>
        <w:t>и (или) цветного текста);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2.14.5. Документы, прилагаемые заявителем к заявлению о предоставлении муниципальной услуги, представляемые в электронной форме, должны обеспечивать возможность идентифицировать документ и количество листов</w:t>
      </w:r>
      <w:r>
        <w:rPr>
          <w:sz w:val="28"/>
          <w:szCs w:val="28"/>
        </w:rPr>
        <w:br/>
        <w:t>в документе.</w:t>
      </w:r>
    </w:p>
    <w:p w:rsidR="00A35A43" w:rsidRDefault="00A35A43" w:rsidP="00A35A43">
      <w:pPr>
        <w:ind w:firstLine="567"/>
        <w:jc w:val="both"/>
        <w:rPr>
          <w:sz w:val="28"/>
          <w:szCs w:val="28"/>
          <w:lang w:eastAsia="en-US"/>
        </w:rPr>
      </w:pPr>
      <w:bookmarkStart w:id="21" w:name="sub_4224"/>
      <w:r>
        <w:rPr>
          <w:sz w:val="28"/>
          <w:szCs w:val="28"/>
        </w:rPr>
        <w:lastRenderedPageBreak/>
        <w:t>2.</w:t>
      </w:r>
      <w:bookmarkStart w:id="22" w:name="sub_42241"/>
      <w:bookmarkEnd w:id="21"/>
      <w:r>
        <w:rPr>
          <w:sz w:val="28"/>
          <w:szCs w:val="28"/>
        </w:rPr>
        <w:t xml:space="preserve">14.6. </w:t>
      </w:r>
      <w:proofErr w:type="gramStart"/>
      <w:r>
        <w:rPr>
          <w:sz w:val="28"/>
          <w:szCs w:val="28"/>
        </w:rPr>
        <w:t>Уведомление о соответствии в течение 5 (пяти) рабочих дней со дня его направления заявителю подлежит направлению (в том числе</w:t>
      </w:r>
      <w:r>
        <w:rPr>
          <w:sz w:val="28"/>
          <w:szCs w:val="28"/>
        </w:rPr>
        <w:br/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Pr="00C42292">
        <w:rPr>
          <w:sz w:val="28"/>
          <w:szCs w:val="28"/>
        </w:rPr>
        <w:t>в уполномоченн</w:t>
      </w:r>
      <w:r w:rsidR="00C42292" w:rsidRPr="00C42292">
        <w:rPr>
          <w:sz w:val="28"/>
          <w:szCs w:val="28"/>
        </w:rPr>
        <w:t>ое</w:t>
      </w:r>
      <w:r w:rsidR="00D86795">
        <w:rPr>
          <w:sz w:val="28"/>
          <w:szCs w:val="28"/>
        </w:rPr>
        <w:br/>
      </w:r>
      <w:r w:rsidRPr="00C42292">
        <w:rPr>
          <w:sz w:val="28"/>
          <w:szCs w:val="28"/>
        </w:rPr>
        <w:t xml:space="preserve">на ведение государственной информационной системы обеспечения градостроительной деятельности </w:t>
      </w:r>
      <w:r w:rsidR="00C42292" w:rsidRPr="00C42292">
        <w:rPr>
          <w:sz w:val="28"/>
          <w:szCs w:val="28"/>
        </w:rPr>
        <w:t xml:space="preserve">структурное подразделение </w:t>
      </w:r>
      <w:r w:rsidR="00D86795">
        <w:rPr>
          <w:sz w:val="28"/>
          <w:szCs w:val="28"/>
        </w:rPr>
        <w:br/>
      </w:r>
      <w:r w:rsidR="00C42292">
        <w:rPr>
          <w:sz w:val="28"/>
          <w:szCs w:val="28"/>
        </w:rPr>
        <w:t xml:space="preserve">уполномоченного ОМС </w:t>
      </w:r>
      <w:r w:rsidRPr="00C42292">
        <w:rPr>
          <w:sz w:val="28"/>
          <w:szCs w:val="28"/>
        </w:rPr>
        <w:t>(если функции по выдаче уведомлений и ведению ГИСОГД выполняют разные структурные</w:t>
      </w:r>
      <w:proofErr w:type="gramEnd"/>
      <w:r w:rsidRPr="00C42292">
        <w:rPr>
          <w:sz w:val="28"/>
          <w:szCs w:val="28"/>
        </w:rPr>
        <w:t xml:space="preserve"> подразделения)</w:t>
      </w:r>
      <w:r w:rsidR="00C42292">
        <w:rPr>
          <w:sz w:val="28"/>
          <w:szCs w:val="28"/>
        </w:rPr>
        <w:t>.</w:t>
      </w:r>
    </w:p>
    <w:bookmarkEnd w:id="22"/>
    <w:p w:rsidR="00D86795" w:rsidRPr="0035011A" w:rsidRDefault="00D86795" w:rsidP="00A35A43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left" w:pos="284"/>
        </w:tabs>
        <w:spacing w:line="240" w:lineRule="auto"/>
        <w:jc w:val="center"/>
        <w:rPr>
          <w:rFonts w:ascii="Times New Roman" w:hAnsi="Times New Roman"/>
          <w:lang w:eastAsia="x-none"/>
        </w:rPr>
      </w:pPr>
      <w:r w:rsidRPr="0035011A">
        <w:rPr>
          <w:rFonts w:ascii="Times New Roman" w:hAnsi="Times New Roman"/>
          <w:lang w:val="en-US"/>
        </w:rPr>
        <w:t>III</w:t>
      </w:r>
      <w:r w:rsidRPr="0035011A">
        <w:rPr>
          <w:rFonts w:ascii="Times New Roman" w:hAnsi="Times New Roman"/>
        </w:rPr>
        <w:t xml:space="preserve">. Состав, последовательность и сроки выполнения </w:t>
      </w: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left" w:pos="284"/>
        </w:tabs>
        <w:spacing w:line="240" w:lineRule="auto"/>
        <w:jc w:val="center"/>
        <w:rPr>
          <w:rFonts w:ascii="Times New Roman" w:hAnsi="Times New Roman"/>
        </w:rPr>
      </w:pPr>
      <w:r w:rsidRPr="0035011A">
        <w:rPr>
          <w:rFonts w:ascii="Times New Roman" w:hAnsi="Times New Roman"/>
        </w:rPr>
        <w:t>административных процедур</w:t>
      </w: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A35A43" w:rsidRPr="0035011A" w:rsidRDefault="00A35A43" w:rsidP="00A35A43">
      <w:pPr>
        <w:shd w:val="clear" w:color="auto" w:fill="FFFFFF"/>
        <w:jc w:val="center"/>
        <w:textAlignment w:val="baseline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>3.1. Варианты предоставления муниципальной услуги</w:t>
      </w:r>
    </w:p>
    <w:p w:rsidR="00A35A43" w:rsidRPr="0035011A" w:rsidRDefault="00A35A43" w:rsidP="00A35A43">
      <w:pPr>
        <w:shd w:val="clear" w:color="auto" w:fill="FFFFFF"/>
        <w:ind w:firstLine="709"/>
        <w:textAlignment w:val="baseline"/>
        <w:rPr>
          <w:b/>
          <w:spacing w:val="2"/>
          <w:sz w:val="29"/>
          <w:szCs w:val="29"/>
        </w:rPr>
      </w:pP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>Получение уведомления о соответствии (уведомления</w:t>
      </w:r>
      <w:r>
        <w:rPr>
          <w:sz w:val="28"/>
          <w:szCs w:val="28"/>
        </w:rPr>
        <w:br/>
        <w:t>о несоответствии)»;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3.1.2. «Получение дубликата уведомления о соответствии (уведомления</w:t>
      </w:r>
      <w:r>
        <w:rPr>
          <w:sz w:val="28"/>
          <w:szCs w:val="28"/>
        </w:rPr>
        <w:br/>
        <w:t xml:space="preserve">о несоответствии)»; 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3.1.3. «Получение уведомления о соответствии (уведомления</w:t>
      </w:r>
      <w:r>
        <w:rPr>
          <w:sz w:val="28"/>
          <w:szCs w:val="28"/>
        </w:rPr>
        <w:br/>
        <w:t>о несоответствии) с исправлениями опечаток и (или) ошибок, допущенных при первичном оформлении такого уведомления».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>3.2. Профилирование заявителя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spacing w:val="2"/>
          <w:sz w:val="29"/>
          <w:szCs w:val="29"/>
        </w:rPr>
      </w:pP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типа (признаков) заявителя;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 либо РПГУ;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г)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результата, за предоставлением которого обратился заявитель.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приложении </w:t>
      </w:r>
      <w:r w:rsidR="002549C3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1 к настоящему административному регламенту приведен перечень общих признаков, по которым объ</w:t>
      </w:r>
      <w:r w:rsidR="002549C3">
        <w:rPr>
          <w:spacing w:val="2"/>
          <w:sz w:val="28"/>
          <w:szCs w:val="28"/>
        </w:rPr>
        <w:t xml:space="preserve">единяются категории заявителей, </w:t>
      </w:r>
      <w:r>
        <w:rPr>
          <w:spacing w:val="2"/>
          <w:sz w:val="28"/>
          <w:szCs w:val="28"/>
        </w:rPr>
        <w:t>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3.2.2. Вариант предоставления муниципальной услуги определяется</w:t>
      </w:r>
      <w:r>
        <w:rPr>
          <w:spacing w:val="2"/>
          <w:sz w:val="28"/>
          <w:szCs w:val="28"/>
        </w:rPr>
        <w:br/>
        <w:t>и предъявляется заявителю: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путем предварительного устного анкетирования заявителя и анализа предоставленных документов в ходе личного приема в отделе, по </w:t>
      </w:r>
      <w:proofErr w:type="gramStart"/>
      <w:r>
        <w:rPr>
          <w:spacing w:val="2"/>
          <w:sz w:val="28"/>
          <w:szCs w:val="28"/>
        </w:rPr>
        <w:t>результатам</w:t>
      </w:r>
      <w:proofErr w:type="gramEnd"/>
      <w:r>
        <w:rPr>
          <w:spacing w:val="2"/>
          <w:sz w:val="28"/>
          <w:szCs w:val="28"/>
        </w:rPr>
        <w:t xml:space="preserve"> которых заявителю предлагается подходящий вариант предоставления муниципальной услуги;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9"/>
          <w:szCs w:val="29"/>
        </w:rPr>
      </w:pPr>
      <w:r>
        <w:rPr>
          <w:spacing w:val="2"/>
          <w:sz w:val="28"/>
          <w:szCs w:val="28"/>
        </w:rPr>
        <w:lastRenderedPageBreak/>
        <w:t>2) при заполнении интерактивного запроса на ЕПГУ либо РПГУ</w:t>
      </w:r>
      <w:r>
        <w:rPr>
          <w:spacing w:val="2"/>
          <w:sz w:val="28"/>
          <w:szCs w:val="28"/>
        </w:rPr>
        <w:br/>
        <w:t>в автоматическом режиме в ходе прохождения заявителем экспертной системы.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 xml:space="preserve">3.3. Вариант предоставления услуги 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>«Получение уведомления о соответствии»</w:t>
      </w:r>
    </w:p>
    <w:p w:rsidR="002549C3" w:rsidRPr="0035011A" w:rsidRDefault="002549C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9"/>
          <w:szCs w:val="29"/>
        </w:rPr>
      </w:pP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>3.3.1. Проверка документов и регистрация заявления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3.3.1.1.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специалист отдела, на которого в соответствии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>с должностной инструкцией, возложена такая обязанность.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уведомления </w:t>
      </w:r>
      <w:r>
        <w:rPr>
          <w:spacing w:val="2"/>
          <w:sz w:val="28"/>
          <w:szCs w:val="28"/>
        </w:rPr>
        <w:br/>
        <w:t xml:space="preserve">о планируемом строительстве или уведомления об изменении параметров </w:t>
      </w:r>
      <w:r>
        <w:rPr>
          <w:spacing w:val="2"/>
          <w:sz w:val="28"/>
          <w:szCs w:val="28"/>
        </w:rPr>
        <w:br/>
        <w:t xml:space="preserve">по форме </w:t>
      </w:r>
      <w:r>
        <w:rPr>
          <w:sz w:val="28"/>
          <w:szCs w:val="28"/>
        </w:rPr>
        <w:t xml:space="preserve">установленной приказом Министерства строительства и жилищно-коммунального хозяйства Российской Федерации от 19 сентября 2018 года </w:t>
      </w:r>
      <w:r>
        <w:rPr>
          <w:sz w:val="28"/>
          <w:szCs w:val="28"/>
        </w:rPr>
        <w:br/>
        <w:t>№ 591/пр.</w:t>
      </w:r>
      <w:r>
        <w:rPr>
          <w:spacing w:val="2"/>
          <w:sz w:val="28"/>
          <w:szCs w:val="28"/>
        </w:rPr>
        <w:t>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лично </w:t>
      </w:r>
      <w:proofErr w:type="gramStart"/>
      <w:r>
        <w:rPr>
          <w:spacing w:val="2"/>
          <w:sz w:val="28"/>
          <w:szCs w:val="28"/>
        </w:rPr>
        <w:t>в</w:t>
      </w:r>
      <w:proofErr w:type="gramEnd"/>
      <w:r>
        <w:rPr>
          <w:spacing w:val="2"/>
          <w:sz w:val="28"/>
          <w:szCs w:val="28"/>
        </w:rPr>
        <w:t xml:space="preserve"> уполномоченный ОМС;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почтовым отправлением с уведомлением о получении.</w:t>
      </w:r>
    </w:p>
    <w:p w:rsidR="00A35A43" w:rsidRDefault="00A35A43" w:rsidP="00A35A43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3.3.1.3.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При личном посещении отдела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3.3.1.4.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 случае направления уведомления о планируемом строительстве или уведомления об изменении параметров посредством отправки почтовым отправлением, через личный кабинет ЕПГУ или РПГУ, представление документа, удостоверяющего личность заявителя, не требуется.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3.3.1.5.</w:t>
      </w:r>
      <w:r>
        <w:rPr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 xml:space="preserve">В случае направления </w:t>
      </w:r>
      <w:r>
        <w:rPr>
          <w:spacing w:val="2"/>
          <w:sz w:val="28"/>
          <w:szCs w:val="28"/>
        </w:rPr>
        <w:t>уведомления о планируемом строительстве или уведомления об изменении параметров</w:t>
      </w:r>
      <w:r>
        <w:rPr>
          <w:color w:val="000000"/>
          <w:spacing w:val="2"/>
          <w:sz w:val="28"/>
          <w:szCs w:val="28"/>
        </w:rPr>
        <w:t xml:space="preserve"> в форме электронного документа представителем заявителя, действующим на основании доверенности,</w:t>
      </w:r>
      <w:r>
        <w:rPr>
          <w:color w:val="000000"/>
          <w:spacing w:val="2"/>
          <w:sz w:val="28"/>
          <w:szCs w:val="28"/>
        </w:rPr>
        <w:br/>
        <w:t xml:space="preserve">к уведомлению </w:t>
      </w:r>
      <w:r>
        <w:rPr>
          <w:spacing w:val="2"/>
          <w:sz w:val="28"/>
          <w:szCs w:val="28"/>
        </w:rPr>
        <w:t>об окончании строительства</w:t>
      </w:r>
      <w:r>
        <w:rPr>
          <w:color w:val="000000"/>
          <w:spacing w:val="2"/>
          <w:sz w:val="28"/>
          <w:szCs w:val="28"/>
        </w:rPr>
        <w:t xml:space="preserve"> также прилагается доверенность</w:t>
      </w:r>
      <w:r>
        <w:rPr>
          <w:color w:val="000000"/>
          <w:spacing w:val="2"/>
          <w:sz w:val="28"/>
          <w:szCs w:val="28"/>
        </w:rPr>
        <w:br/>
        <w:t>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3.3.1.6.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При личном обращении заявителя в отдел, специалист отдела: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отсутствии у заявителя заполненного уведомления о планируемом строительстве или уведомления об изменении параметров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либо при неправильном его заполнении специалист помогает заявителю заполнить такое уведомление;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производит контроль комплектности представленных документов, предусмотренных пунктом 2.6.7 подраздела 2.6 раздела </w:t>
      </w:r>
      <w:r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 xml:space="preserve"> настоящего административного регламента;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при отсутствии оснований, предусмотренных пунктом 2.7.1 подраздела 2.7 раздела </w:t>
      </w:r>
      <w:r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 xml:space="preserve"> настоящего административного регламента регистрирует уведомления о планируемом строительстве или уведомления об изменении параметров в СЭД или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услуги. </w:t>
      </w:r>
    </w:p>
    <w:p w:rsidR="00D86795" w:rsidRDefault="00A35A43" w:rsidP="003501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при наличии оснований, предусмотренных пунктом 2.7.1 подраздела 2.7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регламента, специалист отказывает в приеме с объяснением причин.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3.3.1.7.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 или РПГУ специалист отдела: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производит контроль комплектности представленных документов, предусмотренных пунктом 2.6.7 подраздела 2.6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регламента, при отсутствии оснований, указанных</w:t>
      </w:r>
      <w:r>
        <w:rPr>
          <w:spacing w:val="2"/>
          <w:sz w:val="28"/>
          <w:szCs w:val="28"/>
        </w:rPr>
        <w:br/>
        <w:t xml:space="preserve">в пункте 2.7.1 подраздела 2.7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регламента, направляет заявителю через личный кабинет ЕПГУ или РПГУ уведомление о получении заявления и прилагаемых к нему документов</w:t>
      </w:r>
      <w:r>
        <w:rPr>
          <w:spacing w:val="2"/>
          <w:sz w:val="28"/>
          <w:szCs w:val="28"/>
        </w:rPr>
        <w:br/>
        <w:t>и регистрирует запрос в реестре предоставления сведений, документов, материалов в день их получения либо</w:t>
      </w:r>
      <w:proofErr w:type="gramEnd"/>
      <w:r>
        <w:rPr>
          <w:spacing w:val="2"/>
          <w:sz w:val="28"/>
          <w:szCs w:val="28"/>
        </w:rPr>
        <w:t xml:space="preserve"> на следующий рабочий день в случае их получения после</w:t>
      </w:r>
      <w:r w:rsidR="00C42292">
        <w:rPr>
          <w:spacing w:val="2"/>
          <w:sz w:val="28"/>
          <w:szCs w:val="28"/>
        </w:rPr>
        <w:t xml:space="preserve"> 16 часов текущего рабочего дня;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при наличии оснований, предусмотренных пунктом 2.7.1 подраздела 2.7 раздела </w:t>
      </w:r>
      <w:r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 xml:space="preserve"> настоящего административного регламента, направляет </w:t>
      </w:r>
      <w:r w:rsidR="00D8679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заявителю через личный кабинет ЕПГУ или РПГУ решение об отказе </w:t>
      </w:r>
      <w:r w:rsidR="00D8679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в приеме документов по форме согласно приложению </w:t>
      </w:r>
      <w:r w:rsidR="002549C3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4 настоящего административного регламента.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3.3.1.8.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 случае поступления запроса о предоставлении муниципальной услуги и прилагаемых к нему документов по почте специалист отдела: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проверяет правильность заполнения уведомления о планируемом строительстве или уведомления об изменении параметров;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производит контроль комплектности представленных документов, предусмотренных пунктом 2.6.7 подраздела 2.6 раздела </w:t>
      </w:r>
      <w:r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 xml:space="preserve"> настоящего административного регламента; 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при отсутствии оснований, предусмотренных пунктом 2.7.1 подраздела 2.7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 регистрирует уведомления о планируемом строительстве или уведомления об изменении параметров в СЭД или журнале регистрации заявлений</w:t>
      </w:r>
      <w:r w:rsidR="00C42292">
        <w:rPr>
          <w:spacing w:val="2"/>
          <w:sz w:val="28"/>
          <w:szCs w:val="28"/>
        </w:rPr>
        <w:t>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при наличии оснований, предусмотренных пунктом 2.7.1 подраздела 2.7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настоящего административного регламента, направляет </w:t>
      </w:r>
      <w:r w:rsidR="00D8679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заявителю почтовым отправлением либо по элек</w:t>
      </w:r>
      <w:r w:rsidR="00D86795">
        <w:rPr>
          <w:spacing w:val="2"/>
          <w:sz w:val="28"/>
          <w:szCs w:val="28"/>
        </w:rPr>
        <w:t xml:space="preserve">тронной почте решение </w:t>
      </w:r>
      <w:r w:rsidR="00D86795">
        <w:rPr>
          <w:spacing w:val="2"/>
          <w:sz w:val="28"/>
          <w:szCs w:val="28"/>
        </w:rPr>
        <w:br/>
        <w:t xml:space="preserve">об отказе </w:t>
      </w:r>
      <w:r>
        <w:rPr>
          <w:spacing w:val="2"/>
          <w:sz w:val="28"/>
          <w:szCs w:val="28"/>
        </w:rPr>
        <w:t xml:space="preserve">в приеме документов по форме согласно приложению </w:t>
      </w:r>
      <w:r w:rsidR="00D86795">
        <w:rPr>
          <w:spacing w:val="2"/>
          <w:sz w:val="28"/>
          <w:szCs w:val="28"/>
        </w:rPr>
        <w:br/>
      </w:r>
      <w:r w:rsidR="002549C3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4 настоящего административного регламента.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Максимальный срок выполнения административной процедуры составляет 1 (один) рабочий день.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3.3.1.9.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Критерии принятия решения: наличие (отсутствие) оснований, предусмотренных пунктом 2.7.1 подраздела 2.7 раздела </w:t>
      </w:r>
      <w:r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 xml:space="preserve"> настоящего административного регламента.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3.3.1.10.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A35A43" w:rsidRDefault="00A35A43" w:rsidP="00A35A43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3.3.1.11.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Способ фиксации результата выполненной административной процедуры в ЕПГУ, РПГУ, СЭД или журнале регистрации заявлений.</w:t>
      </w:r>
    </w:p>
    <w:p w:rsidR="00D86795" w:rsidRPr="0035011A" w:rsidRDefault="00D86795" w:rsidP="00A35A43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ind w:firstLine="567"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jc w:val="center"/>
        <w:rPr>
          <w:rFonts w:ascii="Times New Roman" w:hAnsi="Times New Roman"/>
          <w:lang w:eastAsia="x-none"/>
        </w:rPr>
      </w:pPr>
      <w:r w:rsidRPr="0035011A">
        <w:rPr>
          <w:rFonts w:ascii="Times New Roman" w:hAnsi="Times New Roman"/>
        </w:rPr>
        <w:t>3.3.2. Получение сведений посредством системы межведомственного электронного взаимодействия</w:t>
      </w: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jc w:val="center"/>
        <w:rPr>
          <w:rFonts w:ascii="Times New Roman" w:hAnsi="Times New Roman"/>
        </w:rPr>
      </w:pP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3.3.2.1.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sz w:val="28"/>
          <w:szCs w:val="28"/>
        </w:rPr>
        <w:t>является регистрация уведомления о планируемом строительстве или уведомления об изменении параметров</w:t>
      </w:r>
      <w:r>
        <w:rPr>
          <w:spacing w:val="2"/>
          <w:sz w:val="28"/>
          <w:szCs w:val="28"/>
        </w:rPr>
        <w:t>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3.3.2.2.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отдела, на которого в соответствии</w:t>
      </w:r>
      <w:r>
        <w:rPr>
          <w:spacing w:val="2"/>
          <w:sz w:val="28"/>
          <w:szCs w:val="28"/>
        </w:rPr>
        <w:br/>
        <w:t>с должностной инструкцией, возложена такая обязанность.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 отдела: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устанавливает наличие (отсутствие) правоустанавливающих документов на земельный участок и объект капитального строительства</w:t>
      </w:r>
      <w:r>
        <w:rPr>
          <w:spacing w:val="2"/>
          <w:sz w:val="28"/>
          <w:szCs w:val="28"/>
        </w:rPr>
        <w:br/>
        <w:t>(в случае реконструкции).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при отсутствии правоустанавливающих документов на земельный участок и объект капитального строительства направляет межведомственные запросы:</w:t>
      </w:r>
    </w:p>
    <w:p w:rsidR="00A35A43" w:rsidRDefault="00A35A43" w:rsidP="00A35A43">
      <w:pPr>
        <w:pStyle w:val="ad"/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A35A43" w:rsidRDefault="00A35A43" w:rsidP="00A35A43">
      <w:pPr>
        <w:pStyle w:val="ad"/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/>
          <w:spacing w:val="2"/>
          <w:sz w:val="28"/>
          <w:szCs w:val="24"/>
          <w:lang w:eastAsia="ru-RU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3) 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</w:t>
      </w:r>
      <w:r>
        <w:rPr>
          <w:sz w:val="28"/>
          <w:szCs w:val="28"/>
        </w:rPr>
        <w:br/>
        <w:t>от 27 июля 2010 года №210-ФЗ «Об организации предоставления государственных и муниципальных услуг».</w:t>
      </w:r>
      <w:proofErr w:type="gramEnd"/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3.3.2.3.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</w:t>
      </w:r>
      <w:r>
        <w:rPr>
          <w:spacing w:val="2"/>
          <w:sz w:val="28"/>
          <w:szCs w:val="28"/>
        </w:rPr>
        <w:br/>
        <w:t>не может являться основанием для отказа в предоставлении заявителю настоящей муниципальной услуги.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3.3.2.4.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3.3.2.5.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Критерием принятия решения является предоставление (непредставление) правоустанавливающих документов на земельный участок и объект капитального строительства по собственной инициативе.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3.3.2.6.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Результатом исполнения административной процедуры является получение ответа на межведомственный запрос.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3.3.2.7.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Способ фиксации результата административной процедуры</w:t>
      </w:r>
      <w:r>
        <w:rPr>
          <w:spacing w:val="2"/>
          <w:sz w:val="28"/>
          <w:szCs w:val="28"/>
        </w:rPr>
        <w:br/>
        <w:t>в СМЭВ, либо на бумажном носителе в журнале регистрации межведомственных запросов.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Default"/>
        <w:jc w:val="center"/>
        <w:rPr>
          <w:b/>
          <w:sz w:val="29"/>
          <w:szCs w:val="29"/>
        </w:rPr>
      </w:pPr>
      <w:r w:rsidRPr="0035011A">
        <w:rPr>
          <w:b/>
          <w:bCs/>
          <w:spacing w:val="2"/>
          <w:sz w:val="29"/>
          <w:szCs w:val="29"/>
        </w:rPr>
        <w:t>3.3.3. Рассмотрение документов и сведений, принятие решения</w:t>
      </w:r>
      <w:r w:rsidRPr="0035011A">
        <w:rPr>
          <w:b/>
          <w:bCs/>
          <w:spacing w:val="2"/>
          <w:sz w:val="29"/>
          <w:szCs w:val="29"/>
        </w:rPr>
        <w:br/>
        <w:t xml:space="preserve">о предоставлении </w:t>
      </w:r>
      <w:r w:rsidRPr="0035011A">
        <w:rPr>
          <w:b/>
          <w:spacing w:val="2"/>
          <w:sz w:val="29"/>
          <w:szCs w:val="29"/>
        </w:rPr>
        <w:t xml:space="preserve">муниципальной </w:t>
      </w:r>
      <w:r w:rsidRPr="0035011A">
        <w:rPr>
          <w:b/>
          <w:bCs/>
          <w:spacing w:val="2"/>
          <w:sz w:val="29"/>
          <w:szCs w:val="29"/>
        </w:rPr>
        <w:t>услуги</w:t>
      </w:r>
      <w:r w:rsidRPr="0035011A">
        <w:rPr>
          <w:b/>
          <w:sz w:val="29"/>
          <w:szCs w:val="29"/>
        </w:rPr>
        <w:t xml:space="preserve"> и формирование результата предоставления муниципальной услуги 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Cs/>
          <w:spacing w:val="2"/>
          <w:sz w:val="29"/>
          <w:szCs w:val="29"/>
        </w:rPr>
      </w:pP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3.3.3.1.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</w:t>
      </w:r>
      <w:r>
        <w:rPr>
          <w:spacing w:val="2"/>
          <w:sz w:val="28"/>
          <w:szCs w:val="28"/>
        </w:rPr>
        <w:br/>
        <w:t xml:space="preserve">на выполнение административной процедуры, зарегистрированного </w:t>
      </w:r>
      <w:r>
        <w:rPr>
          <w:sz w:val="28"/>
          <w:szCs w:val="28"/>
        </w:rPr>
        <w:t>уведомления о планируемом строительстве или уведомления об изменении параметров</w:t>
      </w:r>
      <w:r>
        <w:rPr>
          <w:spacing w:val="2"/>
          <w:sz w:val="28"/>
          <w:szCs w:val="28"/>
        </w:rPr>
        <w:t xml:space="preserve"> и полученными ответами на межведомственный запрос.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3.3.3.2.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отдела, на которого в соответствии</w:t>
      </w:r>
      <w:r>
        <w:rPr>
          <w:spacing w:val="2"/>
          <w:sz w:val="28"/>
          <w:szCs w:val="28"/>
        </w:rPr>
        <w:br/>
        <w:t>с должностной инструкцией, возложена такая обязанность.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3.3.3.3.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При получении </w:t>
      </w:r>
      <w:r>
        <w:rPr>
          <w:sz w:val="28"/>
          <w:szCs w:val="28"/>
        </w:rPr>
        <w:t>уведомления о планируемом строительстве или уведомления об изменении параметров</w:t>
      </w:r>
      <w:r>
        <w:rPr>
          <w:spacing w:val="2"/>
          <w:sz w:val="28"/>
          <w:szCs w:val="28"/>
        </w:rPr>
        <w:t xml:space="preserve"> и представленных документов специалист отдела: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проводит проверку соответствия указанных в уведомлении</w:t>
      </w:r>
      <w:r>
        <w:rPr>
          <w:spacing w:val="2"/>
          <w:sz w:val="28"/>
          <w:szCs w:val="28"/>
        </w:rPr>
        <w:br/>
        <w:t>о планируемом строительстве параметров объекта индивидуального жилищного строительства или садового дома или указанных в уведомлении</w:t>
      </w:r>
      <w:r>
        <w:rPr>
          <w:spacing w:val="2"/>
          <w:sz w:val="28"/>
          <w:szCs w:val="28"/>
        </w:rPr>
        <w:br/>
        <w:t>об изменении параметров изменяемых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</w:t>
      </w:r>
      <w:r>
        <w:rPr>
          <w:spacing w:val="2"/>
          <w:sz w:val="28"/>
          <w:szCs w:val="28"/>
        </w:rPr>
        <w:br/>
        <w:t>к параметрам объектов капитального строительства, установленным Градостроительным</w:t>
      </w:r>
      <w:proofErr w:type="gramEnd"/>
      <w:r>
        <w:rPr>
          <w:spacing w:val="2"/>
          <w:sz w:val="28"/>
          <w:szCs w:val="28"/>
        </w:rPr>
        <w:t xml:space="preserve"> кодексом Российской Федерации, другими </w:t>
      </w:r>
      <w:r w:rsidR="00B32F5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федеральными законами и действующим на дату поступления уведомления </w:t>
      </w:r>
      <w:r w:rsidR="00B32F5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о планируемом строительстве, а также допустимости размещения </w:t>
      </w:r>
      <w:r w:rsidR="00B32F5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объекта индивидуального жилищного строительства или садового дома </w:t>
      </w:r>
      <w:r w:rsidR="00B32F5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в соответствии с разрешенным использованием земельного участка </w:t>
      </w:r>
      <w:r w:rsidR="00B32F5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и ограничениями, установленными в соответствии с земельным и иным законодательством Российской Федерации;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проверяет наличие оснований, предусмотренных пунктом 2.8.2 подраздела 2.8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в случае отсутствия оснований для отказа в предоставлении муниципальной услуги, должностное лицо подготавливает уведомление</w:t>
      </w:r>
      <w:r>
        <w:rPr>
          <w:spacing w:val="2"/>
          <w:sz w:val="28"/>
          <w:szCs w:val="28"/>
        </w:rPr>
        <w:br/>
        <w:t xml:space="preserve">о соответствии по форме </w:t>
      </w:r>
      <w:r>
        <w:rPr>
          <w:sz w:val="28"/>
          <w:szCs w:val="28"/>
        </w:rPr>
        <w:t xml:space="preserve">установленной приказом Министерства строительства </w:t>
      </w:r>
      <w:r>
        <w:rPr>
          <w:sz w:val="28"/>
          <w:szCs w:val="28"/>
        </w:rPr>
        <w:lastRenderedPageBreak/>
        <w:t>и жилищно-коммунального хозяйства Российской Федерации от 19 сентября 2018 года № 591/пр.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в случае наличия оснований, указанных в пункте 2.8.2 подраздела 2.8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настоящего административного регламента, должностное лицо осуществляет подготовку уведомления о несоответствии по форме </w:t>
      </w:r>
      <w:r>
        <w:rPr>
          <w:sz w:val="28"/>
          <w:szCs w:val="28"/>
        </w:rPr>
        <w:t>установленной приказом Министерства строительства и жилищно-коммунального хозяйства Российской Федерации от 19 сентября 2018 года</w:t>
      </w:r>
      <w:r>
        <w:rPr>
          <w:sz w:val="28"/>
          <w:szCs w:val="28"/>
        </w:rPr>
        <w:br/>
        <w:t>№ 591/пр.</w:t>
      </w:r>
    </w:p>
    <w:p w:rsidR="00A35A43" w:rsidRDefault="00A35A43" w:rsidP="00A35A43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3.3.3.4.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A35A43" w:rsidRDefault="00A35A43" w:rsidP="00A35A43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3.3.3.5.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Критерием принятия решения наличие (отсутствие) оснований, предусмотренных пунктом 2.8.2 подраздела 2.8 раздела </w:t>
      </w:r>
      <w:r>
        <w:rPr>
          <w:spacing w:val="2"/>
          <w:sz w:val="28"/>
          <w:szCs w:val="28"/>
          <w:lang w:val="en-US"/>
        </w:rPr>
        <w:t>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3.3.3.6.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Результатом исполнения административной процедуры является уведомление о соответствии или </w:t>
      </w:r>
      <w:proofErr w:type="gramStart"/>
      <w:r>
        <w:rPr>
          <w:spacing w:val="2"/>
          <w:sz w:val="28"/>
          <w:szCs w:val="28"/>
        </w:rPr>
        <w:t>уведомление</w:t>
      </w:r>
      <w:proofErr w:type="gramEnd"/>
      <w:r>
        <w:rPr>
          <w:spacing w:val="2"/>
          <w:sz w:val="28"/>
          <w:szCs w:val="28"/>
        </w:rPr>
        <w:t xml:space="preserve"> о несоответствии, подписанное заместителем руководителя уполномоченного ОМС.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3.3.3.7.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Способ фиксации результата административной процедуры СЭД или на бумажном носителе в журнале регистрации.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bCs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bCs/>
          <w:spacing w:val="2"/>
          <w:sz w:val="29"/>
          <w:szCs w:val="29"/>
          <w:lang w:eastAsia="ru-RU"/>
        </w:rPr>
        <w:t>3.3.4. Предоставление результата муниципальной услуги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center"/>
        <w:textAlignment w:val="baseline"/>
        <w:rPr>
          <w:rFonts w:ascii="Times New Roman" w:hAnsi="Times New Roman"/>
          <w:bCs/>
          <w:spacing w:val="2"/>
          <w:sz w:val="29"/>
          <w:szCs w:val="29"/>
          <w:lang w:eastAsia="ru-RU"/>
        </w:rPr>
      </w:pP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23" w:name="_Hlk40429170"/>
      <w:r>
        <w:rPr>
          <w:rFonts w:ascii="Times New Roman" w:hAnsi="Times New Roman"/>
          <w:spacing w:val="2"/>
          <w:sz w:val="28"/>
          <w:szCs w:val="28"/>
          <w:lang w:eastAsia="ru-RU"/>
        </w:rPr>
        <w:t>3.3.4.1.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23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подписание уведомления о соответствии или уведомления о несоответствии. 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3.3.4.2.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день подписания уведомления о соответствии или уведомления о несоответствии, специалист отдела: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почтовым отправлением</w:t>
      </w:r>
      <w:r w:rsidR="00B32F5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spacing w:val="2"/>
          <w:sz w:val="28"/>
          <w:szCs w:val="28"/>
          <w:lang w:eastAsia="ru-RU"/>
        </w:rPr>
        <w:t>(в случае если способом получения результата муниципальной услуги выбрано почтовое отправление);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ЕПГУ или РПГУ направляет заявителю результат муниципальной услуги, заверенный электронной подписью (в случае поступления запроса о предоставлении муниципальной услуги через ЕПГУ или РПГУ);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3.3.4.3.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- 1 (один) рабочий день.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3.3.4.4.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3.3.4.5.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выданное уведомление о соответствии или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уведомление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несоответствии.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3.3.4.6.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Способ фиксации результата является внесение информации</w:t>
      </w:r>
      <w:r>
        <w:rPr>
          <w:spacing w:val="2"/>
          <w:sz w:val="28"/>
          <w:szCs w:val="28"/>
        </w:rPr>
        <w:br/>
        <w:t>о результате услуги в СЭД или на бумажном носителе в журнале регистрации.</w:t>
      </w:r>
    </w:p>
    <w:p w:rsidR="00C42292" w:rsidRPr="0035011A" w:rsidRDefault="00C42292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lastRenderedPageBreak/>
        <w:t xml:space="preserve">3.4. Вариант предоставления услуги </w:t>
      </w:r>
      <w:r w:rsidRPr="0035011A">
        <w:rPr>
          <w:rFonts w:ascii="Times New Roman" w:hAnsi="Times New Roman"/>
          <w:b/>
          <w:sz w:val="29"/>
          <w:szCs w:val="29"/>
          <w:lang w:eastAsia="ru-RU"/>
        </w:rPr>
        <w:t xml:space="preserve">«Получение дубликата </w:t>
      </w:r>
      <w:r w:rsidRPr="0035011A">
        <w:rPr>
          <w:rFonts w:ascii="Times New Roman" w:hAnsi="Times New Roman"/>
          <w:b/>
          <w:sz w:val="29"/>
          <w:szCs w:val="29"/>
          <w:lang w:eastAsia="ru-RU"/>
        </w:rPr>
        <w:br/>
        <w:t>уведомления о соответствии (уведомления о несоответствии)»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z w:val="29"/>
          <w:szCs w:val="29"/>
          <w:lang w:eastAsia="ru-RU"/>
        </w:rPr>
      </w:pP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3.4.1.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специалист отдела, на которого в соответствии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>с должностной инструкцией, возложена такая обязанность.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</w:t>
      </w:r>
      <w:r>
        <w:rPr>
          <w:spacing w:val="2"/>
          <w:sz w:val="28"/>
          <w:szCs w:val="28"/>
        </w:rPr>
        <w:br/>
        <w:t>о предоставлении дубликата уведомления о соответствии (уведомления</w:t>
      </w:r>
      <w:r>
        <w:rPr>
          <w:spacing w:val="2"/>
          <w:sz w:val="28"/>
          <w:szCs w:val="28"/>
        </w:rPr>
        <w:br/>
        <w:t xml:space="preserve">о несоответствии) по форме согласно приложению </w:t>
      </w:r>
      <w:r w:rsidR="002549C3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2 настоящего административного регламента: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лично </w:t>
      </w:r>
      <w:proofErr w:type="gramStart"/>
      <w:r>
        <w:rPr>
          <w:spacing w:val="2"/>
          <w:sz w:val="28"/>
          <w:szCs w:val="28"/>
        </w:rPr>
        <w:t>в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ОМС;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почтовым отправлением с уведомлением о получении.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3.4.3.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в соответствии с пунктом 3.3.1 подраздела 3.3 раздела 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III</w:t>
      </w:r>
      <w:r w:rsidRPr="00A35A4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3.4.4.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приеме и регистрации заявления является наличие (отсутствие) оснований, предусмотренных пунктом 2.7.1 подраздела 2.7 раздела 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 Решение о предоставлении (об отказе в предоставлении) муниципальной услуги принимается не позднее 3 (трех) рабочих дней</w:t>
      </w:r>
      <w:r>
        <w:rPr>
          <w:sz w:val="28"/>
          <w:szCs w:val="28"/>
        </w:rPr>
        <w:br/>
        <w:t>с момента регистрации заявления в уполномоченном ОМС, ЕПГУ или РПГУ.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3.4.6.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(об отказе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предоставлении) муниципальной услуги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является наличие (отсутствие) оснований, предусмотренных пунктом 2.8.3 подраздела 2.8 раздела 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 w:rsidRPr="00A35A4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3.4.7.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Результатом административной процедуры является выдача (направление) заявителю дубликата уведомления о соответствии (уведомления о несоответствии) или решение об отказе в выдаче заявителю дубликата уведомления о соответствии (уведомления о несоответствии) по форме, указанной в приложении </w:t>
      </w:r>
      <w:r w:rsidR="002549C3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7 настоящего административного регламента.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3.4.8. 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услуги.</w:t>
      </w:r>
    </w:p>
    <w:p w:rsidR="00A35A43" w:rsidRDefault="00A35A43" w:rsidP="00A35A43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3.4.9.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Дубликат уведомления о соответствии (уведомления</w:t>
      </w:r>
      <w:r>
        <w:rPr>
          <w:spacing w:val="2"/>
          <w:sz w:val="28"/>
          <w:szCs w:val="28"/>
        </w:rPr>
        <w:br/>
        <w:t>о несоответствии) выдается (направляется) заявителю в соответствии</w:t>
      </w:r>
      <w:r>
        <w:rPr>
          <w:spacing w:val="2"/>
          <w:sz w:val="28"/>
          <w:szCs w:val="28"/>
        </w:rPr>
        <w:br/>
        <w:t xml:space="preserve">с пунктом 3.3.6 подраздела 3.3 раздела </w:t>
      </w:r>
      <w:r>
        <w:rPr>
          <w:spacing w:val="2"/>
          <w:sz w:val="28"/>
          <w:szCs w:val="28"/>
          <w:lang w:val="en-US"/>
        </w:rPr>
        <w:t>III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 не позднее 5 рабочих дней с момента регистрации заявления</w:t>
      </w:r>
      <w:r>
        <w:rPr>
          <w:spacing w:val="2"/>
          <w:sz w:val="28"/>
          <w:szCs w:val="28"/>
        </w:rPr>
        <w:br/>
        <w:t>о предоставлении муниципальной услуги.</w:t>
      </w:r>
    </w:p>
    <w:p w:rsidR="00A35A43" w:rsidRPr="0035011A" w:rsidRDefault="00A35A43" w:rsidP="00A35A43">
      <w:pPr>
        <w:autoSpaceDE w:val="0"/>
        <w:autoSpaceDN w:val="0"/>
        <w:adjustRightInd w:val="0"/>
        <w:ind w:firstLine="567"/>
        <w:jc w:val="both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 xml:space="preserve">3.5. Вариант предоставления услуги </w:t>
      </w:r>
      <w:r w:rsidRPr="0035011A">
        <w:rPr>
          <w:rFonts w:ascii="Times New Roman" w:hAnsi="Times New Roman"/>
          <w:b/>
          <w:sz w:val="29"/>
          <w:szCs w:val="29"/>
          <w:lang w:eastAsia="ru-RU"/>
        </w:rPr>
        <w:t>«Получение уведомления</w:t>
      </w:r>
      <w:r w:rsidR="00D86795" w:rsidRPr="0035011A">
        <w:rPr>
          <w:rFonts w:ascii="Times New Roman" w:hAnsi="Times New Roman"/>
          <w:b/>
          <w:sz w:val="29"/>
          <w:szCs w:val="29"/>
          <w:lang w:eastAsia="ru-RU"/>
        </w:rPr>
        <w:br/>
      </w:r>
      <w:r w:rsidRPr="0035011A">
        <w:rPr>
          <w:rFonts w:ascii="Times New Roman" w:hAnsi="Times New Roman"/>
          <w:b/>
          <w:sz w:val="29"/>
          <w:szCs w:val="29"/>
          <w:lang w:eastAsia="ru-RU"/>
        </w:rPr>
        <w:t>о соответствии (уведомления о несоответствии)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z w:val="29"/>
          <w:szCs w:val="29"/>
          <w:lang w:eastAsia="ru-RU"/>
        </w:rPr>
        <w:t xml:space="preserve">с исправлениями опечаток и (или) ошибок, допущенных </w:t>
      </w:r>
      <w:r w:rsidRPr="0035011A">
        <w:rPr>
          <w:rFonts w:ascii="Times New Roman" w:hAnsi="Times New Roman"/>
          <w:b/>
          <w:sz w:val="29"/>
          <w:szCs w:val="29"/>
          <w:lang w:eastAsia="ru-RU"/>
        </w:rPr>
        <w:br/>
        <w:t xml:space="preserve">при первичном оформлении такого уведомления» 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9"/>
          <w:szCs w:val="29"/>
          <w:lang w:eastAsia="ru-RU"/>
        </w:rPr>
      </w:pP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специалист отдела, на которого в соответствии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>с должностной инструкцией, возложена такая обязанность.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поступление в отдел заявления об исправлении опечаток и (или) ошибок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в уведомлении о соответствии (уведомлении о несоответствии), допущенных при первичном оформлении такого уведомления по форме согласно приложению </w:t>
      </w:r>
      <w:r w:rsidR="002549C3">
        <w:rPr>
          <w:rFonts w:ascii="Times New Roman" w:hAnsi="Times New Roman"/>
          <w:spacing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 настоящего административного регламента:</w:t>
      </w:r>
    </w:p>
    <w:p w:rsidR="00D86795" w:rsidRDefault="00D86795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лично </w:t>
      </w:r>
      <w:proofErr w:type="gramStart"/>
      <w:r>
        <w:rPr>
          <w:spacing w:val="2"/>
          <w:sz w:val="28"/>
          <w:szCs w:val="28"/>
        </w:rPr>
        <w:t>в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ОМС;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A35A43" w:rsidRDefault="00A35A43" w:rsidP="00A35A4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почтовым отправлением с уведомлением о получении.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в соответствии с пунктом 3.3.1 подраздела 3.3 раздела 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приеме и регистрации заявления является наличие (отсутствие) оснований, предусмотренных пунктом 2.7.1 подраздела 2.7 раздела 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Специалист, отдела рассматривает заявление и проводит проверку указанных в нем сведений в срок, не превышающий 2 рабочих дней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с даты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его регистрации.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(об отказе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предоставлении) муниципальной услуги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является наличие (отсутствие) оснований, предусмотренных пунктом 2.8.4 подраздела 2.8 раздела 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 w:rsidRPr="00A35A4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случае выявления допущенных опечаток и (или) ошибок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в уведомлении о соответствии (уведомлении о несоответствии), осуществляет их исправление в срок, не превышающий 3 рабочих дней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>с момента регистрации соответствующего заявления.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 по форме, указанной в приложении 6 настоящего административного регламента.</w:t>
      </w:r>
    </w:p>
    <w:p w:rsidR="00A35A43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3.5.9.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уведомления о соответствии (уведомления о несоответствии), взамен ранее направленного уведомления, или решение об отказе в предоставлении муниципальной услуги.</w:t>
      </w:r>
    </w:p>
    <w:p w:rsidR="00A35A43" w:rsidRDefault="00A35A43" w:rsidP="00A35A43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3.5.10.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Исправленное уведомление о соответствии (уведомление</w:t>
      </w:r>
      <w:r>
        <w:rPr>
          <w:spacing w:val="2"/>
          <w:sz w:val="28"/>
          <w:szCs w:val="28"/>
        </w:rPr>
        <w:br/>
        <w:t>о несоответствии) выдается (направляется) заявителю в соответствии</w:t>
      </w:r>
      <w:r>
        <w:rPr>
          <w:spacing w:val="2"/>
          <w:sz w:val="28"/>
          <w:szCs w:val="28"/>
        </w:rPr>
        <w:br/>
        <w:t xml:space="preserve">с пунктом 3.3.4 подраздела 3.3 раздела </w:t>
      </w:r>
      <w:r>
        <w:rPr>
          <w:spacing w:val="2"/>
          <w:sz w:val="28"/>
          <w:szCs w:val="28"/>
          <w:lang w:val="en-US"/>
        </w:rPr>
        <w:t>III</w:t>
      </w:r>
      <w:r w:rsidRPr="00A35A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настоящего административного регламента не позднее 5 рабочих дней с момента регистрации заявления</w:t>
      </w:r>
      <w:r>
        <w:rPr>
          <w:spacing w:val="2"/>
          <w:sz w:val="28"/>
          <w:szCs w:val="28"/>
        </w:rPr>
        <w:br/>
        <w:t>о предоставлении муниципальной услуги.</w:t>
      </w:r>
    </w:p>
    <w:p w:rsidR="00A35A43" w:rsidRDefault="00A35A43" w:rsidP="00A35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3.5.11. 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услуги.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lang w:eastAsia="x-none"/>
        </w:rPr>
      </w:pPr>
      <w:r w:rsidRPr="0035011A">
        <w:rPr>
          <w:rFonts w:ascii="Times New Roman" w:hAnsi="Times New Roman"/>
          <w:lang w:val="en-US"/>
        </w:rPr>
        <w:t>IV</w:t>
      </w:r>
      <w:r w:rsidRPr="0035011A">
        <w:rPr>
          <w:rFonts w:ascii="Times New Roman" w:hAnsi="Times New Roman"/>
        </w:rPr>
        <w:t>. Формы контроля за предоставлением муниципальной услуги</w:t>
      </w:r>
    </w:p>
    <w:p w:rsidR="00A35A43" w:rsidRPr="0035011A" w:rsidRDefault="00A35A43" w:rsidP="00A35A43">
      <w:pPr>
        <w:pStyle w:val="10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</w:rPr>
      </w:pPr>
    </w:p>
    <w:p w:rsidR="00A35A43" w:rsidRPr="0035011A" w:rsidRDefault="00A35A43" w:rsidP="00A67E0A">
      <w:pPr>
        <w:pStyle w:val="ad"/>
        <w:shd w:val="clear" w:color="auto" w:fill="FFFFFF"/>
        <w:tabs>
          <w:tab w:val="left" w:pos="567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 xml:space="preserve">4.1. Порядок осуществления текущего </w:t>
      </w:r>
      <w:proofErr w:type="gramStart"/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контроля за</w:t>
      </w:r>
      <w:proofErr w:type="gramEnd"/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 xml:space="preserve"> соблюдением</w:t>
      </w: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4.1.1.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Текущий контроль, за предоставлением муниципальной услуги производится заместителем руководителя уполномоченного ОМС, начальником отдела.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Специалисты отдела, ответственные за выполнение административных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4.1.3.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Персональная ответственность специалистов отдела закрепляется</w:t>
      </w:r>
      <w:r>
        <w:rPr>
          <w:spacing w:val="2"/>
          <w:sz w:val="28"/>
          <w:szCs w:val="28"/>
        </w:rPr>
        <w:br/>
        <w:t>в их должностных инструкциях в соответствии с требованиями законодательства.</w:t>
      </w:r>
    </w:p>
    <w:p w:rsidR="00A35A43" w:rsidRPr="0035011A" w:rsidRDefault="00A35A43" w:rsidP="00A35A4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567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 xml:space="preserve">4.2. Порядок и периодичность осуществления плановых </w:t>
      </w: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br/>
        <w:t>и внеплановых проверок полноты и качества предоставления муниципальной услуги, в том числе порядок и формы контроля,</w:t>
      </w: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br/>
        <w:t>за полнотой и качеством предоставления муниципальной услуги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4.2.1.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Контроль полноты и качества предоставления муниципальной услуги осуществляется путем проведения проверок соблюдения и исполнения специалистами отдела положений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A35A43" w:rsidRDefault="00A35A43" w:rsidP="00A35A43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плановые проверки ‒ один раз в год;</w:t>
      </w:r>
    </w:p>
    <w:p w:rsidR="00A35A43" w:rsidRDefault="00A35A43" w:rsidP="00A35A43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внеплановые проверки ‒ по конкретному обращению заявителей.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4.2.2.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</w:t>
      </w:r>
      <w:r>
        <w:rPr>
          <w:spacing w:val="2"/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:rsidR="00A35A43" w:rsidRPr="0035011A" w:rsidRDefault="00A35A43" w:rsidP="00A35A4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4.3. Ответственность должностных лиц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4.3.1.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По результатам проведенных проверок, в случае выявления нарушений соблюдения сотрудниками отдела ответственными</w:t>
      </w:r>
      <w:r>
        <w:rPr>
          <w:spacing w:val="2"/>
          <w:sz w:val="28"/>
          <w:szCs w:val="28"/>
        </w:rPr>
        <w:br/>
        <w:t xml:space="preserve">за предоставление муниципальной услуги, положений настоящего административного регламента виновные лица несут дисциплинарную </w:t>
      </w:r>
      <w:r>
        <w:rPr>
          <w:spacing w:val="2"/>
          <w:sz w:val="28"/>
          <w:szCs w:val="28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4.3.2.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Ответственные сотрудники отдела,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</w:t>
      </w:r>
      <w:r>
        <w:rPr>
          <w:spacing w:val="2"/>
          <w:sz w:val="28"/>
          <w:szCs w:val="28"/>
        </w:rPr>
        <w:br/>
        <w:t>в соответствии с действующим законодательством.</w:t>
      </w:r>
    </w:p>
    <w:p w:rsidR="00A67E0A" w:rsidRPr="0035011A" w:rsidRDefault="00A67E0A" w:rsidP="00A35A4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ad"/>
        <w:shd w:val="clear" w:color="auto" w:fill="FFFFFF"/>
        <w:tabs>
          <w:tab w:val="left" w:pos="709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pacing w:val="2"/>
          <w:sz w:val="29"/>
          <w:szCs w:val="29"/>
          <w:lang w:eastAsia="ru-RU"/>
        </w:rPr>
      </w:pP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t>4.4. Требования к порядку и формам контроля,</w:t>
      </w:r>
      <w:r w:rsidRPr="0035011A">
        <w:rPr>
          <w:rFonts w:ascii="Times New Roman" w:hAnsi="Times New Roman"/>
          <w:b/>
          <w:spacing w:val="2"/>
          <w:sz w:val="29"/>
          <w:szCs w:val="29"/>
          <w:lang w:eastAsia="ru-RU"/>
        </w:rPr>
        <w:br/>
        <w:t>за предоставлением муниципальной услуги</w:t>
      </w:r>
    </w:p>
    <w:p w:rsidR="00A35A43" w:rsidRPr="0035011A" w:rsidRDefault="00A35A43" w:rsidP="00A35A43">
      <w:pPr>
        <w:pStyle w:val="ad"/>
        <w:shd w:val="clear" w:color="auto" w:fill="FFFFFF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9"/>
          <w:szCs w:val="29"/>
          <w:lang w:eastAsia="ru-RU"/>
        </w:rPr>
      </w:pP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4.4.1.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Контроль, за предоставлением муниципальной </w:t>
      </w:r>
      <w:proofErr w:type="gramStart"/>
      <w:r>
        <w:rPr>
          <w:spacing w:val="2"/>
          <w:sz w:val="28"/>
          <w:szCs w:val="28"/>
        </w:rPr>
        <w:t>услуги</w:t>
      </w:r>
      <w:proofErr w:type="gramEnd"/>
      <w:r>
        <w:rPr>
          <w:spacing w:val="2"/>
          <w:sz w:val="28"/>
          <w:szCs w:val="28"/>
        </w:rPr>
        <w:t xml:space="preserve"> уполномоченным ОМС, его должностными лицами, осуществляется</w:t>
      </w:r>
      <w:r>
        <w:rPr>
          <w:spacing w:val="2"/>
          <w:sz w:val="28"/>
          <w:szCs w:val="28"/>
        </w:rPr>
        <w:br/>
        <w:t>со стороны граждан, их объединений и организаций путем направления обращений, как в уполномоченный ОМС, так и путем обжалования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4.4.2.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Данный вид контроля осуществляется посредством открытости деятельности управления,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4.4.3.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При проверке могут рассматриваться все вопросы, связанные</w:t>
      </w:r>
      <w:r>
        <w:rPr>
          <w:spacing w:val="2"/>
          <w:sz w:val="28"/>
          <w:szCs w:val="28"/>
        </w:rPr>
        <w:br/>
        <w:t>с предоставлением муниципальной услуги. Проверка также может проводиться по конкретному обращению заявителя.</w:t>
      </w:r>
    </w:p>
    <w:p w:rsidR="00A35A43" w:rsidRPr="0035011A" w:rsidRDefault="00A35A43" w:rsidP="00A35A43">
      <w:pPr>
        <w:shd w:val="clear" w:color="auto" w:fill="FFFFFF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lang w:eastAsia="x-none"/>
        </w:rPr>
      </w:pPr>
      <w:r w:rsidRPr="0035011A">
        <w:rPr>
          <w:rFonts w:ascii="Times New Roman" w:hAnsi="Times New Roman"/>
          <w:lang w:val="en-US"/>
        </w:rPr>
        <w:t>V</w:t>
      </w:r>
      <w:r w:rsidRPr="0035011A">
        <w:rPr>
          <w:rFonts w:ascii="Times New Roman" w:hAnsi="Times New Roman"/>
        </w:rPr>
        <w:t>. Досудебный (внесудебный) порядок обжалования решений</w:t>
      </w:r>
      <w:r w:rsidRPr="0035011A">
        <w:rPr>
          <w:rFonts w:ascii="Times New Roman" w:hAnsi="Times New Roman"/>
        </w:rPr>
        <w:br/>
        <w:t>и действий (бездействия) сотрудников отдела</w:t>
      </w:r>
    </w:p>
    <w:p w:rsidR="00A35A43" w:rsidRPr="0035011A" w:rsidRDefault="00A35A43" w:rsidP="00A35A43">
      <w:pPr>
        <w:pStyle w:val="10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</w:rPr>
      </w:pPr>
    </w:p>
    <w:p w:rsidR="00A35A43" w:rsidRPr="0035011A" w:rsidRDefault="00A35A43" w:rsidP="00A35A43">
      <w:pPr>
        <w:shd w:val="clear" w:color="auto" w:fill="FFFFFF"/>
        <w:tabs>
          <w:tab w:val="left" w:pos="567"/>
        </w:tabs>
        <w:contextualSpacing/>
        <w:jc w:val="center"/>
        <w:textAlignment w:val="baseline"/>
        <w:rPr>
          <w:b/>
          <w:spacing w:val="2"/>
          <w:sz w:val="29"/>
          <w:szCs w:val="29"/>
          <w:lang w:val="x-none" w:eastAsia="x-none"/>
        </w:rPr>
      </w:pPr>
      <w:r w:rsidRPr="0035011A">
        <w:rPr>
          <w:b/>
          <w:spacing w:val="2"/>
          <w:sz w:val="29"/>
          <w:szCs w:val="29"/>
          <w:lang w:eastAsia="x-none"/>
        </w:rPr>
        <w:t xml:space="preserve">5.1. </w:t>
      </w:r>
      <w:r w:rsidRPr="0035011A">
        <w:rPr>
          <w:b/>
          <w:spacing w:val="2"/>
          <w:sz w:val="29"/>
          <w:szCs w:val="29"/>
          <w:lang w:val="x-none" w:eastAsia="x-none"/>
        </w:rPr>
        <w:t>Способы информирования заявителей о порядке досудебного (внесудебного) обжалования</w:t>
      </w:r>
    </w:p>
    <w:p w:rsidR="00A35A43" w:rsidRPr="0035011A" w:rsidRDefault="00A35A43" w:rsidP="00A35A43">
      <w:pPr>
        <w:shd w:val="clear" w:color="auto" w:fill="FFFFFF"/>
        <w:textAlignment w:val="baseline"/>
        <w:rPr>
          <w:spacing w:val="2"/>
          <w:sz w:val="29"/>
          <w:szCs w:val="29"/>
        </w:rPr>
      </w:pPr>
    </w:p>
    <w:p w:rsidR="00A35A43" w:rsidRDefault="00A35A43" w:rsidP="00A35A43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отделом, должностными лицами отдела, в ходе предоставления муниципальной услуги.</w:t>
      </w:r>
    </w:p>
    <w:p w:rsidR="00A35A43" w:rsidRDefault="00A35A43" w:rsidP="00A35A43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cs="Arial"/>
          <w:color w:val="000000"/>
          <w:sz w:val="28"/>
          <w:szCs w:val="28"/>
        </w:rPr>
        <w:br/>
        <w:t xml:space="preserve">на информационном стенде отдела, на </w:t>
      </w:r>
      <w:r>
        <w:rPr>
          <w:bCs/>
          <w:spacing w:val="2"/>
          <w:sz w:val="28"/>
          <w:szCs w:val="28"/>
        </w:rPr>
        <w:t>Интернет-сайте</w:t>
      </w:r>
      <w:r>
        <w:rPr>
          <w:rFonts w:cs="Arial"/>
          <w:color w:val="000000"/>
          <w:sz w:val="28"/>
          <w:szCs w:val="28"/>
        </w:rPr>
        <w:t>.</w:t>
      </w:r>
    </w:p>
    <w:p w:rsidR="00A35A43" w:rsidRPr="0035011A" w:rsidRDefault="00A35A43" w:rsidP="00A35A43">
      <w:pPr>
        <w:shd w:val="clear" w:color="auto" w:fill="FFFFFF"/>
        <w:tabs>
          <w:tab w:val="left" w:pos="851"/>
          <w:tab w:val="left" w:pos="1134"/>
        </w:tabs>
        <w:ind w:left="710"/>
        <w:jc w:val="both"/>
        <w:textAlignment w:val="baseline"/>
        <w:rPr>
          <w:spacing w:val="2"/>
          <w:sz w:val="29"/>
          <w:szCs w:val="29"/>
        </w:rPr>
      </w:pPr>
    </w:p>
    <w:p w:rsidR="00A35A43" w:rsidRPr="0035011A" w:rsidRDefault="00A35A43" w:rsidP="00A35A43">
      <w:pPr>
        <w:shd w:val="clear" w:color="auto" w:fill="FFFFFF"/>
        <w:tabs>
          <w:tab w:val="left" w:pos="709"/>
        </w:tabs>
        <w:ind w:left="-8"/>
        <w:jc w:val="center"/>
        <w:textAlignment w:val="baseline"/>
        <w:rPr>
          <w:b/>
          <w:spacing w:val="2"/>
          <w:sz w:val="29"/>
          <w:szCs w:val="29"/>
        </w:rPr>
      </w:pPr>
      <w:r w:rsidRPr="0035011A">
        <w:rPr>
          <w:b/>
          <w:spacing w:val="2"/>
          <w:sz w:val="29"/>
          <w:szCs w:val="29"/>
        </w:rPr>
        <w:t>5.2. Формы и способы подачи заявителями жалобы</w:t>
      </w:r>
    </w:p>
    <w:p w:rsidR="00A35A43" w:rsidRPr="0035011A" w:rsidRDefault="00A35A43" w:rsidP="00A35A43">
      <w:pPr>
        <w:shd w:val="clear" w:color="auto" w:fill="FFFFFF"/>
        <w:tabs>
          <w:tab w:val="left" w:pos="709"/>
        </w:tabs>
        <w:textAlignment w:val="baseline"/>
        <w:rPr>
          <w:b/>
          <w:spacing w:val="2"/>
          <w:sz w:val="29"/>
          <w:szCs w:val="29"/>
        </w:rPr>
      </w:pPr>
    </w:p>
    <w:p w:rsidR="00A35A43" w:rsidRDefault="00A35A43" w:rsidP="00A35A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A35A43" w:rsidRDefault="00A35A43" w:rsidP="00A35A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A35A43" w:rsidRDefault="00A35A43" w:rsidP="00A35A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 </w:t>
      </w:r>
      <w:r>
        <w:rPr>
          <w:bCs/>
          <w:spacing w:val="2"/>
          <w:sz w:val="28"/>
          <w:szCs w:val="28"/>
        </w:rPr>
        <w:t>Интернет-сайта</w:t>
      </w:r>
      <w:r>
        <w:rPr>
          <w:color w:val="000000"/>
          <w:sz w:val="28"/>
          <w:szCs w:val="28"/>
        </w:rPr>
        <w:t>;</w:t>
      </w:r>
    </w:p>
    <w:p w:rsidR="0035011A" w:rsidRDefault="0035011A" w:rsidP="00A35A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35A43" w:rsidRDefault="00A35A43" w:rsidP="00A35A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‒ ЕПГУ;</w:t>
      </w:r>
    </w:p>
    <w:p w:rsidR="00A35A43" w:rsidRDefault="00A35A43" w:rsidP="00A35A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 РПГУ;</w:t>
      </w:r>
    </w:p>
    <w:p w:rsidR="00A35A43" w:rsidRDefault="00A35A43" w:rsidP="00A35A43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>
        <w:rPr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>
        <w:rPr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>
        <w:rPr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  <w:proofErr w:type="gramEnd"/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contextualSpacing/>
        <w:jc w:val="both"/>
        <w:textAlignment w:val="baseline"/>
        <w:rPr>
          <w:spacing w:val="2"/>
          <w:sz w:val="28"/>
          <w:szCs w:val="28"/>
          <w:lang w:val="x-none" w:eastAsia="x-none"/>
        </w:rPr>
      </w:pPr>
      <w:r>
        <w:rPr>
          <w:spacing w:val="2"/>
          <w:sz w:val="28"/>
          <w:szCs w:val="28"/>
          <w:lang w:eastAsia="x-none"/>
        </w:rPr>
        <w:t xml:space="preserve">5.2.3. </w:t>
      </w:r>
      <w:r>
        <w:rPr>
          <w:spacing w:val="2"/>
          <w:sz w:val="28"/>
          <w:szCs w:val="28"/>
          <w:lang w:val="x-none" w:eastAsia="x-none"/>
        </w:rPr>
        <w:t>Жалоба должна содержать:</w:t>
      </w:r>
    </w:p>
    <w:p w:rsidR="00A35A43" w:rsidRDefault="00A35A43" w:rsidP="00A35A43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5A43" w:rsidRDefault="00A35A43" w:rsidP="00A35A43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фамилию, имя, отчество (последнее - при наличии), сведения </w:t>
      </w:r>
      <w:r w:rsidR="0046547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о месте жительства заявителя - физического л</w:t>
      </w:r>
      <w:r w:rsidR="00465470">
        <w:rPr>
          <w:spacing w:val="2"/>
          <w:sz w:val="28"/>
          <w:szCs w:val="28"/>
        </w:rPr>
        <w:t xml:space="preserve">ица либо наименование, сведения </w:t>
      </w:r>
      <w:r>
        <w:rPr>
          <w:spacing w:val="2"/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</w:t>
      </w:r>
      <w:r w:rsidR="00465470">
        <w:rPr>
          <w:spacing w:val="2"/>
          <w:sz w:val="28"/>
          <w:szCs w:val="28"/>
        </w:rPr>
        <w:t xml:space="preserve">электронной почты </w:t>
      </w:r>
      <w:r w:rsidR="00465470">
        <w:rPr>
          <w:spacing w:val="2"/>
          <w:sz w:val="28"/>
          <w:szCs w:val="28"/>
        </w:rPr>
        <w:br/>
        <w:t xml:space="preserve">(при наличии) </w:t>
      </w:r>
      <w:r>
        <w:rPr>
          <w:spacing w:val="2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A35A43" w:rsidRDefault="00A35A43" w:rsidP="00A35A43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5A43" w:rsidRDefault="00A35A43" w:rsidP="00A35A43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доводы, на основании которых заявитель не согласен с решением</w:t>
      </w:r>
      <w:r>
        <w:rPr>
          <w:spacing w:val="2"/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contextualSpacing/>
        <w:jc w:val="both"/>
        <w:textAlignment w:val="baseline"/>
        <w:rPr>
          <w:spacing w:val="2"/>
          <w:sz w:val="28"/>
          <w:szCs w:val="28"/>
          <w:lang w:val="x-none" w:eastAsia="x-none"/>
        </w:rPr>
      </w:pPr>
      <w:r>
        <w:rPr>
          <w:spacing w:val="2"/>
          <w:sz w:val="28"/>
          <w:szCs w:val="28"/>
          <w:lang w:eastAsia="x-none"/>
        </w:rPr>
        <w:t xml:space="preserve">5.2.4. </w:t>
      </w:r>
      <w:r>
        <w:rPr>
          <w:spacing w:val="2"/>
          <w:sz w:val="28"/>
          <w:szCs w:val="28"/>
          <w:lang w:val="x-none" w:eastAsia="x-none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</w:t>
      </w:r>
      <w:r w:rsidR="00465470">
        <w:rPr>
          <w:spacing w:val="2"/>
          <w:sz w:val="28"/>
          <w:szCs w:val="28"/>
          <w:lang w:eastAsia="x-none"/>
        </w:rPr>
        <w:br/>
      </w:r>
      <w:r>
        <w:rPr>
          <w:spacing w:val="2"/>
          <w:sz w:val="28"/>
          <w:szCs w:val="28"/>
          <w:lang w:val="x-none" w:eastAsia="x-none"/>
        </w:rPr>
        <w:t xml:space="preserve">у заявителя либо в исправлении допущенных опечаток и ошибок </w:t>
      </w:r>
      <w:r w:rsidR="00465470">
        <w:rPr>
          <w:spacing w:val="2"/>
          <w:sz w:val="28"/>
          <w:szCs w:val="28"/>
          <w:lang w:eastAsia="x-none"/>
        </w:rPr>
        <w:br/>
      </w:r>
      <w:r>
        <w:rPr>
          <w:spacing w:val="2"/>
          <w:sz w:val="28"/>
          <w:szCs w:val="28"/>
          <w:lang w:val="x-none" w:eastAsia="x-none"/>
        </w:rPr>
        <w:t>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contextualSpacing/>
        <w:jc w:val="both"/>
        <w:textAlignment w:val="baseline"/>
        <w:rPr>
          <w:spacing w:val="2"/>
          <w:sz w:val="28"/>
          <w:szCs w:val="28"/>
          <w:lang w:val="x-none" w:eastAsia="x-none"/>
        </w:rPr>
      </w:pPr>
      <w:r>
        <w:rPr>
          <w:spacing w:val="2"/>
          <w:sz w:val="28"/>
          <w:szCs w:val="28"/>
          <w:lang w:eastAsia="x-none"/>
        </w:rPr>
        <w:t xml:space="preserve">5.2.5. </w:t>
      </w:r>
      <w:r>
        <w:rPr>
          <w:spacing w:val="2"/>
          <w:sz w:val="28"/>
          <w:szCs w:val="28"/>
          <w:lang w:val="x-none" w:eastAsia="x-none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35A43" w:rsidRDefault="00A35A43" w:rsidP="00A35A43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35A43" w:rsidRDefault="00A35A43" w:rsidP="00A35A43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отказывает в удовлетворении жалобы.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contextualSpacing/>
        <w:jc w:val="both"/>
        <w:textAlignment w:val="baseline"/>
        <w:rPr>
          <w:spacing w:val="2"/>
          <w:sz w:val="28"/>
          <w:szCs w:val="28"/>
          <w:lang w:val="x-none" w:eastAsia="x-none"/>
        </w:rPr>
      </w:pPr>
      <w:r>
        <w:rPr>
          <w:spacing w:val="2"/>
          <w:sz w:val="28"/>
          <w:szCs w:val="28"/>
          <w:lang w:eastAsia="x-none"/>
        </w:rPr>
        <w:t xml:space="preserve">5.2.6. </w:t>
      </w:r>
      <w:r>
        <w:rPr>
          <w:spacing w:val="2"/>
          <w:sz w:val="28"/>
          <w:szCs w:val="28"/>
          <w:lang w:val="x-none" w:eastAsia="x-none"/>
        </w:rPr>
        <w:t xml:space="preserve">Не позднее дня, следующего за днем принятия решения, заявителю </w:t>
      </w:r>
      <w:r w:rsidR="00465470">
        <w:rPr>
          <w:spacing w:val="2"/>
          <w:sz w:val="28"/>
          <w:szCs w:val="28"/>
          <w:lang w:eastAsia="x-none"/>
        </w:rPr>
        <w:br/>
      </w:r>
      <w:r w:rsidR="00465470">
        <w:rPr>
          <w:spacing w:val="2"/>
          <w:sz w:val="28"/>
          <w:szCs w:val="28"/>
          <w:lang w:eastAsia="x-none"/>
        </w:rPr>
        <w:br/>
      </w:r>
      <w:r>
        <w:rPr>
          <w:spacing w:val="2"/>
          <w:sz w:val="28"/>
          <w:szCs w:val="28"/>
          <w:lang w:val="x-none" w:eastAsia="x-none"/>
        </w:rPr>
        <w:lastRenderedPageBreak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5A43" w:rsidRDefault="00A35A43" w:rsidP="00A35A43">
      <w:pPr>
        <w:shd w:val="clear" w:color="auto" w:fill="FFFFFF"/>
        <w:tabs>
          <w:tab w:val="left" w:pos="1134"/>
        </w:tabs>
        <w:ind w:firstLine="567"/>
        <w:contextualSpacing/>
        <w:jc w:val="both"/>
        <w:textAlignment w:val="baseline"/>
        <w:rPr>
          <w:spacing w:val="2"/>
          <w:sz w:val="28"/>
          <w:szCs w:val="28"/>
          <w:lang w:val="x-none" w:eastAsia="x-none"/>
        </w:rPr>
      </w:pPr>
      <w:r>
        <w:rPr>
          <w:spacing w:val="2"/>
          <w:sz w:val="28"/>
          <w:szCs w:val="28"/>
          <w:lang w:eastAsia="x-none"/>
        </w:rPr>
        <w:t xml:space="preserve">5.2.7. </w:t>
      </w:r>
      <w:r>
        <w:rPr>
          <w:spacing w:val="2"/>
          <w:sz w:val="28"/>
          <w:szCs w:val="28"/>
          <w:lang w:val="x-none" w:eastAsia="x-none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 w:rsidR="00465470">
        <w:rPr>
          <w:spacing w:val="2"/>
          <w:sz w:val="28"/>
          <w:szCs w:val="28"/>
          <w:lang w:eastAsia="x-none"/>
        </w:rPr>
        <w:br/>
      </w:r>
      <w:r>
        <w:rPr>
          <w:spacing w:val="2"/>
          <w:sz w:val="28"/>
          <w:szCs w:val="28"/>
          <w:lang w:val="x-none" w:eastAsia="x-none"/>
        </w:rPr>
        <w:t>или преступления должностное лицо, наделенное полномочиями</w:t>
      </w:r>
      <w:r w:rsidR="00465470">
        <w:rPr>
          <w:spacing w:val="2"/>
          <w:sz w:val="28"/>
          <w:szCs w:val="28"/>
          <w:lang w:eastAsia="x-none"/>
        </w:rPr>
        <w:br/>
      </w:r>
      <w:r>
        <w:rPr>
          <w:spacing w:val="2"/>
          <w:sz w:val="28"/>
          <w:szCs w:val="28"/>
          <w:lang w:val="x-none" w:eastAsia="x-none"/>
        </w:rPr>
        <w:t xml:space="preserve">по рассмотрению жалоб, незамедлительно направляет имеющиеся </w:t>
      </w:r>
      <w:r w:rsidR="00465470">
        <w:rPr>
          <w:spacing w:val="2"/>
          <w:sz w:val="28"/>
          <w:szCs w:val="28"/>
          <w:lang w:eastAsia="x-none"/>
        </w:rPr>
        <w:br/>
      </w:r>
      <w:r>
        <w:rPr>
          <w:spacing w:val="2"/>
          <w:sz w:val="28"/>
          <w:szCs w:val="28"/>
          <w:lang w:val="x-none" w:eastAsia="x-none"/>
        </w:rPr>
        <w:t>материалы в органы прокуратуры.</w:t>
      </w:r>
    </w:p>
    <w:p w:rsidR="00A35A43" w:rsidRDefault="00A35A43" w:rsidP="00A35A43">
      <w:pPr>
        <w:ind w:left="4820"/>
        <w:jc w:val="center"/>
        <w:rPr>
          <w:spacing w:val="2"/>
          <w:sz w:val="28"/>
          <w:szCs w:val="28"/>
        </w:rPr>
      </w:pPr>
      <w:r>
        <w:rPr>
          <w:b/>
          <w:spacing w:val="2"/>
          <w:sz w:val="26"/>
          <w:szCs w:val="26"/>
          <w:lang w:val="x-none"/>
        </w:rPr>
        <w:br w:type="page"/>
      </w:r>
      <w:r>
        <w:rPr>
          <w:b/>
          <w:spacing w:val="2"/>
          <w:sz w:val="28"/>
          <w:szCs w:val="28"/>
        </w:rPr>
        <w:lastRenderedPageBreak/>
        <w:t xml:space="preserve">Приложение </w:t>
      </w:r>
      <w:r w:rsidR="00A67E0A">
        <w:rPr>
          <w:b/>
          <w:spacing w:val="2"/>
          <w:sz w:val="28"/>
          <w:szCs w:val="28"/>
        </w:rPr>
        <w:t xml:space="preserve">№ </w:t>
      </w:r>
      <w:r>
        <w:rPr>
          <w:b/>
          <w:spacing w:val="2"/>
          <w:sz w:val="28"/>
          <w:szCs w:val="28"/>
        </w:rPr>
        <w:t>1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 административному регламенту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предоставления муниципальной услуги «</w:t>
      </w:r>
      <w:r>
        <w:rPr>
          <w:b/>
          <w:sz w:val="28"/>
          <w:szCs w:val="28"/>
        </w:rPr>
        <w:t xml:space="preserve">Направление уведомления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соответствии указанных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земельном участке</w:t>
      </w:r>
      <w:r w:rsidR="00A67E0A">
        <w:rPr>
          <w:b/>
          <w:spacing w:val="2"/>
          <w:sz w:val="28"/>
          <w:szCs w:val="28"/>
        </w:rPr>
        <w:t xml:space="preserve"> </w:t>
      </w:r>
      <w:r w:rsidR="00A67E0A">
        <w:rPr>
          <w:b/>
          <w:spacing w:val="2"/>
          <w:sz w:val="28"/>
          <w:szCs w:val="28"/>
        </w:rPr>
        <w:br/>
      </w:r>
      <w:r w:rsidR="00A67E0A" w:rsidRPr="00F63952">
        <w:rPr>
          <w:b/>
          <w:sz w:val="28"/>
          <w:szCs w:val="28"/>
        </w:rPr>
        <w:t xml:space="preserve">на территории муниципального района </w:t>
      </w:r>
      <w:r w:rsidR="00A67E0A">
        <w:rPr>
          <w:b/>
          <w:sz w:val="28"/>
          <w:szCs w:val="28"/>
        </w:rPr>
        <w:t>«</w:t>
      </w:r>
      <w:r w:rsidR="00A67E0A" w:rsidRPr="00F63952">
        <w:rPr>
          <w:b/>
          <w:sz w:val="28"/>
          <w:szCs w:val="28"/>
        </w:rPr>
        <w:t>Корочанский район»</w:t>
      </w:r>
      <w:r w:rsidR="00A67E0A">
        <w:rPr>
          <w:b/>
          <w:sz w:val="28"/>
          <w:szCs w:val="28"/>
        </w:rPr>
        <w:t xml:space="preserve"> </w:t>
      </w:r>
      <w:r w:rsidR="00A67E0A" w:rsidRPr="00F63952">
        <w:rPr>
          <w:b/>
          <w:sz w:val="28"/>
          <w:szCs w:val="28"/>
        </w:rPr>
        <w:t>Белгородской области</w:t>
      </w:r>
      <w:r w:rsidR="00A67E0A" w:rsidRPr="00365695">
        <w:rPr>
          <w:b/>
          <w:sz w:val="29"/>
          <w:szCs w:val="29"/>
        </w:rPr>
        <w:t>»</w:t>
      </w:r>
      <w:proofErr w:type="gramEnd"/>
    </w:p>
    <w:p w:rsidR="00A35A43" w:rsidRDefault="00A35A43" w:rsidP="00A35A43">
      <w:pPr>
        <w:widowControl w:val="0"/>
        <w:suppressAutoHyphens/>
        <w:spacing w:line="100" w:lineRule="atLeast"/>
        <w:ind w:left="4820"/>
        <w:contextualSpacing/>
        <w:jc w:val="center"/>
        <w:rPr>
          <w:rFonts w:cs="Courier New"/>
          <w:b/>
          <w:spacing w:val="2"/>
          <w:kern w:val="2"/>
          <w:sz w:val="28"/>
          <w:szCs w:val="28"/>
        </w:rPr>
      </w:pPr>
    </w:p>
    <w:p w:rsidR="00A35A43" w:rsidRDefault="00A35A43" w:rsidP="00A35A43">
      <w:pPr>
        <w:suppressAutoHyphens/>
        <w:spacing w:line="100" w:lineRule="atLeast"/>
        <w:jc w:val="right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«ФОРМА»</w:t>
      </w:r>
    </w:p>
    <w:p w:rsidR="00A35A43" w:rsidRDefault="00A35A43" w:rsidP="00A35A43">
      <w:pPr>
        <w:widowControl w:val="0"/>
        <w:suppressAutoHyphens/>
        <w:spacing w:line="100" w:lineRule="atLeast"/>
        <w:ind w:left="4820"/>
        <w:contextualSpacing/>
        <w:jc w:val="center"/>
        <w:rPr>
          <w:rFonts w:cs="Courier New"/>
          <w:b/>
          <w:spacing w:val="2"/>
          <w:kern w:val="2"/>
          <w:sz w:val="28"/>
          <w:szCs w:val="28"/>
        </w:rPr>
      </w:pPr>
    </w:p>
    <w:p w:rsidR="00A35A43" w:rsidRDefault="00A35A43" w:rsidP="00A35A43">
      <w:pPr>
        <w:pStyle w:val="ConsPlusNonformat"/>
        <w:jc w:val="center"/>
        <w:rPr>
          <w:rFonts w:ascii="Times New Roman" w:hAnsi="Times New Roman"/>
          <w:b/>
          <w:spacing w:val="2"/>
          <w:kern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Перечень общих признаков, по которым объединяются </w:t>
      </w:r>
    </w:p>
    <w:p w:rsidR="00A35A43" w:rsidRDefault="00A35A43" w:rsidP="00A35A43">
      <w:pPr>
        <w:pStyle w:val="ConsPlusNonformat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категории заявителей:</w:t>
      </w:r>
    </w:p>
    <w:p w:rsidR="00A35A43" w:rsidRDefault="00A35A43" w:rsidP="00A35A43">
      <w:pPr>
        <w:pStyle w:val="ConsPlusNonformat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35A43" w:rsidP="00A35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лица, индивидуальные предприниматели, являющиеся правообладателями земельного участка на котором планируется строительство, реконструкция индивидуального жилого дома или садового дома, расположенного в границах </w:t>
      </w:r>
      <w:r w:rsidR="00C42292">
        <w:rPr>
          <w:sz w:val="28"/>
          <w:szCs w:val="28"/>
        </w:rPr>
        <w:t>Корочанского района.</w:t>
      </w:r>
    </w:p>
    <w:p w:rsidR="00A35A43" w:rsidRDefault="00A35A43" w:rsidP="00A35A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5A43" w:rsidRDefault="00A35A43" w:rsidP="00A35A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A35A43" w:rsidRDefault="00A35A43" w:rsidP="00A35A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5A43" w:rsidRDefault="00A35A43" w:rsidP="00A35A43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лица, индивидуальные предприниматели, являющиеся правообладателями земельного участка, расположенного в границах </w:t>
      </w:r>
      <w:r w:rsidR="00AF17CC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>, обратившиеся за получением уведомления о соответствии;</w:t>
      </w:r>
    </w:p>
    <w:p w:rsidR="00A35A43" w:rsidRDefault="00A35A43" w:rsidP="00A35A43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лица, индивидуальные предприниматели, являющиеся правообладателями земельного участка, расположенного в границах </w:t>
      </w:r>
      <w:r w:rsidR="00AF17CC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, обратившиеся за исправлениями опечаток и (или) ошибок, допущенных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первичном уведомления о соответствии (уведомления о несоответствии);</w:t>
      </w:r>
    </w:p>
    <w:p w:rsidR="00A35A43" w:rsidRDefault="00A35A43" w:rsidP="00A35A43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лица, индивидуальные предприниматели, являющиеся правообладателями земельного, расположенного в границах </w:t>
      </w:r>
      <w:r w:rsidR="00AF17CC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>, обратившиеся за получением дубликата уведомления о соответствии (уведомления о несоответствии);</w:t>
      </w:r>
    </w:p>
    <w:p w:rsidR="00A35A43" w:rsidRDefault="00A35A43" w:rsidP="00A35A43">
      <w:pPr>
        <w:ind w:left="4536"/>
        <w:jc w:val="center"/>
        <w:rPr>
          <w:spacing w:val="2"/>
          <w:sz w:val="28"/>
          <w:szCs w:val="28"/>
        </w:rPr>
      </w:pPr>
      <w:r>
        <w:rPr>
          <w:b/>
          <w:spacing w:val="2"/>
          <w:sz w:val="26"/>
          <w:szCs w:val="26"/>
        </w:rPr>
        <w:br w:type="page"/>
      </w:r>
      <w:r>
        <w:rPr>
          <w:b/>
          <w:spacing w:val="2"/>
          <w:sz w:val="28"/>
          <w:szCs w:val="28"/>
        </w:rPr>
        <w:lastRenderedPageBreak/>
        <w:t xml:space="preserve">Приложение </w:t>
      </w:r>
      <w:r w:rsidR="00A67E0A">
        <w:rPr>
          <w:b/>
          <w:spacing w:val="2"/>
          <w:sz w:val="28"/>
          <w:szCs w:val="28"/>
        </w:rPr>
        <w:t xml:space="preserve">№ </w:t>
      </w:r>
      <w:r>
        <w:rPr>
          <w:b/>
          <w:spacing w:val="2"/>
          <w:sz w:val="28"/>
          <w:szCs w:val="28"/>
        </w:rPr>
        <w:t>2</w:t>
      </w:r>
    </w:p>
    <w:p w:rsidR="00A35A43" w:rsidRDefault="00A35A43" w:rsidP="00A35A43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к административному регламенту </w:t>
      </w:r>
    </w:p>
    <w:p w:rsidR="00A35A43" w:rsidRDefault="00A35A43" w:rsidP="00A35A43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 xml:space="preserve">предоставления муниципальной услуги </w:t>
      </w:r>
      <w:r>
        <w:rPr>
          <w:b/>
          <w:spacing w:val="2"/>
          <w:sz w:val="28"/>
          <w:szCs w:val="26"/>
        </w:rPr>
        <w:t>«</w:t>
      </w:r>
      <w:r>
        <w:rPr>
          <w:b/>
          <w:sz w:val="28"/>
          <w:szCs w:val="28"/>
        </w:rPr>
        <w:t xml:space="preserve">Направление уведомления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соответствии указанных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земельном участке</w:t>
      </w:r>
      <w:r w:rsidR="00A67E0A">
        <w:rPr>
          <w:b/>
          <w:spacing w:val="2"/>
          <w:sz w:val="28"/>
          <w:szCs w:val="26"/>
        </w:rPr>
        <w:br/>
      </w:r>
      <w:r w:rsidR="00A67E0A" w:rsidRPr="00F63952">
        <w:rPr>
          <w:b/>
          <w:sz w:val="28"/>
          <w:szCs w:val="28"/>
        </w:rPr>
        <w:t xml:space="preserve">на территории муниципального района </w:t>
      </w:r>
      <w:r w:rsidR="00A67E0A">
        <w:rPr>
          <w:b/>
          <w:sz w:val="28"/>
          <w:szCs w:val="28"/>
        </w:rPr>
        <w:t>«</w:t>
      </w:r>
      <w:r w:rsidR="00A67E0A" w:rsidRPr="00F63952">
        <w:rPr>
          <w:b/>
          <w:sz w:val="28"/>
          <w:szCs w:val="28"/>
        </w:rPr>
        <w:t>Корочанский район»</w:t>
      </w:r>
      <w:r w:rsidR="00A67E0A">
        <w:rPr>
          <w:b/>
          <w:sz w:val="28"/>
          <w:szCs w:val="28"/>
        </w:rPr>
        <w:t xml:space="preserve"> </w:t>
      </w:r>
      <w:r w:rsidR="00A67E0A" w:rsidRPr="00F63952">
        <w:rPr>
          <w:b/>
          <w:sz w:val="28"/>
          <w:szCs w:val="28"/>
        </w:rPr>
        <w:t>Белгородской области</w:t>
      </w:r>
      <w:r w:rsidR="00A67E0A" w:rsidRPr="00365695">
        <w:rPr>
          <w:b/>
          <w:sz w:val="29"/>
          <w:szCs w:val="29"/>
        </w:rPr>
        <w:t>»</w:t>
      </w:r>
      <w:proofErr w:type="gramEnd"/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35A43" w:rsidP="00A35A43">
      <w:pPr>
        <w:pStyle w:val="ConsPlusNormal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«ФОРМА»</w:t>
      </w:r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35A43" w:rsidP="00A35A43">
      <w:pPr>
        <w:pStyle w:val="11"/>
        <w:rPr>
          <w:rFonts w:ascii="Times New Roman" w:hAnsi="Times New Roman"/>
          <w:b w:val="0"/>
          <w:color w:val="000000"/>
          <w:szCs w:val="32"/>
          <w:lang w:eastAsia="x-none"/>
        </w:rPr>
      </w:pPr>
      <w:proofErr w:type="gramStart"/>
      <w:r w:rsidRPr="00A67E0A">
        <w:rPr>
          <w:rFonts w:ascii="Times New Roman" w:hAnsi="Times New Roman"/>
          <w:color w:val="000000"/>
        </w:rPr>
        <w:t>ЗАЯВЛЕНИЕ</w:t>
      </w:r>
      <w:r>
        <w:rPr>
          <w:rFonts w:ascii="Times New Roman" w:hAnsi="Times New Roman"/>
          <w:b w:val="0"/>
          <w:color w:val="000000"/>
        </w:rPr>
        <w:br/>
      </w:r>
      <w:r w:rsidRPr="00A67E0A">
        <w:rPr>
          <w:rFonts w:ascii="Times New Roman" w:hAnsi="Times New Roman"/>
          <w:color w:val="000000"/>
        </w:rPr>
        <w:t xml:space="preserve">о выдаче дубликата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A67E0A">
        <w:rPr>
          <w:rFonts w:ascii="Times New Roman" w:hAnsi="Times New Roman"/>
          <w:color w:val="000000"/>
        </w:rPr>
        <w:br/>
        <w:t xml:space="preserve">и допустимости размещения объекта индивидуального жилищного строительства или садового дома на земельном участке </w:t>
      </w:r>
      <w:r w:rsidRPr="00A67E0A">
        <w:rPr>
          <w:rFonts w:ascii="Times New Roman" w:hAnsi="Times New Roman"/>
          <w:color w:val="000000"/>
        </w:rPr>
        <w:br/>
        <w:t>(далее – уведомление)</w:t>
      </w:r>
      <w:proofErr w:type="gramEnd"/>
    </w:p>
    <w:p w:rsidR="00A35A43" w:rsidRDefault="00A35A43" w:rsidP="00A35A43">
      <w:pPr>
        <w:rPr>
          <w:color w:val="000000"/>
          <w:sz w:val="22"/>
        </w:rPr>
      </w:pPr>
    </w:p>
    <w:p w:rsidR="00A35A43" w:rsidRDefault="00AF17CC" w:rsidP="00A35A43">
      <w:pPr>
        <w:ind w:firstLine="698"/>
        <w:jc w:val="right"/>
        <w:rPr>
          <w:color w:val="000000"/>
        </w:rPr>
      </w:pPr>
      <w:r>
        <w:rPr>
          <w:color w:val="000000"/>
        </w:rPr>
        <w:t>«</w:t>
      </w:r>
      <w:r w:rsidR="00A35A43">
        <w:rPr>
          <w:color w:val="000000"/>
        </w:rPr>
        <w:t>___</w:t>
      </w:r>
      <w:r>
        <w:rPr>
          <w:color w:val="000000"/>
        </w:rPr>
        <w:t>»</w:t>
      </w:r>
      <w:r w:rsidR="00A35A43">
        <w:rPr>
          <w:color w:val="000000"/>
        </w:rPr>
        <w:t xml:space="preserve"> __________ 20___ г.</w:t>
      </w:r>
    </w:p>
    <w:p w:rsidR="00A35A43" w:rsidRDefault="00A35A43" w:rsidP="00A35A43">
      <w:pPr>
        <w:rPr>
          <w:color w:val="000000"/>
        </w:rPr>
      </w:pP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2"/>
        </w:rPr>
        <w:t>(наименование органа местного самоуправления)</w:t>
      </w:r>
    </w:p>
    <w:p w:rsidR="00A35A43" w:rsidRDefault="00A35A43" w:rsidP="00A35A43">
      <w:pPr>
        <w:rPr>
          <w:color w:val="000000"/>
          <w:sz w:val="22"/>
          <w:szCs w:val="22"/>
        </w:rPr>
      </w:pPr>
    </w:p>
    <w:p w:rsidR="00A35A43" w:rsidRDefault="00A35A43" w:rsidP="00A35A43">
      <w:pPr>
        <w:pStyle w:val="11"/>
        <w:rPr>
          <w:rFonts w:ascii="Times New Roman" w:hAnsi="Times New Roman"/>
          <w:color w:val="000000"/>
          <w:szCs w:val="24"/>
        </w:rPr>
      </w:pPr>
      <w:bookmarkStart w:id="24" w:name="sub_26100"/>
      <w:r>
        <w:rPr>
          <w:rFonts w:ascii="Times New Roman" w:hAnsi="Times New Roman"/>
          <w:color w:val="000000"/>
          <w:szCs w:val="24"/>
        </w:rPr>
        <w:t>1. Сведения о заявителе</w:t>
      </w:r>
    </w:p>
    <w:bookmarkEnd w:id="24"/>
    <w:p w:rsidR="00A35A43" w:rsidRDefault="00A35A43" w:rsidP="00A35A43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543"/>
        <w:gridCol w:w="2976"/>
      </w:tblGrid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1.1.1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1.1.2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1.1.3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 xml:space="preserve">Основной государственный регистрационный номер индивидуального предпринимателя, в случае если заявитель </w:t>
            </w: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является индивидуальным предпринимателем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1.2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1.2.1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Полное 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1.2.2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F17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1.2.3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A35A43" w:rsidRDefault="00A35A43" w:rsidP="00A35A43">
      <w:pPr>
        <w:rPr>
          <w:color w:val="000000"/>
          <w:lang w:eastAsia="en-US"/>
        </w:rPr>
      </w:pPr>
    </w:p>
    <w:p w:rsidR="00A35A43" w:rsidRDefault="00A35A43" w:rsidP="00A35A43">
      <w:pPr>
        <w:pStyle w:val="11"/>
        <w:rPr>
          <w:rFonts w:ascii="Times New Roman" w:hAnsi="Times New Roman"/>
          <w:color w:val="000000"/>
          <w:szCs w:val="24"/>
        </w:rPr>
      </w:pPr>
      <w:bookmarkStart w:id="25" w:name="sub_26200"/>
      <w:r>
        <w:rPr>
          <w:rFonts w:ascii="Times New Roman" w:hAnsi="Times New Roman"/>
          <w:color w:val="000000"/>
          <w:szCs w:val="24"/>
        </w:rPr>
        <w:t>2. Сведения о выданном уведомлении</w:t>
      </w:r>
    </w:p>
    <w:bookmarkEnd w:id="25"/>
    <w:p w:rsidR="00A35A43" w:rsidRDefault="00A35A43" w:rsidP="00A35A43">
      <w:pPr>
        <w:rPr>
          <w:color w:val="00000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3844"/>
        <w:gridCol w:w="2381"/>
        <w:gridCol w:w="2298"/>
      </w:tblGrid>
      <w:tr w:rsidR="00A35A43" w:rsidRPr="00AF17CC" w:rsidTr="00A35A4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67E0A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Орган, выдавший уведомление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Дата документа</w:t>
            </w:r>
          </w:p>
        </w:tc>
      </w:tr>
      <w:tr w:rsidR="00A35A43" w:rsidRPr="00AF17CC" w:rsidTr="00A35A4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A35A43" w:rsidRDefault="00A35A43" w:rsidP="00A35A43">
      <w:pPr>
        <w:rPr>
          <w:color w:val="000000"/>
          <w:lang w:eastAsia="en-US"/>
        </w:rPr>
      </w:pPr>
    </w:p>
    <w:p w:rsidR="00A35A43" w:rsidRPr="00AF17CC" w:rsidRDefault="00A35A43" w:rsidP="00A35A43">
      <w:pPr>
        <w:rPr>
          <w:color w:val="000000"/>
          <w:sz w:val="28"/>
        </w:rPr>
      </w:pPr>
      <w:r w:rsidRPr="00AF17CC">
        <w:rPr>
          <w:color w:val="000000"/>
          <w:sz w:val="28"/>
        </w:rPr>
        <w:t>Прошу выдать дубликат уведомления.</w:t>
      </w:r>
    </w:p>
    <w:p w:rsidR="00A35A43" w:rsidRPr="00AF17CC" w:rsidRDefault="00A35A43" w:rsidP="00A35A43">
      <w:pPr>
        <w:rPr>
          <w:color w:val="000000"/>
          <w:sz w:val="28"/>
        </w:rPr>
      </w:pPr>
      <w:r w:rsidRPr="00AF17CC">
        <w:rPr>
          <w:color w:val="000000"/>
          <w:sz w:val="28"/>
        </w:rPr>
        <w:t>Приложение: _________</w:t>
      </w:r>
      <w:r w:rsidR="00AF17CC" w:rsidRPr="00AF17CC">
        <w:rPr>
          <w:color w:val="000000"/>
          <w:sz w:val="28"/>
        </w:rPr>
        <w:t>___________</w:t>
      </w:r>
      <w:r w:rsidRPr="00AF17CC">
        <w:rPr>
          <w:color w:val="000000"/>
          <w:sz w:val="28"/>
        </w:rPr>
        <w:t>________________________</w:t>
      </w:r>
      <w:r w:rsidR="00AF17CC">
        <w:rPr>
          <w:color w:val="000000"/>
          <w:sz w:val="28"/>
        </w:rPr>
        <w:t>_</w:t>
      </w:r>
      <w:r w:rsidRPr="00AF17CC">
        <w:rPr>
          <w:color w:val="000000"/>
          <w:sz w:val="28"/>
        </w:rPr>
        <w:t>____</w:t>
      </w:r>
      <w:r w:rsidR="00AF17CC">
        <w:rPr>
          <w:color w:val="000000"/>
          <w:sz w:val="28"/>
        </w:rPr>
        <w:t>_</w:t>
      </w:r>
      <w:r w:rsidRPr="00AF17CC">
        <w:rPr>
          <w:color w:val="000000"/>
          <w:sz w:val="28"/>
        </w:rPr>
        <w:t>______</w:t>
      </w:r>
    </w:p>
    <w:p w:rsidR="00A35A43" w:rsidRPr="00AF17CC" w:rsidRDefault="00A35A43" w:rsidP="00A35A43">
      <w:pPr>
        <w:rPr>
          <w:color w:val="000000"/>
          <w:sz w:val="28"/>
        </w:rPr>
      </w:pPr>
      <w:r w:rsidRPr="00AF17CC">
        <w:rPr>
          <w:color w:val="000000"/>
          <w:sz w:val="28"/>
        </w:rPr>
        <w:t>Номер телефона и адрес электронной почты для связи: _______</w:t>
      </w:r>
      <w:r w:rsidR="00AF17CC" w:rsidRPr="00AF17CC">
        <w:rPr>
          <w:color w:val="000000"/>
          <w:sz w:val="28"/>
        </w:rPr>
        <w:t>_____</w:t>
      </w:r>
      <w:r w:rsidR="00AF17CC">
        <w:rPr>
          <w:color w:val="000000"/>
          <w:sz w:val="28"/>
        </w:rPr>
        <w:t>_</w:t>
      </w:r>
      <w:r w:rsidR="00AF17CC" w:rsidRPr="00AF17CC">
        <w:rPr>
          <w:color w:val="000000"/>
          <w:sz w:val="28"/>
        </w:rPr>
        <w:t>____</w:t>
      </w:r>
      <w:r w:rsidR="00AF17CC">
        <w:rPr>
          <w:color w:val="000000"/>
          <w:sz w:val="28"/>
        </w:rPr>
        <w:t>___</w:t>
      </w:r>
      <w:r w:rsidRPr="00AF17CC">
        <w:rPr>
          <w:color w:val="000000"/>
          <w:sz w:val="28"/>
        </w:rPr>
        <w:t>_</w:t>
      </w:r>
    </w:p>
    <w:p w:rsidR="00A35A43" w:rsidRPr="00AF17CC" w:rsidRDefault="00A35A43" w:rsidP="00A35A43">
      <w:pPr>
        <w:rPr>
          <w:color w:val="000000"/>
          <w:sz w:val="28"/>
        </w:rPr>
      </w:pPr>
      <w:r w:rsidRPr="00AF17CC">
        <w:rPr>
          <w:color w:val="000000"/>
          <w:sz w:val="28"/>
        </w:rPr>
        <w:t>Результат рассмотрения настоящего заявления прошу:</w:t>
      </w:r>
    </w:p>
    <w:p w:rsidR="00A35A43" w:rsidRPr="00AF17CC" w:rsidRDefault="00A35A43" w:rsidP="00A35A43">
      <w:pPr>
        <w:rPr>
          <w:color w:val="000000"/>
          <w:sz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2"/>
        <w:gridCol w:w="993"/>
      </w:tblGrid>
      <w:tr w:rsidR="00A35A43" w:rsidRPr="00AF17CC" w:rsidTr="00A35A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2" w:history="1">
              <w:r w:rsidR="00AF17CC" w:rsidRPr="00AF17CC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Pr="00AF17CC">
                <w:rPr>
                  <w:rStyle w:val="aff9"/>
                  <w:rFonts w:cs="Times New Roman"/>
                  <w:color w:val="000000"/>
                  <w:sz w:val="26"/>
                </w:rPr>
                <w:t>Единый портал</w:t>
              </w:r>
            </w:hyperlink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 xml:space="preserve"> государственных и муниципальных услуг (функций)</w:t>
            </w:r>
            <w:r w:rsidR="00AF17CC" w:rsidRPr="00AF17CC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35A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Default="00A35A43" w:rsidP="00AF17CC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 xml:space="preserve"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:rsidR="00AF17CC" w:rsidRDefault="00AF17CC" w:rsidP="00AF17CC">
            <w:r>
              <w:t>______________________________________________________________________</w:t>
            </w:r>
          </w:p>
          <w:p w:rsidR="00AF17CC" w:rsidRPr="00AF17CC" w:rsidRDefault="00AF17CC" w:rsidP="00AF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35A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направить на бумажном носителе на почтовый адрес:</w:t>
            </w:r>
          </w:p>
          <w:p w:rsidR="00A35A43" w:rsidRDefault="00A35A43" w:rsidP="00AF17CC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</w:t>
            </w:r>
          </w:p>
          <w:p w:rsidR="00AF17CC" w:rsidRPr="00AF17CC" w:rsidRDefault="00AF17CC" w:rsidP="00AF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35A4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Указывается один из перечисленных способов</w:t>
            </w:r>
          </w:p>
        </w:tc>
      </w:tr>
    </w:tbl>
    <w:p w:rsidR="00A35A43" w:rsidRDefault="00A35A43" w:rsidP="00A35A43">
      <w:pPr>
        <w:rPr>
          <w:color w:val="000000"/>
          <w:lang w:eastAsia="en-US"/>
        </w:rPr>
      </w:pP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                                              __________________________________________</w:t>
      </w: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0"/>
        </w:rPr>
        <w:t>(подпись)                                                                                     (фамилия, имя, отчество (при наличии)</w:t>
      </w:r>
      <w:proofErr w:type="gramEnd"/>
    </w:p>
    <w:p w:rsidR="00A35A43" w:rsidRDefault="00A35A43" w:rsidP="00A35A43">
      <w:pPr>
        <w:rPr>
          <w:color w:val="000000"/>
          <w:sz w:val="20"/>
        </w:rPr>
      </w:pPr>
    </w:p>
    <w:p w:rsidR="00A35A43" w:rsidRDefault="00A35A43" w:rsidP="00A35A43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A35A43" w:rsidRDefault="00A35A43">
      <w:pPr>
        <w:spacing w:after="200" w:line="276" w:lineRule="auto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br w:type="page"/>
      </w:r>
    </w:p>
    <w:p w:rsidR="00A35A43" w:rsidRDefault="00A35A43" w:rsidP="00A35A43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lastRenderedPageBreak/>
        <w:t xml:space="preserve">Приложение </w:t>
      </w:r>
      <w:r w:rsidR="00A67E0A">
        <w:rPr>
          <w:b/>
          <w:spacing w:val="2"/>
          <w:sz w:val="28"/>
          <w:szCs w:val="26"/>
        </w:rPr>
        <w:t xml:space="preserve">№ </w:t>
      </w:r>
      <w:r>
        <w:rPr>
          <w:b/>
          <w:spacing w:val="2"/>
          <w:sz w:val="28"/>
          <w:szCs w:val="26"/>
        </w:rPr>
        <w:t>3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к административному регламенту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6"/>
        </w:rPr>
      </w:pPr>
      <w:proofErr w:type="gramStart"/>
      <w:r>
        <w:rPr>
          <w:b/>
          <w:spacing w:val="2"/>
          <w:sz w:val="28"/>
          <w:szCs w:val="26"/>
        </w:rPr>
        <w:t xml:space="preserve">предоставления муниципальной услуги </w:t>
      </w:r>
      <w:r w:rsidR="00AF17CC">
        <w:rPr>
          <w:b/>
          <w:spacing w:val="2"/>
          <w:sz w:val="28"/>
          <w:szCs w:val="26"/>
        </w:rPr>
        <w:t>«</w:t>
      </w:r>
      <w:r>
        <w:rPr>
          <w:b/>
          <w:sz w:val="28"/>
          <w:szCs w:val="28"/>
        </w:rPr>
        <w:t xml:space="preserve">Направление уведомления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соответствии указанных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земельном участке</w:t>
      </w:r>
      <w:r w:rsidR="00A67E0A">
        <w:rPr>
          <w:b/>
          <w:spacing w:val="2"/>
          <w:sz w:val="28"/>
          <w:szCs w:val="26"/>
        </w:rPr>
        <w:t xml:space="preserve"> </w:t>
      </w:r>
      <w:r w:rsidR="00A67E0A">
        <w:rPr>
          <w:b/>
          <w:spacing w:val="2"/>
          <w:sz w:val="28"/>
          <w:szCs w:val="26"/>
        </w:rPr>
        <w:br/>
      </w:r>
      <w:r w:rsidR="00A67E0A" w:rsidRPr="00F63952">
        <w:rPr>
          <w:b/>
          <w:sz w:val="28"/>
          <w:szCs w:val="28"/>
        </w:rPr>
        <w:t xml:space="preserve">на территории муниципального района </w:t>
      </w:r>
      <w:r w:rsidR="00A67E0A">
        <w:rPr>
          <w:b/>
          <w:sz w:val="28"/>
          <w:szCs w:val="28"/>
        </w:rPr>
        <w:t>«</w:t>
      </w:r>
      <w:r w:rsidR="00A67E0A" w:rsidRPr="00F63952">
        <w:rPr>
          <w:b/>
          <w:sz w:val="28"/>
          <w:szCs w:val="28"/>
        </w:rPr>
        <w:t>Корочанский район»</w:t>
      </w:r>
      <w:r w:rsidR="00A67E0A">
        <w:rPr>
          <w:b/>
          <w:sz w:val="28"/>
          <w:szCs w:val="28"/>
        </w:rPr>
        <w:t xml:space="preserve"> </w:t>
      </w:r>
      <w:r w:rsidR="00A67E0A" w:rsidRPr="00F63952">
        <w:rPr>
          <w:b/>
          <w:sz w:val="28"/>
          <w:szCs w:val="28"/>
        </w:rPr>
        <w:t>Белгородской области</w:t>
      </w:r>
      <w:r w:rsidR="00A67E0A" w:rsidRPr="00365695">
        <w:rPr>
          <w:b/>
          <w:sz w:val="29"/>
          <w:szCs w:val="29"/>
        </w:rPr>
        <w:t>»</w:t>
      </w:r>
      <w:proofErr w:type="gramEnd"/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F17CC" w:rsidP="00A35A43">
      <w:pPr>
        <w:pStyle w:val="ConsPlusNormal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 w:rsidR="00A35A43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Pr="00A67E0A" w:rsidRDefault="00A35A43" w:rsidP="00A35A43">
      <w:pPr>
        <w:pStyle w:val="11"/>
        <w:rPr>
          <w:rFonts w:ascii="Times New Roman" w:hAnsi="Times New Roman"/>
          <w:color w:val="000000"/>
          <w:szCs w:val="32"/>
          <w:lang w:eastAsia="x-none"/>
        </w:rPr>
      </w:pPr>
      <w:proofErr w:type="gramStart"/>
      <w:r w:rsidRPr="00A67E0A">
        <w:rPr>
          <w:rFonts w:ascii="Times New Roman" w:hAnsi="Times New Roman"/>
          <w:color w:val="000000"/>
        </w:rPr>
        <w:t>ЗАЯВЛЕНИЕ</w:t>
      </w:r>
      <w:r w:rsidRPr="00A67E0A">
        <w:rPr>
          <w:rFonts w:ascii="Times New Roman" w:hAnsi="Times New Roman"/>
          <w:color w:val="000000"/>
        </w:rPr>
        <w:br/>
        <w:t xml:space="preserve">об исправлении допущенных опечаток и ошибок в уведомлении </w:t>
      </w:r>
      <w:r w:rsidR="00A67E0A">
        <w:rPr>
          <w:rFonts w:ascii="Times New Roman" w:hAnsi="Times New Roman"/>
          <w:color w:val="000000"/>
        </w:rPr>
        <w:br/>
      </w:r>
      <w:r w:rsidRPr="00A67E0A">
        <w:rPr>
          <w:rFonts w:ascii="Times New Roman" w:hAnsi="Times New Roman"/>
          <w:color w:val="000000"/>
        </w:rPr>
        <w:t xml:space="preserve">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A67E0A">
        <w:rPr>
          <w:rFonts w:ascii="Times New Roman" w:hAnsi="Times New Roman"/>
          <w:color w:val="000000"/>
        </w:rPr>
        <w:br/>
        <w:t xml:space="preserve">и допустимости размещения объекта индивидуального жилищного строительства или садового дома на земельном участке </w:t>
      </w:r>
      <w:r w:rsidRPr="00A67E0A">
        <w:rPr>
          <w:rFonts w:ascii="Times New Roman" w:hAnsi="Times New Roman"/>
          <w:color w:val="000000"/>
        </w:rPr>
        <w:br/>
        <w:t>(далее – уведомление)</w:t>
      </w:r>
      <w:proofErr w:type="gramEnd"/>
    </w:p>
    <w:p w:rsidR="00A35A43" w:rsidRDefault="00A35A43" w:rsidP="00A35A43">
      <w:pPr>
        <w:rPr>
          <w:sz w:val="22"/>
        </w:rPr>
      </w:pPr>
    </w:p>
    <w:p w:rsidR="00A35A43" w:rsidRDefault="00AF17CC" w:rsidP="00A35A43">
      <w:pPr>
        <w:ind w:firstLine="698"/>
        <w:jc w:val="right"/>
      </w:pPr>
      <w:r>
        <w:t>«</w:t>
      </w:r>
      <w:r w:rsidR="00A35A43">
        <w:t>___</w:t>
      </w:r>
      <w:r>
        <w:t>»</w:t>
      </w:r>
      <w:r w:rsidR="00A35A43">
        <w:t xml:space="preserve"> ____________ 20___ г.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(наименование органа  местного самоуправления)</w:t>
      </w:r>
    </w:p>
    <w:p w:rsidR="00A35A43" w:rsidRDefault="00A35A43" w:rsidP="00A35A43"/>
    <w:p w:rsidR="00A35A43" w:rsidRDefault="00A35A43" w:rsidP="00A35A43">
      <w:pPr>
        <w:pStyle w:val="11"/>
        <w:rPr>
          <w:rFonts w:ascii="Times New Roman" w:hAnsi="Times New Roman"/>
          <w:color w:val="000000"/>
          <w:szCs w:val="32"/>
        </w:rPr>
      </w:pPr>
      <w:bookmarkStart w:id="26" w:name="sub_24100"/>
      <w:r>
        <w:rPr>
          <w:rFonts w:ascii="Times New Roman" w:hAnsi="Times New Roman"/>
          <w:color w:val="000000"/>
        </w:rPr>
        <w:t>1. Сведения о заявителе</w:t>
      </w:r>
    </w:p>
    <w:bookmarkEnd w:id="26"/>
    <w:p w:rsidR="00A35A43" w:rsidRDefault="00A35A43" w:rsidP="00A35A43">
      <w:pPr>
        <w:rPr>
          <w:sz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832"/>
      </w:tblGrid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1.1.1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Фамилия, имя, отчество (при наличии)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1.1.2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1.1.3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lastRenderedPageBreak/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1.2.1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Полное наименование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1.2.2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A43" w:rsidRPr="00AF17CC" w:rsidTr="00AF17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1.2.3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F17CC" w:rsidRPr="00A67E0A" w:rsidRDefault="00AF17CC" w:rsidP="00A35A43">
      <w:pPr>
        <w:pStyle w:val="11"/>
        <w:rPr>
          <w:rFonts w:ascii="Times New Roman" w:hAnsi="Times New Roman"/>
          <w:color w:val="000000"/>
          <w:sz w:val="24"/>
          <w:szCs w:val="24"/>
        </w:rPr>
      </w:pPr>
      <w:bookmarkStart w:id="27" w:name="sub_24200"/>
    </w:p>
    <w:p w:rsidR="00A35A43" w:rsidRPr="00AF17CC" w:rsidRDefault="00A35A43" w:rsidP="00AF17CC">
      <w:pPr>
        <w:pStyle w:val="10"/>
        <w:numPr>
          <w:ilvl w:val="0"/>
          <w:numId w:val="7"/>
        </w:numPr>
        <w:ind w:left="0"/>
        <w:rPr>
          <w:rFonts w:ascii="Times New Roman" w:hAnsi="Times New Roman"/>
          <w:color w:val="000000"/>
        </w:rPr>
      </w:pPr>
      <w:r w:rsidRPr="00AF17CC">
        <w:rPr>
          <w:rFonts w:ascii="Times New Roman" w:hAnsi="Times New Roman"/>
          <w:color w:val="000000"/>
        </w:rPr>
        <w:t>Сведения о выданном уведомлении, содержащем опечатку/ошибку</w:t>
      </w:r>
    </w:p>
    <w:p w:rsidR="00AF17CC" w:rsidRPr="00A67E0A" w:rsidRDefault="00AF17CC" w:rsidP="00AF17CC">
      <w:pPr>
        <w:pStyle w:val="10"/>
        <w:numPr>
          <w:ilvl w:val="0"/>
          <w:numId w:val="0"/>
        </w:numPr>
        <w:ind w:left="567"/>
        <w:rPr>
          <w:b w:val="0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4"/>
        <w:gridCol w:w="2550"/>
        <w:gridCol w:w="3260"/>
      </w:tblGrid>
      <w:tr w:rsidR="00A35A43" w:rsidRPr="00AF17CC" w:rsidTr="00A35A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7"/>
          <w:p w:rsidR="00A35A43" w:rsidRPr="00AF17CC" w:rsidRDefault="00A67E0A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Орган, выдавший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Дата документа</w:t>
            </w:r>
          </w:p>
        </w:tc>
      </w:tr>
      <w:tr w:rsidR="00A35A43" w:rsidRPr="00AF17CC" w:rsidTr="00A35A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F17CC" w:rsidRPr="00A67E0A" w:rsidRDefault="00AF17CC" w:rsidP="00A35A43">
      <w:pPr>
        <w:pStyle w:val="11"/>
        <w:rPr>
          <w:rFonts w:ascii="Times New Roman" w:hAnsi="Times New Roman"/>
          <w:color w:val="000000"/>
          <w:sz w:val="24"/>
          <w:szCs w:val="24"/>
        </w:rPr>
      </w:pPr>
      <w:bookmarkStart w:id="28" w:name="sub_24300"/>
    </w:p>
    <w:p w:rsidR="00A35A43" w:rsidRPr="00AF17CC" w:rsidRDefault="00A35A43" w:rsidP="00AF17CC">
      <w:pPr>
        <w:pStyle w:val="10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AF17CC">
        <w:rPr>
          <w:rFonts w:ascii="Times New Roman" w:hAnsi="Times New Roman"/>
          <w:color w:val="000000"/>
        </w:rPr>
        <w:t>Обоснование для внесения исправлений в уведомление</w:t>
      </w:r>
    </w:p>
    <w:p w:rsidR="00AF17CC" w:rsidRPr="00A67E0A" w:rsidRDefault="00AF17CC" w:rsidP="00AF17CC">
      <w:pPr>
        <w:pStyle w:val="10"/>
        <w:numPr>
          <w:ilvl w:val="0"/>
          <w:numId w:val="0"/>
        </w:numPr>
        <w:rPr>
          <w:b w:val="0"/>
          <w:sz w:val="24"/>
          <w:szCs w:val="24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48"/>
        <w:gridCol w:w="2551"/>
        <w:gridCol w:w="3260"/>
      </w:tblGrid>
      <w:tr w:rsidR="00A35A43" w:rsidRPr="00AF17CC" w:rsidTr="00A35A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8"/>
          <w:p w:rsidR="00A35A43" w:rsidRPr="00AF17CC" w:rsidRDefault="00A67E0A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Данные (сведения), указанные в уведомлении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Данные (сведения), которые необходимо указать в уведомлении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 w:rsidP="00EE715B">
            <w:pPr>
              <w:pStyle w:val="affa"/>
              <w:jc w:val="center"/>
              <w:rPr>
                <w:rFonts w:ascii="Times New Roman" w:hAnsi="Times New Roman" w:cs="Times New Roman"/>
                <w:sz w:val="28"/>
              </w:rPr>
            </w:pPr>
            <w:r w:rsidRPr="00AF17CC">
              <w:rPr>
                <w:rFonts w:ascii="Times New Roman" w:hAnsi="Times New Roman" w:cs="Times New Roman"/>
                <w:sz w:val="28"/>
              </w:rPr>
              <w:t>Обоснование</w:t>
            </w:r>
            <w:r w:rsidR="00EE715B">
              <w:rPr>
                <w:rFonts w:ascii="Times New Roman" w:hAnsi="Times New Roman" w:cs="Times New Roman"/>
                <w:sz w:val="28"/>
              </w:rPr>
              <w:br/>
            </w:r>
            <w:r w:rsidRPr="00AF17CC">
              <w:rPr>
                <w:rFonts w:ascii="Times New Roman" w:hAnsi="Times New Roman" w:cs="Times New Roman"/>
                <w:sz w:val="28"/>
              </w:rPr>
              <w:t>с указанием реквизита</w:t>
            </w:r>
            <w:r w:rsidR="00EE715B">
              <w:rPr>
                <w:rFonts w:ascii="Times New Roman" w:hAnsi="Times New Roman" w:cs="Times New Roman"/>
                <w:sz w:val="28"/>
              </w:rPr>
              <w:br/>
            </w:r>
            <w:r w:rsidRPr="00AF17CC">
              <w:rPr>
                <w:rFonts w:ascii="Times New Roman" w:hAnsi="Times New Roman" w:cs="Times New Roman"/>
                <w:sz w:val="28"/>
              </w:rPr>
              <w:t>(-</w:t>
            </w:r>
            <w:proofErr w:type="spellStart"/>
            <w:r w:rsidRPr="00AF17CC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Pr="00AF17CC">
              <w:rPr>
                <w:rFonts w:ascii="Times New Roman" w:hAnsi="Times New Roman" w:cs="Times New Roman"/>
                <w:sz w:val="28"/>
              </w:rPr>
              <w:t>) документ</w:t>
            </w:r>
            <w:proofErr w:type="gramStart"/>
            <w:r w:rsidRPr="00AF17CC">
              <w:rPr>
                <w:rFonts w:ascii="Times New Roman" w:hAnsi="Times New Roman" w:cs="Times New Roman"/>
                <w:sz w:val="28"/>
              </w:rPr>
              <w:t>а(</w:t>
            </w:r>
            <w:proofErr w:type="gramEnd"/>
            <w:r w:rsidRPr="00AF17CC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AF17CC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Pr="00AF17CC">
              <w:rPr>
                <w:rFonts w:ascii="Times New Roman" w:hAnsi="Times New Roman" w:cs="Times New Roman"/>
                <w:sz w:val="28"/>
              </w:rPr>
              <w:t xml:space="preserve">), документации, на основании которых принималось решение </w:t>
            </w:r>
            <w:r w:rsidR="00EE715B">
              <w:rPr>
                <w:rFonts w:ascii="Times New Roman" w:hAnsi="Times New Roman" w:cs="Times New Roman"/>
                <w:sz w:val="28"/>
              </w:rPr>
              <w:br/>
            </w:r>
            <w:r w:rsidRPr="00AF17CC">
              <w:rPr>
                <w:rFonts w:ascii="Times New Roman" w:hAnsi="Times New Roman" w:cs="Times New Roman"/>
                <w:sz w:val="28"/>
              </w:rPr>
              <w:t>о выдаче уведомления</w:t>
            </w:r>
          </w:p>
        </w:tc>
      </w:tr>
      <w:tr w:rsidR="00A35A43" w:rsidRPr="00AF17CC" w:rsidTr="00A35A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5A43" w:rsidRPr="00AF17CC" w:rsidRDefault="00A35A43" w:rsidP="00A35A43">
      <w:pPr>
        <w:rPr>
          <w:sz w:val="28"/>
          <w:lang w:eastAsia="en-US"/>
        </w:rPr>
      </w:pPr>
      <w:r w:rsidRPr="00AF17CC">
        <w:rPr>
          <w:sz w:val="28"/>
        </w:rPr>
        <w:t>Прошу внести исправления в уведомление, содержащее опечатку/ошибку.</w:t>
      </w:r>
    </w:p>
    <w:p w:rsidR="00A35A43" w:rsidRPr="00A67E0A" w:rsidRDefault="00A35A43" w:rsidP="00A35A43">
      <w:r w:rsidRPr="00AF17CC">
        <w:rPr>
          <w:sz w:val="28"/>
        </w:rPr>
        <w:t>Приложение:</w:t>
      </w:r>
      <w:r w:rsidRPr="00A67E0A">
        <w:t xml:space="preserve"> ___________________________________________________________________</w:t>
      </w:r>
    </w:p>
    <w:p w:rsidR="00A35A43" w:rsidRPr="00AF17CC" w:rsidRDefault="00A35A43" w:rsidP="00A35A43">
      <w:pPr>
        <w:rPr>
          <w:sz w:val="28"/>
        </w:rPr>
      </w:pPr>
      <w:r w:rsidRPr="00AF17CC">
        <w:rPr>
          <w:sz w:val="28"/>
        </w:rPr>
        <w:t>Номер телефона и адрес электронной почты для связи:</w:t>
      </w:r>
      <w:r w:rsidRPr="00A67E0A">
        <w:t xml:space="preserve"> _______________________________</w:t>
      </w:r>
    </w:p>
    <w:p w:rsidR="00A35A43" w:rsidRPr="00AF17CC" w:rsidRDefault="00A35A43" w:rsidP="00A35A43">
      <w:pPr>
        <w:rPr>
          <w:sz w:val="28"/>
        </w:rPr>
      </w:pPr>
      <w:r w:rsidRPr="00AF17CC">
        <w:rPr>
          <w:sz w:val="28"/>
        </w:rPr>
        <w:t>Результат рассмотрения настоящего заявления прошу: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1"/>
        <w:gridCol w:w="1134"/>
      </w:tblGrid>
      <w:tr w:rsidR="00A35A43" w:rsidRPr="00AF17CC" w:rsidTr="00A35A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3" w:history="1">
              <w:r w:rsidR="00AF17CC" w:rsidRPr="00AF17CC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Pr="00AF17CC">
                <w:rPr>
                  <w:rStyle w:val="aff9"/>
                  <w:rFonts w:cs="Times New Roman"/>
                  <w:color w:val="000000"/>
                  <w:sz w:val="26"/>
                </w:rPr>
                <w:t>Единый портал</w:t>
              </w:r>
            </w:hyperlink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 xml:space="preserve"> государственных и муниципальных услуг (функций)</w:t>
            </w:r>
            <w:r w:rsidR="00AF17CC" w:rsidRPr="00AF17CC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35A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5B" w:rsidRDefault="00A35A43" w:rsidP="00EE715B">
            <w:pPr>
              <w:pStyle w:val="affc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A35A43" w:rsidRDefault="00A35A43" w:rsidP="00EE715B">
            <w:pPr>
              <w:pStyle w:val="affc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</w:t>
            </w:r>
          </w:p>
          <w:p w:rsidR="00AF17CC" w:rsidRPr="00AF17CC" w:rsidRDefault="00AF17CC" w:rsidP="00AF17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35A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направить на бумажном носителе на почтовый адрес:</w:t>
            </w:r>
          </w:p>
          <w:p w:rsidR="00A35A43" w:rsidRDefault="00A35A43" w:rsidP="00AF17CC">
            <w:pPr>
              <w:pStyle w:val="affc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</w:t>
            </w:r>
          </w:p>
          <w:p w:rsidR="00AF17CC" w:rsidRPr="00AF17CC" w:rsidRDefault="00AF17CC" w:rsidP="00AF17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AF17CC" w:rsidRDefault="00A35A43">
            <w:pPr>
              <w:pStyle w:val="affa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35A43" w:rsidRPr="00AF17CC" w:rsidTr="00A35A4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AF17CC" w:rsidRDefault="00A35A43">
            <w:pPr>
              <w:pStyle w:val="af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17CC">
              <w:rPr>
                <w:rFonts w:ascii="Times New Roman" w:hAnsi="Times New Roman" w:cs="Times New Roman"/>
                <w:color w:val="000000"/>
                <w:sz w:val="28"/>
              </w:rPr>
              <w:t>Указывается один из перечисленных способов</w:t>
            </w:r>
          </w:p>
        </w:tc>
      </w:tr>
    </w:tbl>
    <w:p w:rsidR="00A35A43" w:rsidRDefault="00A35A43" w:rsidP="00A35A43">
      <w:pPr>
        <w:rPr>
          <w:sz w:val="22"/>
          <w:szCs w:val="22"/>
          <w:lang w:eastAsia="en-US"/>
        </w:rPr>
      </w:pPr>
    </w:p>
    <w:p w:rsidR="00A35A43" w:rsidRDefault="00A35A43" w:rsidP="00A35A43">
      <w:pPr>
        <w:pStyle w:val="af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                                          __________________________________________</w:t>
      </w:r>
    </w:p>
    <w:p w:rsidR="00A35A43" w:rsidRDefault="00A35A43" w:rsidP="00AF17CC">
      <w:pPr>
        <w:pStyle w:val="affb"/>
        <w:rPr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0"/>
        </w:rPr>
        <w:t>(подпись)                                                                                       (фамилия, имя, отчество (при наличии)</w:t>
      </w:r>
      <w:r>
        <w:rPr>
          <w:b/>
          <w:spacing w:val="2"/>
          <w:sz w:val="28"/>
          <w:szCs w:val="28"/>
        </w:rPr>
        <w:br w:type="page"/>
      </w:r>
      <w:proofErr w:type="gramEnd"/>
    </w:p>
    <w:p w:rsidR="00A35A43" w:rsidRDefault="00A35A43" w:rsidP="00A35A43">
      <w:pPr>
        <w:ind w:left="4536"/>
        <w:contextualSpacing/>
        <w:jc w:val="center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Приложение </w:t>
      </w:r>
      <w:r w:rsidR="00A67E0A">
        <w:rPr>
          <w:b/>
          <w:spacing w:val="2"/>
          <w:sz w:val="28"/>
          <w:szCs w:val="28"/>
        </w:rPr>
        <w:t xml:space="preserve">№ </w:t>
      </w:r>
      <w:r>
        <w:rPr>
          <w:b/>
          <w:spacing w:val="2"/>
          <w:sz w:val="28"/>
          <w:szCs w:val="28"/>
        </w:rPr>
        <w:t>4</w:t>
      </w:r>
    </w:p>
    <w:p w:rsidR="00A35A43" w:rsidRDefault="00A35A43" w:rsidP="00A35A43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к административному регламенту </w:t>
      </w:r>
    </w:p>
    <w:p w:rsidR="00A35A43" w:rsidRDefault="00A35A43" w:rsidP="00A35A43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 xml:space="preserve">предоставления муниципальной услуги </w:t>
      </w:r>
      <w:r w:rsidR="00AF17CC">
        <w:rPr>
          <w:b/>
          <w:spacing w:val="2"/>
          <w:sz w:val="28"/>
          <w:szCs w:val="26"/>
        </w:rPr>
        <w:t>«</w:t>
      </w:r>
      <w:r>
        <w:rPr>
          <w:b/>
          <w:sz w:val="28"/>
          <w:szCs w:val="28"/>
        </w:rPr>
        <w:t xml:space="preserve">Направление уведомления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соответствии указанных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A67E0A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A67E0A">
        <w:rPr>
          <w:b/>
          <w:sz w:val="28"/>
          <w:szCs w:val="28"/>
        </w:rPr>
        <w:t xml:space="preserve"> </w:t>
      </w:r>
      <w:r w:rsidR="00A67E0A" w:rsidRPr="00F63952">
        <w:rPr>
          <w:b/>
          <w:sz w:val="28"/>
          <w:szCs w:val="28"/>
        </w:rPr>
        <w:t xml:space="preserve">на территории муниципального района </w:t>
      </w:r>
      <w:r w:rsidR="00A67E0A">
        <w:rPr>
          <w:b/>
          <w:sz w:val="28"/>
          <w:szCs w:val="28"/>
        </w:rPr>
        <w:t>«</w:t>
      </w:r>
      <w:r w:rsidR="00A67E0A" w:rsidRPr="00F63952">
        <w:rPr>
          <w:b/>
          <w:sz w:val="28"/>
          <w:szCs w:val="28"/>
        </w:rPr>
        <w:t>Корочанский район»</w:t>
      </w:r>
      <w:r w:rsidR="00A67E0A">
        <w:rPr>
          <w:b/>
          <w:sz w:val="28"/>
          <w:szCs w:val="28"/>
        </w:rPr>
        <w:t xml:space="preserve"> </w:t>
      </w:r>
      <w:r w:rsidR="00A67E0A" w:rsidRPr="00F63952">
        <w:rPr>
          <w:b/>
          <w:sz w:val="28"/>
          <w:szCs w:val="28"/>
        </w:rPr>
        <w:t>Белгородской области</w:t>
      </w:r>
      <w:r w:rsidR="00AF17CC">
        <w:rPr>
          <w:b/>
          <w:spacing w:val="2"/>
          <w:sz w:val="28"/>
          <w:szCs w:val="26"/>
        </w:rPr>
        <w:t>»</w:t>
      </w:r>
      <w:proofErr w:type="gramEnd"/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F17CC" w:rsidP="00A35A43">
      <w:pPr>
        <w:pStyle w:val="ConsPlusNormal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 w:rsidR="00A35A43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__________________________________________________________</w:t>
      </w:r>
      <w:r w:rsidR="00AF17CC">
        <w:rPr>
          <w:rFonts w:ascii="Times New Roman" w:hAnsi="Times New Roman" w:cs="Times New Roman"/>
          <w:color w:val="000000"/>
          <w:szCs w:val="22"/>
        </w:rPr>
        <w:t>_______</w:t>
      </w:r>
      <w:r>
        <w:rPr>
          <w:rFonts w:ascii="Times New Roman" w:hAnsi="Times New Roman" w:cs="Times New Roman"/>
          <w:color w:val="000000"/>
          <w:szCs w:val="22"/>
        </w:rPr>
        <w:t>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2"/>
        </w:rPr>
        <w:t>(наименование органа местного самоуправления)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A35A43" w:rsidRDefault="00A35A43" w:rsidP="00A35A43">
      <w:pPr>
        <w:ind w:left="5103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>Кому:___________________________ 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Контактные данные: 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Представитель: 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представителя: 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AF17CC" w:rsidRDefault="00AF17CC" w:rsidP="00A35A43">
      <w:pPr>
        <w:pStyle w:val="11"/>
        <w:rPr>
          <w:rFonts w:ascii="Times New Roman" w:hAnsi="Times New Roman"/>
          <w:b w:val="0"/>
          <w:color w:val="000000"/>
        </w:rPr>
      </w:pPr>
    </w:p>
    <w:p w:rsidR="00B32F55" w:rsidRPr="00B32F55" w:rsidRDefault="00B32F55" w:rsidP="00B32F55"/>
    <w:p w:rsidR="00A35A43" w:rsidRPr="00EE715B" w:rsidRDefault="00A35A43" w:rsidP="00A35A43">
      <w:pPr>
        <w:pStyle w:val="11"/>
        <w:rPr>
          <w:rFonts w:ascii="Times New Roman" w:hAnsi="Times New Roman"/>
          <w:color w:val="000000"/>
          <w:lang w:eastAsia="en-US"/>
        </w:rPr>
      </w:pPr>
      <w:r w:rsidRPr="00EE715B">
        <w:rPr>
          <w:rFonts w:ascii="Times New Roman" w:hAnsi="Times New Roman"/>
          <w:color w:val="000000"/>
        </w:rPr>
        <w:t>РЕШЕНИЕ</w:t>
      </w:r>
      <w:r w:rsidRPr="00EE715B">
        <w:rPr>
          <w:rFonts w:ascii="Times New Roman" w:hAnsi="Times New Roman"/>
          <w:color w:val="000000"/>
        </w:rPr>
        <w:br/>
        <w:t>об отказе в приеме документов</w:t>
      </w:r>
    </w:p>
    <w:p w:rsidR="00A35A43" w:rsidRDefault="00A35A43" w:rsidP="00A35A43">
      <w:pPr>
        <w:rPr>
          <w:color w:val="000000"/>
          <w:lang w:eastAsia="en-US"/>
        </w:rPr>
      </w:pPr>
    </w:p>
    <w:p w:rsidR="00A35A43" w:rsidRDefault="00A35A43" w:rsidP="00B32F55">
      <w:pPr>
        <w:ind w:firstLine="708"/>
        <w:jc w:val="both"/>
        <w:rPr>
          <w:color w:val="000000"/>
          <w:sz w:val="28"/>
        </w:rPr>
      </w:pPr>
      <w:proofErr w:type="gramStart"/>
      <w:r w:rsidRPr="005A1DEB">
        <w:rPr>
          <w:color w:val="000000"/>
          <w:sz w:val="28"/>
        </w:rPr>
        <w:t xml:space="preserve">В приеме документов для предоставления услуги </w:t>
      </w:r>
      <w:r w:rsidR="00AF17CC" w:rsidRPr="005A1DEB">
        <w:rPr>
          <w:color w:val="000000"/>
          <w:sz w:val="28"/>
        </w:rPr>
        <w:t>«</w:t>
      </w:r>
      <w:r w:rsidRPr="005A1DEB">
        <w:rPr>
          <w:color w:val="000000"/>
          <w:sz w:val="28"/>
        </w:rPr>
        <w:t xml:space="preserve">Направление уведомления о соответствии </w:t>
      </w:r>
      <w:r w:rsidR="00B32F55">
        <w:rPr>
          <w:color w:val="000000"/>
          <w:sz w:val="28"/>
        </w:rPr>
        <w:t xml:space="preserve">указанных в уведомлении о планируемом строительстве параметров объекта </w:t>
      </w:r>
      <w:r w:rsidRPr="005A1DEB">
        <w:rPr>
          <w:color w:val="000000"/>
          <w:sz w:val="28"/>
        </w:rPr>
        <w:t xml:space="preserve">индивидуального жилищного </w:t>
      </w:r>
      <w:r w:rsidR="00B32F55">
        <w:rPr>
          <w:color w:val="000000"/>
          <w:sz w:val="28"/>
        </w:rPr>
        <w:br/>
      </w:r>
      <w:r w:rsidRPr="005A1DEB">
        <w:rPr>
          <w:color w:val="000000"/>
          <w:sz w:val="28"/>
        </w:rPr>
        <w:t xml:space="preserve">строительства или садового дома </w:t>
      </w:r>
      <w:r w:rsidR="00B32F55">
        <w:rPr>
          <w:color w:val="000000"/>
          <w:sz w:val="28"/>
        </w:rPr>
        <w:t xml:space="preserve">установленным параметрам </w:t>
      </w:r>
      <w:r w:rsidR="003B3039">
        <w:rPr>
          <w:color w:val="000000"/>
          <w:sz w:val="28"/>
        </w:rPr>
        <w:br/>
      </w:r>
      <w:r w:rsidR="00B32F55">
        <w:rPr>
          <w:color w:val="000000"/>
          <w:sz w:val="28"/>
        </w:rPr>
        <w:t xml:space="preserve">и допустимости размещения объекта </w:t>
      </w:r>
      <w:r w:rsidR="00B32F55" w:rsidRPr="005A1DEB">
        <w:rPr>
          <w:color w:val="000000"/>
          <w:sz w:val="28"/>
        </w:rPr>
        <w:t xml:space="preserve">индивидуального жилищного строительства или садового дома </w:t>
      </w:r>
      <w:r w:rsidR="00B32F55">
        <w:rPr>
          <w:color w:val="000000"/>
          <w:sz w:val="28"/>
        </w:rPr>
        <w:t xml:space="preserve">на земельном участке </w:t>
      </w:r>
      <w:r w:rsidRPr="005A1DEB">
        <w:rPr>
          <w:color w:val="000000"/>
          <w:sz w:val="28"/>
        </w:rPr>
        <w:t xml:space="preserve">требованиям законодательства Российской Федерации о градостроительной </w:t>
      </w:r>
      <w:r w:rsidR="003B3039">
        <w:rPr>
          <w:color w:val="000000"/>
          <w:sz w:val="28"/>
        </w:rPr>
        <w:br/>
      </w:r>
      <w:r w:rsidRPr="005A1DEB">
        <w:rPr>
          <w:color w:val="000000"/>
          <w:sz w:val="28"/>
        </w:rPr>
        <w:t>деятельности</w:t>
      </w:r>
      <w:r w:rsidR="00AF17CC" w:rsidRPr="005A1DEB">
        <w:rPr>
          <w:color w:val="000000"/>
          <w:sz w:val="28"/>
        </w:rPr>
        <w:t>»</w:t>
      </w:r>
      <w:r w:rsidRPr="005A1DEB">
        <w:rPr>
          <w:color w:val="000000"/>
          <w:sz w:val="28"/>
        </w:rPr>
        <w:t xml:space="preserve"> Вам отказано по следующим основаниям:</w:t>
      </w:r>
      <w:proofErr w:type="gramEnd"/>
    </w:p>
    <w:p w:rsidR="00B32F55" w:rsidRDefault="00B32F55" w:rsidP="00B32F55">
      <w:pPr>
        <w:jc w:val="both"/>
        <w:rPr>
          <w:color w:val="000000"/>
          <w:sz w:val="28"/>
        </w:rPr>
      </w:pPr>
    </w:p>
    <w:p w:rsidR="00A35A43" w:rsidRDefault="00A35A43" w:rsidP="00A35A43">
      <w:pPr>
        <w:rPr>
          <w:color w:val="000000"/>
          <w:sz w:val="28"/>
        </w:rPr>
      </w:pPr>
    </w:p>
    <w:p w:rsidR="00B32F55" w:rsidRPr="005A1DEB" w:rsidRDefault="00B32F55" w:rsidP="00A35A43">
      <w:pPr>
        <w:rPr>
          <w:color w:val="00000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417"/>
        <w:gridCol w:w="3687"/>
      </w:tblGrid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92558A" w:rsidRDefault="0092558A" w:rsidP="0092558A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lastRenderedPageBreak/>
              <w:t>№</w:t>
            </w:r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пункта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</w:t>
            </w:r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дминист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-</w:t>
            </w:r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ративного</w:t>
            </w:r>
            <w:proofErr w:type="spellEnd"/>
            <w:proofErr w:type="gramEnd"/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регламен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-</w:t>
            </w:r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92558A" w:rsidRDefault="00A35A43" w:rsidP="003B3039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Наименование основания для отказа в соответствии с </w:t>
            </w:r>
            <w:r w:rsidR="003B3039">
              <w:rPr>
                <w:rFonts w:ascii="Times New Roman" w:hAnsi="Times New Roman" w:cs="Times New Roman"/>
                <w:b/>
                <w:color w:val="000000"/>
                <w:sz w:val="28"/>
              </w:rPr>
              <w:t>а</w:t>
            </w: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дминистративным регламентом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92558A" w:rsidRDefault="00A35A4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Разъяснение причин отказа в приеме документов</w:t>
            </w:r>
          </w:p>
        </w:tc>
      </w:tr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4" w:anchor="sub_22131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а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запрос о предоставлении услуги представлен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казывается, какое ведомство предоставляет услугу, информация о его местонахождении</w:t>
            </w:r>
          </w:p>
        </w:tc>
      </w:tr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5" w:anchor="sub_22132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б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некорректное заполнение обязательных полей в форме запроса о предоставлении услуги (недостоверное, неправильное либо неполное заполнение);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казываются основания такого вывода</w:t>
            </w:r>
          </w:p>
        </w:tc>
      </w:tr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6" w:anchor="sub_22133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в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представление неполного комплекта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казывается исчерпывающий перечень документов, не представленных заявителем</w:t>
            </w:r>
          </w:p>
        </w:tc>
      </w:tr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7" w:anchor="sub_22134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г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казывается исчерпывающий перечень документов, утративших силу</w:t>
            </w:r>
          </w:p>
        </w:tc>
      </w:tr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8" w:anchor="sub_22135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д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казывается исчерпывающий перечень документов, содержащих подчистки и исправления текста</w:t>
            </w:r>
          </w:p>
        </w:tc>
      </w:tr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9" w:anchor="sub_22136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е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казывается исчерпывающий перечень документов, содержащих повреждения</w:t>
            </w:r>
          </w:p>
        </w:tc>
      </w:tr>
      <w:tr w:rsidR="00A35A43" w:rsidRPr="005A1DEB" w:rsidTr="00A35A43">
        <w:trPr>
          <w:trHeight w:val="3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20" w:anchor="sub_22137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ж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казываются основания такого вывода</w:t>
            </w:r>
          </w:p>
        </w:tc>
      </w:tr>
      <w:tr w:rsidR="00A35A43" w:rsidRPr="005A1DEB" w:rsidTr="00A35A43">
        <w:trPr>
          <w:trHeight w:val="2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21" w:anchor="sub_22137" w:history="1"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подпункт 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«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>з</w:t>
              </w:r>
              <w:r w:rsidR="00AF17CC" w:rsidRPr="005A1DEB">
                <w:rPr>
                  <w:rStyle w:val="aff9"/>
                  <w:rFonts w:cs="Times New Roman"/>
                  <w:color w:val="000000"/>
                  <w:sz w:val="26"/>
                </w:rPr>
                <w:t>»</w:t>
              </w:r>
              <w:r w:rsidR="00A35A43" w:rsidRPr="005A1DEB">
                <w:rPr>
                  <w:rStyle w:val="aff9"/>
                  <w:rFonts w:cs="Times New Roman"/>
                  <w:color w:val="000000"/>
                  <w:sz w:val="26"/>
                </w:rPr>
                <w:t xml:space="preserve"> пункта 2.7.1</w:t>
              </w:r>
            </w:hyperlink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 w:rsidP="0092558A">
            <w:pPr>
              <w:pStyle w:val="ad"/>
              <w:tabs>
                <w:tab w:val="left" w:pos="1134"/>
                <w:tab w:val="left" w:pos="127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A1DEB">
              <w:rPr>
                <w:rFonts w:ascii="Times New Roman" w:hAnsi="Times New Roman"/>
                <w:sz w:val="28"/>
                <w:szCs w:val="28"/>
              </w:rPr>
              <w:t xml:space="preserve">выявлено несоблюдение установленных статьей 11 Федерального закона от 6 апреля 2011 года № 63-ФЗ </w:t>
            </w:r>
            <w:r w:rsidR="00AF17CC" w:rsidRPr="005A1DEB">
              <w:rPr>
                <w:rFonts w:ascii="Times New Roman" w:hAnsi="Times New Roman"/>
                <w:sz w:val="28"/>
                <w:szCs w:val="28"/>
              </w:rPr>
              <w:t>«</w:t>
            </w:r>
            <w:r w:rsidRPr="005A1DEB">
              <w:rPr>
                <w:rFonts w:ascii="Times New Roman" w:hAnsi="Times New Roman"/>
                <w:sz w:val="28"/>
                <w:szCs w:val="28"/>
              </w:rPr>
              <w:t>Об электронной подписи</w:t>
            </w:r>
            <w:r w:rsidR="00AF17CC" w:rsidRPr="005A1DEB">
              <w:rPr>
                <w:rFonts w:ascii="Times New Roman" w:hAnsi="Times New Roman"/>
                <w:sz w:val="28"/>
                <w:szCs w:val="28"/>
              </w:rPr>
              <w:t>»</w:t>
            </w:r>
            <w:r w:rsidRPr="005A1DEB">
              <w:rPr>
                <w:rFonts w:ascii="Times New Roman" w:hAnsi="Times New Roman"/>
                <w:sz w:val="28"/>
                <w:szCs w:val="28"/>
              </w:rPr>
              <w:t xml:space="preserve"> условий признания действительности квалифицированной электронной подписи в документах, представленных в электронном виде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казываются основания такого вывода</w:t>
            </w:r>
          </w:p>
        </w:tc>
      </w:tr>
    </w:tbl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</w:rPr>
      </w:pPr>
      <w:r w:rsidRPr="005A1DEB">
        <w:rPr>
          <w:rFonts w:ascii="Times New Roman" w:hAnsi="Times New Roman" w:cs="Times New Roman"/>
          <w:color w:val="000000"/>
          <w:sz w:val="28"/>
        </w:rPr>
        <w:t>Дополнительно информируем:________</w:t>
      </w:r>
      <w:r w:rsidR="00AF17CC" w:rsidRPr="005A1DEB">
        <w:rPr>
          <w:rFonts w:ascii="Times New Roman" w:hAnsi="Times New Roman" w:cs="Times New Roman"/>
          <w:color w:val="000000"/>
          <w:sz w:val="28"/>
        </w:rPr>
        <w:t>____</w:t>
      </w:r>
      <w:r w:rsidRPr="005A1DEB">
        <w:rPr>
          <w:rFonts w:ascii="Times New Roman" w:hAnsi="Times New Roman" w:cs="Times New Roman"/>
          <w:color w:val="000000"/>
          <w:sz w:val="28"/>
        </w:rPr>
        <w:t>_______</w:t>
      </w:r>
      <w:r w:rsidR="005A1DEB">
        <w:rPr>
          <w:rFonts w:ascii="Times New Roman" w:hAnsi="Times New Roman" w:cs="Times New Roman"/>
          <w:color w:val="000000"/>
          <w:sz w:val="28"/>
        </w:rPr>
        <w:t>_</w:t>
      </w:r>
      <w:r w:rsidRPr="005A1DEB">
        <w:rPr>
          <w:rFonts w:ascii="Times New Roman" w:hAnsi="Times New Roman" w:cs="Times New Roman"/>
          <w:color w:val="000000"/>
          <w:sz w:val="28"/>
        </w:rPr>
        <w:t xml:space="preserve">______________________ </w:t>
      </w:r>
      <w:r>
        <w:rPr>
          <w:rFonts w:ascii="Times New Roman" w:hAnsi="Times New Roman" w:cs="Times New Roman"/>
          <w:color w:val="000000"/>
        </w:rPr>
        <w:t>_______________________________________</w:t>
      </w:r>
      <w:r w:rsidR="00AF17CC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________________________________________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</w:rPr>
        <w:t>(указывается информация, необходимая для устранения причин отказа в</w:t>
      </w:r>
      <w:proofErr w:type="gramEnd"/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</w:rPr>
        <w:t>приеме</w:t>
      </w:r>
      <w:proofErr w:type="gramEnd"/>
      <w:r>
        <w:rPr>
          <w:rFonts w:ascii="Times New Roman" w:hAnsi="Times New Roman" w:cs="Times New Roman"/>
          <w:color w:val="000000"/>
          <w:sz w:val="20"/>
        </w:rPr>
        <w:t xml:space="preserve"> документов, а также иная дополнительная информация при наличии)</w:t>
      </w:r>
    </w:p>
    <w:p w:rsidR="00A35A43" w:rsidRDefault="00A35A43" w:rsidP="00A35A43">
      <w:pPr>
        <w:rPr>
          <w:color w:val="000000"/>
        </w:rPr>
      </w:pP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        ________________                ______________________________________</w:t>
      </w: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0"/>
        </w:rPr>
        <w:t>(должность)                             (подпись)                                            (фамилия, имя, отчество (при наличии)</w:t>
      </w:r>
      <w:proofErr w:type="gramEnd"/>
    </w:p>
    <w:p w:rsidR="00A35A43" w:rsidRDefault="00A35A43">
      <w:pPr>
        <w:spacing w:after="200" w:line="276" w:lineRule="auto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br w:type="page"/>
      </w:r>
    </w:p>
    <w:p w:rsidR="00A35A43" w:rsidRDefault="00A35A43" w:rsidP="00A35A43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lastRenderedPageBreak/>
        <w:t xml:space="preserve">Приложение </w:t>
      </w:r>
      <w:r w:rsidR="0092558A">
        <w:rPr>
          <w:b/>
          <w:spacing w:val="2"/>
          <w:sz w:val="28"/>
          <w:szCs w:val="26"/>
        </w:rPr>
        <w:t xml:space="preserve">№ </w:t>
      </w:r>
      <w:r>
        <w:rPr>
          <w:b/>
          <w:spacing w:val="2"/>
          <w:sz w:val="28"/>
          <w:szCs w:val="26"/>
        </w:rPr>
        <w:t>5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к административному регламенту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6"/>
        </w:rPr>
      </w:pPr>
      <w:proofErr w:type="gramStart"/>
      <w:r>
        <w:rPr>
          <w:b/>
          <w:spacing w:val="2"/>
          <w:sz w:val="28"/>
          <w:szCs w:val="26"/>
        </w:rPr>
        <w:t xml:space="preserve">предоставления муниципальной услуги </w:t>
      </w:r>
      <w:r w:rsidR="00AF17CC">
        <w:rPr>
          <w:b/>
          <w:spacing w:val="2"/>
          <w:sz w:val="28"/>
          <w:szCs w:val="26"/>
        </w:rPr>
        <w:t>«</w:t>
      </w:r>
      <w:r>
        <w:rPr>
          <w:b/>
          <w:sz w:val="28"/>
          <w:szCs w:val="28"/>
        </w:rPr>
        <w:t xml:space="preserve">Направление уведомления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соответствии указанных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земельном участке</w:t>
      </w:r>
      <w:r w:rsidR="0092558A">
        <w:rPr>
          <w:b/>
          <w:sz w:val="28"/>
          <w:szCs w:val="28"/>
        </w:rPr>
        <w:t xml:space="preserve"> </w:t>
      </w:r>
      <w:r w:rsidR="0092558A" w:rsidRPr="00F63952">
        <w:rPr>
          <w:b/>
          <w:sz w:val="28"/>
          <w:szCs w:val="28"/>
        </w:rPr>
        <w:t xml:space="preserve">на территории муниципального района </w:t>
      </w:r>
      <w:r w:rsidR="0092558A">
        <w:rPr>
          <w:b/>
          <w:sz w:val="28"/>
          <w:szCs w:val="28"/>
        </w:rPr>
        <w:t>«</w:t>
      </w:r>
      <w:r w:rsidR="0092558A" w:rsidRPr="00F63952">
        <w:rPr>
          <w:b/>
          <w:sz w:val="28"/>
          <w:szCs w:val="28"/>
        </w:rPr>
        <w:t>Корочанский район»</w:t>
      </w:r>
      <w:r w:rsidR="0092558A">
        <w:rPr>
          <w:b/>
          <w:sz w:val="28"/>
          <w:szCs w:val="28"/>
        </w:rPr>
        <w:t xml:space="preserve"> </w:t>
      </w:r>
      <w:r w:rsidR="0092558A" w:rsidRPr="00F63952">
        <w:rPr>
          <w:b/>
          <w:sz w:val="28"/>
          <w:szCs w:val="28"/>
        </w:rPr>
        <w:t>Белгородской области</w:t>
      </w:r>
      <w:r w:rsidR="00AF17CC">
        <w:rPr>
          <w:b/>
          <w:spacing w:val="2"/>
          <w:sz w:val="28"/>
          <w:szCs w:val="26"/>
        </w:rPr>
        <w:t>»</w:t>
      </w:r>
      <w:proofErr w:type="gramEnd"/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F17CC" w:rsidP="00A35A43">
      <w:pPr>
        <w:pStyle w:val="ConsPlusNormal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 w:rsidR="00A35A43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F17CC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</w:t>
      </w:r>
      <w:r w:rsidR="00A35A43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2"/>
        </w:rPr>
        <w:t>(наименование органа местного самоуправления)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A35A43" w:rsidRDefault="00A35A43" w:rsidP="00A35A43">
      <w:pPr>
        <w:ind w:left="5103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>Кому:___________________________ 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Контактные данные: 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Представитель: 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представителя: 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A35A43" w:rsidRPr="0092558A" w:rsidRDefault="00A35A43" w:rsidP="00A35A43">
      <w:pPr>
        <w:pStyle w:val="11"/>
        <w:rPr>
          <w:rFonts w:ascii="Times New Roman" w:hAnsi="Times New Roman"/>
          <w:color w:val="000000"/>
          <w:szCs w:val="32"/>
          <w:lang w:eastAsia="x-none"/>
        </w:rPr>
      </w:pPr>
      <w:proofErr w:type="gramStart"/>
      <w:r w:rsidRPr="0092558A">
        <w:rPr>
          <w:rFonts w:ascii="Times New Roman" w:hAnsi="Times New Roman"/>
          <w:color w:val="000000"/>
        </w:rPr>
        <w:t>РЕШЕНИЕ</w:t>
      </w:r>
      <w:r w:rsidRPr="0092558A">
        <w:rPr>
          <w:rFonts w:ascii="Times New Roman" w:hAnsi="Times New Roman"/>
          <w:color w:val="000000"/>
        </w:rPr>
        <w:br/>
        <w:t xml:space="preserve">об отказе в выдаче дубликата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92558A">
        <w:rPr>
          <w:rFonts w:ascii="Times New Roman" w:hAnsi="Times New Roman"/>
          <w:color w:val="000000"/>
        </w:rPr>
        <w:br/>
        <w:t>и допустимости размещения объекта индивидуального жилищного строительства или садового дома на земельном участке</w:t>
      </w:r>
      <w:r w:rsidRPr="0092558A">
        <w:rPr>
          <w:rFonts w:ascii="Times New Roman" w:hAnsi="Times New Roman"/>
          <w:color w:val="000000"/>
        </w:rPr>
        <w:br/>
        <w:t>(далее – уведомление)</w:t>
      </w:r>
      <w:proofErr w:type="gramEnd"/>
    </w:p>
    <w:p w:rsidR="00A35A43" w:rsidRDefault="00A35A43" w:rsidP="00A35A43">
      <w:pPr>
        <w:rPr>
          <w:rFonts w:ascii="Calibri" w:hAnsi="Calibri"/>
          <w:sz w:val="22"/>
        </w:rPr>
      </w:pPr>
    </w:p>
    <w:p w:rsidR="00A35A43" w:rsidRPr="005A1DEB" w:rsidRDefault="00A35A43" w:rsidP="00A35A43">
      <w:pPr>
        <w:pStyle w:val="affb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proofErr w:type="gramStart"/>
      <w:r w:rsidRPr="005A1DEB">
        <w:rPr>
          <w:rFonts w:ascii="Times New Roman" w:hAnsi="Times New Roman" w:cs="Times New Roman"/>
          <w:color w:val="000000"/>
          <w:sz w:val="28"/>
          <w:szCs w:val="22"/>
        </w:rPr>
        <w:t>по результатам рассмотрения заявления о выдаче дубликата уведомления</w:t>
      </w:r>
      <w:r w:rsidRPr="005A1DEB">
        <w:rPr>
          <w:rFonts w:ascii="Times New Roman" w:hAnsi="Times New Roman" w:cs="Times New Roman"/>
          <w:color w:val="000000"/>
          <w:sz w:val="28"/>
          <w:szCs w:val="22"/>
        </w:rPr>
        <w:br/>
        <w:t xml:space="preserve">от _____________ </w:t>
      </w:r>
      <w:r w:rsidR="00AF17CC" w:rsidRPr="005A1DEB">
        <w:rPr>
          <w:rFonts w:ascii="Times New Roman" w:hAnsi="Times New Roman" w:cs="Times New Roman"/>
          <w:color w:val="000000"/>
          <w:sz w:val="28"/>
          <w:szCs w:val="22"/>
        </w:rPr>
        <w:t>№</w:t>
      </w:r>
      <w:r w:rsidRPr="005A1DEB">
        <w:rPr>
          <w:rFonts w:ascii="Times New Roman" w:hAnsi="Times New Roman" w:cs="Times New Roman"/>
          <w:color w:val="000000"/>
          <w:sz w:val="28"/>
          <w:szCs w:val="22"/>
        </w:rPr>
        <w:t> __________ принято решение об отказе в выдаче</w:t>
      </w:r>
      <w:proofErr w:type="gramEnd"/>
      <w:r w:rsidRPr="005A1DEB">
        <w:rPr>
          <w:rFonts w:ascii="Times New Roman" w:hAnsi="Times New Roman" w:cs="Times New Roman"/>
          <w:color w:val="000000"/>
          <w:sz w:val="28"/>
          <w:szCs w:val="22"/>
        </w:rPr>
        <w:t xml:space="preserve"> дубликата уведомления.</w:t>
      </w:r>
    </w:p>
    <w:p w:rsidR="00A35A43" w:rsidRDefault="00A35A43" w:rsidP="00A35A43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4132"/>
        <w:gridCol w:w="3920"/>
      </w:tblGrid>
      <w:tr w:rsidR="00A35A43" w:rsidRPr="005A1DEB" w:rsidTr="00A35A4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92558A" w:rsidRDefault="00AF17CC" w:rsidP="0092558A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lastRenderedPageBreak/>
              <w:t>№</w:t>
            </w:r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пункта </w:t>
            </w:r>
            <w:proofErr w:type="spellStart"/>
            <w:proofErr w:type="gramStart"/>
            <w:r w:rsid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а</w:t>
            </w:r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дминист</w:t>
            </w:r>
            <w:r w:rsid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-</w:t>
            </w:r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ративного</w:t>
            </w:r>
            <w:proofErr w:type="spellEnd"/>
            <w:proofErr w:type="gramEnd"/>
            <w:r w:rsidR="00A35A43"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регламента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92558A" w:rsidRDefault="00A35A43" w:rsidP="0092558A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Наименование основания для отказа в выдаче дубликата уведомления в соответствии </w:t>
            </w:r>
            <w:r w:rsidR="0092558A">
              <w:rPr>
                <w:rFonts w:ascii="Times New Roman" w:hAnsi="Times New Roman" w:cs="Times New Roman"/>
                <w:b/>
                <w:color w:val="000000"/>
                <w:sz w:val="28"/>
              </w:rPr>
              <w:br/>
            </w: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 </w:t>
            </w:r>
            <w:r w:rsid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а</w:t>
            </w: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92558A" w:rsidRDefault="00A35A4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color w:val="000000"/>
                <w:sz w:val="28"/>
              </w:rPr>
              <w:t>Разъяснение причин отказа в выдаче дубликата уведомления</w:t>
            </w:r>
          </w:p>
        </w:tc>
      </w:tr>
      <w:tr w:rsidR="00A35A43" w:rsidRPr="005A1DEB" w:rsidTr="00A35A4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 xml:space="preserve">Подпункт </w:t>
            </w:r>
            <w:r w:rsidR="00AF17CC" w:rsidRPr="005A1DEB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 w:rsidR="00AF17CC" w:rsidRPr="005A1DEB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5A1DEB">
              <w:rPr>
                <w:rStyle w:val="aff9"/>
                <w:rFonts w:cs="Times New Roman"/>
                <w:color w:val="000000"/>
                <w:sz w:val="28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 w:rsidP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 xml:space="preserve">несоответствие заявителя кругу лиц, указанных в </w:t>
            </w:r>
            <w:hyperlink r:id="rId22" w:anchor="sub_2022" w:history="1">
              <w:r w:rsidRPr="005A1DEB">
                <w:rPr>
                  <w:rStyle w:val="aff9"/>
                  <w:rFonts w:cs="Times New Roman"/>
                  <w:color w:val="000000"/>
                  <w:sz w:val="28"/>
                </w:rPr>
                <w:t>пункте 1.2</w:t>
              </w:r>
            </w:hyperlink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92558A"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 w:rsidR="00A35A43" w:rsidRPr="005A1DEB">
              <w:rPr>
                <w:rFonts w:ascii="Times New Roman" w:hAnsi="Times New Roman" w:cs="Times New Roman"/>
                <w:color w:val="000000"/>
                <w:sz w:val="28"/>
              </w:rPr>
              <w:t>казываются основания такого вывода</w:t>
            </w:r>
          </w:p>
        </w:tc>
      </w:tr>
      <w:tr w:rsidR="00A35A43" w:rsidRPr="005A1DEB" w:rsidTr="00A35A4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 xml:space="preserve">Подпункт </w:t>
            </w:r>
            <w:r w:rsidR="00AF17CC" w:rsidRPr="005A1DEB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б</w:t>
            </w:r>
            <w:r w:rsidR="00AF17CC" w:rsidRPr="005A1DEB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5A1DEB">
              <w:rPr>
                <w:rStyle w:val="aff9"/>
                <w:rFonts w:cs="Times New Roman"/>
                <w:color w:val="000000"/>
                <w:sz w:val="28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1DEB">
              <w:rPr>
                <w:rFonts w:ascii="Times New Roman" w:hAnsi="Times New Roman" w:cs="Times New Roman"/>
                <w:color w:val="000000"/>
                <w:sz w:val="28"/>
              </w:rPr>
              <w:t>испрашиваемое заявителем уведомление не выдавалось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3" w:rsidRPr="005A1DEB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A35A43" w:rsidRDefault="00A35A43" w:rsidP="00A35A43">
      <w:pPr>
        <w:rPr>
          <w:color w:val="000000"/>
          <w:sz w:val="22"/>
          <w:szCs w:val="22"/>
          <w:lang w:eastAsia="en-US"/>
        </w:rPr>
      </w:pPr>
    </w:p>
    <w:p w:rsidR="00A35A43" w:rsidRPr="005A1DEB" w:rsidRDefault="0092558A" w:rsidP="005A1DEB">
      <w:pPr>
        <w:pStyle w:val="affb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 вправе повторно обратиться с заявлением о выдаче </w:t>
      </w:r>
      <w:r w:rsidR="00A35A43" w:rsidRPr="005A1DEB">
        <w:rPr>
          <w:rFonts w:ascii="Times New Roman" w:hAnsi="Times New Roman" w:cs="Times New Roman"/>
          <w:color w:val="000000"/>
          <w:sz w:val="28"/>
        </w:rPr>
        <w:t xml:space="preserve">дубликата </w:t>
      </w:r>
      <w:r>
        <w:rPr>
          <w:rFonts w:ascii="Times New Roman" w:hAnsi="Times New Roman" w:cs="Times New Roman"/>
          <w:color w:val="000000"/>
          <w:sz w:val="28"/>
        </w:rPr>
        <w:br/>
      </w:r>
      <w:r w:rsidR="00A35A43" w:rsidRPr="005A1DEB">
        <w:rPr>
          <w:rFonts w:ascii="Times New Roman" w:hAnsi="Times New Roman" w:cs="Times New Roman"/>
          <w:color w:val="000000"/>
          <w:sz w:val="28"/>
        </w:rPr>
        <w:t>уведомления после  устранения  указанного нарушения.</w:t>
      </w:r>
    </w:p>
    <w:p w:rsidR="00A35A43" w:rsidRPr="005A1DEB" w:rsidRDefault="0092558A" w:rsidP="005A1DEB">
      <w:pPr>
        <w:pStyle w:val="affb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Данный отказ может быть</w:t>
      </w:r>
      <w:r w:rsidR="00A35A43" w:rsidRPr="005A1DEB">
        <w:rPr>
          <w:rFonts w:ascii="Times New Roman" w:hAnsi="Times New Roman" w:cs="Times New Roman"/>
          <w:color w:val="000000"/>
          <w:sz w:val="28"/>
        </w:rPr>
        <w:t xml:space="preserve"> обжалован</w:t>
      </w:r>
      <w:r>
        <w:rPr>
          <w:rFonts w:ascii="Times New Roman" w:hAnsi="Times New Roman" w:cs="Times New Roman"/>
          <w:color w:val="000000"/>
          <w:sz w:val="28"/>
        </w:rPr>
        <w:t xml:space="preserve"> в досудебном порядке</w:t>
      </w:r>
      <w:r w:rsidR="00A35A43" w:rsidRPr="005A1DEB">
        <w:rPr>
          <w:rFonts w:ascii="Times New Roman" w:hAnsi="Times New Roman" w:cs="Times New Roman"/>
          <w:color w:val="000000"/>
          <w:sz w:val="28"/>
        </w:rPr>
        <w:t xml:space="preserve"> путем </w:t>
      </w:r>
      <w:r>
        <w:rPr>
          <w:rFonts w:ascii="Times New Roman" w:hAnsi="Times New Roman" w:cs="Times New Roman"/>
          <w:color w:val="000000"/>
          <w:sz w:val="28"/>
        </w:rPr>
        <w:br/>
      </w:r>
      <w:r w:rsidR="00A35A43" w:rsidRPr="005A1DEB">
        <w:rPr>
          <w:rFonts w:ascii="Times New Roman" w:hAnsi="Times New Roman" w:cs="Times New Roman"/>
          <w:color w:val="000000"/>
          <w:sz w:val="28"/>
        </w:rPr>
        <w:t xml:space="preserve">направления жалобы в </w:t>
      </w:r>
      <w:r w:rsidR="005A1DEB" w:rsidRPr="005A1DEB">
        <w:rPr>
          <w:rFonts w:ascii="Times New Roman" w:hAnsi="Times New Roman" w:cs="Times New Roman"/>
          <w:color w:val="000000"/>
          <w:sz w:val="28"/>
        </w:rPr>
        <w:t xml:space="preserve">администрацию Корочанского </w:t>
      </w:r>
      <w:proofErr w:type="gramStart"/>
      <w:r w:rsidR="005A1DEB" w:rsidRPr="005A1DEB">
        <w:rPr>
          <w:rFonts w:ascii="Times New Roman" w:hAnsi="Times New Roman" w:cs="Times New Roman"/>
          <w:color w:val="000000"/>
          <w:sz w:val="28"/>
        </w:rPr>
        <w:t>района</w:t>
      </w:r>
      <w:proofErr w:type="gramEnd"/>
      <w:r w:rsidR="00A35A43" w:rsidRPr="005A1DEB">
        <w:rPr>
          <w:rFonts w:ascii="Times New Roman" w:hAnsi="Times New Roman" w:cs="Times New Roman"/>
          <w:color w:val="000000"/>
          <w:sz w:val="28"/>
        </w:rPr>
        <w:t xml:space="preserve"> а также </w:t>
      </w:r>
      <w:r>
        <w:rPr>
          <w:rFonts w:ascii="Times New Roman" w:hAnsi="Times New Roman" w:cs="Times New Roman"/>
          <w:color w:val="000000"/>
          <w:sz w:val="28"/>
        </w:rPr>
        <w:br/>
      </w:r>
      <w:r w:rsidR="00A35A43" w:rsidRPr="005A1DEB">
        <w:rPr>
          <w:rFonts w:ascii="Times New Roman" w:hAnsi="Times New Roman" w:cs="Times New Roman"/>
          <w:color w:val="000000"/>
          <w:sz w:val="28"/>
        </w:rPr>
        <w:t>в судебном порядке.</w:t>
      </w:r>
    </w:p>
    <w:p w:rsidR="00A35A43" w:rsidRPr="005A1DEB" w:rsidRDefault="00A35A43" w:rsidP="005A1DEB">
      <w:pPr>
        <w:pStyle w:val="affb"/>
        <w:rPr>
          <w:rFonts w:ascii="Times New Roman" w:hAnsi="Times New Roman" w:cs="Times New Roman"/>
          <w:color w:val="000000"/>
          <w:sz w:val="28"/>
        </w:rPr>
      </w:pPr>
      <w:r w:rsidRPr="005A1DEB">
        <w:rPr>
          <w:rFonts w:ascii="Times New Roman" w:hAnsi="Times New Roman" w:cs="Times New Roman"/>
          <w:color w:val="000000"/>
          <w:sz w:val="28"/>
        </w:rPr>
        <w:t>Дополнительно информируем: ______________________</w:t>
      </w:r>
      <w:r w:rsidR="005A1DEB" w:rsidRPr="005A1DEB">
        <w:rPr>
          <w:rFonts w:ascii="Times New Roman" w:hAnsi="Times New Roman" w:cs="Times New Roman"/>
          <w:color w:val="000000"/>
          <w:sz w:val="28"/>
        </w:rPr>
        <w:t>____</w:t>
      </w:r>
      <w:r w:rsidRPr="005A1DEB">
        <w:rPr>
          <w:rFonts w:ascii="Times New Roman" w:hAnsi="Times New Roman" w:cs="Times New Roman"/>
          <w:color w:val="000000"/>
          <w:sz w:val="28"/>
        </w:rPr>
        <w:t>_________</w:t>
      </w:r>
      <w:r w:rsidR="005A1DEB">
        <w:rPr>
          <w:rFonts w:ascii="Times New Roman" w:hAnsi="Times New Roman" w:cs="Times New Roman"/>
          <w:color w:val="000000"/>
          <w:sz w:val="28"/>
        </w:rPr>
        <w:t>_______________</w:t>
      </w:r>
      <w:r w:rsidRPr="005A1DEB">
        <w:rPr>
          <w:rFonts w:ascii="Times New Roman" w:hAnsi="Times New Roman" w:cs="Times New Roman"/>
          <w:color w:val="000000"/>
          <w:sz w:val="28"/>
        </w:rPr>
        <w:t>__________________ __________________________________________</w:t>
      </w:r>
      <w:r w:rsidR="005A1DEB" w:rsidRPr="005A1DEB">
        <w:rPr>
          <w:rFonts w:ascii="Times New Roman" w:hAnsi="Times New Roman" w:cs="Times New Roman"/>
          <w:color w:val="000000"/>
          <w:sz w:val="28"/>
        </w:rPr>
        <w:t>_</w:t>
      </w:r>
      <w:r w:rsidRPr="005A1DEB">
        <w:rPr>
          <w:rFonts w:ascii="Times New Roman" w:hAnsi="Times New Roman" w:cs="Times New Roman"/>
          <w:color w:val="000000"/>
          <w:sz w:val="28"/>
        </w:rPr>
        <w:t>_________________________.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</w:rPr>
        <w:t>(указывается информация, необходимая для устранения причин отказа в</w:t>
      </w:r>
      <w:proofErr w:type="gramEnd"/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выдаче дубликата уведомления, а также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иная дополнительная информация при наличии)</w:t>
      </w:r>
    </w:p>
    <w:p w:rsidR="00A35A43" w:rsidRDefault="00A35A43" w:rsidP="00A35A43">
      <w:pPr>
        <w:rPr>
          <w:color w:val="000000"/>
        </w:rPr>
      </w:pP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  </w:t>
      </w:r>
      <w:r w:rsidR="005A1DEB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_____________ </w:t>
      </w:r>
      <w:r w:rsidR="005A1DEB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>_____________________________________</w:t>
      </w: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0"/>
        </w:rPr>
        <w:t xml:space="preserve">(должность)             </w:t>
      </w:r>
      <w:r w:rsidR="005A1DEB">
        <w:rPr>
          <w:rFonts w:ascii="Times New Roman" w:hAnsi="Times New Roman" w:cs="Times New Roman"/>
          <w:color w:val="000000"/>
          <w:sz w:val="20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0"/>
        </w:rPr>
        <w:t xml:space="preserve"> (подпись)                       </w:t>
      </w:r>
      <w:r w:rsidR="005A1DEB">
        <w:rPr>
          <w:rFonts w:ascii="Times New Roman" w:hAnsi="Times New Roman" w:cs="Times New Roman"/>
          <w:color w:val="000000"/>
          <w:sz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</w:rPr>
        <w:t xml:space="preserve">  (фамилия, имя, отчество (при наличии)</w:t>
      </w:r>
      <w:proofErr w:type="gramEnd"/>
    </w:p>
    <w:p w:rsidR="00A35A43" w:rsidRDefault="00A35A43" w:rsidP="00A35A43">
      <w:pPr>
        <w:rPr>
          <w:color w:val="000000"/>
        </w:rPr>
      </w:pP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A1DEB" w:rsidRDefault="005A1DEB">
      <w:pPr>
        <w:spacing w:after="200" w:line="276" w:lineRule="auto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br w:type="page"/>
      </w:r>
    </w:p>
    <w:p w:rsidR="00A35A43" w:rsidRDefault="00A35A43" w:rsidP="00A35A43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lastRenderedPageBreak/>
        <w:t xml:space="preserve">Приложение </w:t>
      </w:r>
      <w:r w:rsidR="0092558A">
        <w:rPr>
          <w:b/>
          <w:spacing w:val="2"/>
          <w:sz w:val="28"/>
          <w:szCs w:val="26"/>
        </w:rPr>
        <w:t xml:space="preserve">№ </w:t>
      </w:r>
      <w:r>
        <w:rPr>
          <w:b/>
          <w:spacing w:val="2"/>
          <w:sz w:val="28"/>
          <w:szCs w:val="26"/>
        </w:rPr>
        <w:t>6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к административному регламенту</w:t>
      </w:r>
    </w:p>
    <w:p w:rsidR="00A35A43" w:rsidRDefault="00A35A43" w:rsidP="00A35A43">
      <w:pPr>
        <w:shd w:val="clear" w:color="auto" w:fill="FFFFFF"/>
        <w:tabs>
          <w:tab w:val="left" w:pos="4536"/>
        </w:tabs>
        <w:ind w:left="4820"/>
        <w:jc w:val="center"/>
        <w:textAlignment w:val="baseline"/>
        <w:rPr>
          <w:b/>
          <w:spacing w:val="2"/>
          <w:sz w:val="28"/>
          <w:szCs w:val="26"/>
        </w:rPr>
      </w:pPr>
      <w:proofErr w:type="gramStart"/>
      <w:r>
        <w:rPr>
          <w:b/>
          <w:spacing w:val="2"/>
          <w:sz w:val="28"/>
          <w:szCs w:val="26"/>
        </w:rPr>
        <w:t xml:space="preserve">предоставления муниципальной услуги </w:t>
      </w:r>
      <w:r w:rsidR="00AF17CC">
        <w:rPr>
          <w:b/>
          <w:spacing w:val="2"/>
          <w:sz w:val="28"/>
          <w:szCs w:val="26"/>
        </w:rPr>
        <w:t>«</w:t>
      </w:r>
      <w:r>
        <w:rPr>
          <w:b/>
          <w:sz w:val="28"/>
          <w:szCs w:val="28"/>
        </w:rPr>
        <w:t xml:space="preserve">Направление уведомления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соответствии указанных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</w:t>
      </w:r>
      <w:r w:rsidR="0092558A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земельном участке</w:t>
      </w:r>
      <w:r w:rsidR="0092558A">
        <w:rPr>
          <w:b/>
          <w:sz w:val="28"/>
          <w:szCs w:val="28"/>
        </w:rPr>
        <w:t xml:space="preserve"> </w:t>
      </w:r>
      <w:r w:rsidR="0092558A" w:rsidRPr="00F63952">
        <w:rPr>
          <w:b/>
          <w:sz w:val="28"/>
          <w:szCs w:val="28"/>
        </w:rPr>
        <w:t xml:space="preserve">на территории муниципального района </w:t>
      </w:r>
      <w:r w:rsidR="0092558A">
        <w:rPr>
          <w:b/>
          <w:sz w:val="28"/>
          <w:szCs w:val="28"/>
        </w:rPr>
        <w:t>«</w:t>
      </w:r>
      <w:r w:rsidR="0092558A" w:rsidRPr="00F63952">
        <w:rPr>
          <w:b/>
          <w:sz w:val="28"/>
          <w:szCs w:val="28"/>
        </w:rPr>
        <w:t>Корочанский район»</w:t>
      </w:r>
      <w:r w:rsidR="0092558A">
        <w:rPr>
          <w:b/>
          <w:sz w:val="28"/>
          <w:szCs w:val="28"/>
        </w:rPr>
        <w:t xml:space="preserve"> </w:t>
      </w:r>
      <w:r w:rsidR="0092558A" w:rsidRPr="00F63952">
        <w:rPr>
          <w:b/>
          <w:sz w:val="28"/>
          <w:szCs w:val="28"/>
        </w:rPr>
        <w:t>Белгородской области</w:t>
      </w:r>
      <w:r w:rsidR="0092558A" w:rsidRPr="00365695">
        <w:rPr>
          <w:b/>
          <w:sz w:val="29"/>
          <w:szCs w:val="29"/>
        </w:rPr>
        <w:t>»</w:t>
      </w:r>
      <w:proofErr w:type="gramEnd"/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F17CC" w:rsidP="00A35A43">
      <w:pPr>
        <w:pStyle w:val="ConsPlusNormal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 w:rsidR="00A35A43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»</w:t>
      </w:r>
    </w:p>
    <w:p w:rsidR="00A35A43" w:rsidRDefault="00A35A43" w:rsidP="00A35A43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</w:t>
      </w:r>
      <w:r w:rsidR="005A1DEB">
        <w:rPr>
          <w:rFonts w:ascii="Times New Roman" w:hAnsi="Times New Roman" w:cs="Times New Roman"/>
          <w:color w:val="000000"/>
          <w:szCs w:val="22"/>
        </w:rPr>
        <w:t>________</w:t>
      </w:r>
      <w:r>
        <w:rPr>
          <w:rFonts w:ascii="Times New Roman" w:hAnsi="Times New Roman" w:cs="Times New Roman"/>
          <w:color w:val="000000"/>
          <w:szCs w:val="22"/>
        </w:rPr>
        <w:t>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2"/>
        </w:rPr>
        <w:t>(наименование органа местного самоуправления)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A35A43" w:rsidRDefault="00A35A43" w:rsidP="00A35A43">
      <w:pPr>
        <w:ind w:left="5103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>Кому:___________________________ 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Контактные данные: 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Представитель: 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представителя: </w:t>
      </w:r>
    </w:p>
    <w:p w:rsidR="00A35A43" w:rsidRDefault="00A35A43" w:rsidP="00A35A4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A35A43" w:rsidRDefault="00A35A43" w:rsidP="00A35A43">
      <w:pPr>
        <w:pStyle w:val="ConsPlusNonformat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A35A43" w:rsidRPr="0092558A" w:rsidRDefault="00A35A43" w:rsidP="00A35A43">
      <w:pPr>
        <w:pStyle w:val="11"/>
        <w:rPr>
          <w:rFonts w:ascii="Times New Roman" w:hAnsi="Times New Roman"/>
          <w:color w:val="000000"/>
          <w:szCs w:val="32"/>
          <w:lang w:eastAsia="x-none"/>
        </w:rPr>
      </w:pPr>
      <w:proofErr w:type="gramStart"/>
      <w:r w:rsidRPr="0092558A">
        <w:rPr>
          <w:rFonts w:ascii="Times New Roman" w:hAnsi="Times New Roman"/>
          <w:color w:val="000000"/>
        </w:rPr>
        <w:t>РЕШЕНИЕ</w:t>
      </w:r>
      <w:r w:rsidRPr="0092558A">
        <w:rPr>
          <w:rFonts w:ascii="Times New Roman" w:hAnsi="Times New Roman"/>
          <w:color w:val="000000"/>
        </w:rPr>
        <w:br/>
        <w:t xml:space="preserve">об отказе во внесении исправлений в уведомление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92558A">
        <w:rPr>
          <w:rFonts w:ascii="Times New Roman" w:hAnsi="Times New Roman"/>
          <w:color w:val="000000"/>
        </w:rPr>
        <w:br/>
        <w:t>и допустимости размещения объекта индивидуального жилищного строительства или садового дома на земельном участке</w:t>
      </w:r>
      <w:r w:rsidRPr="0092558A">
        <w:rPr>
          <w:rFonts w:ascii="Times New Roman" w:hAnsi="Times New Roman"/>
          <w:color w:val="000000"/>
        </w:rPr>
        <w:br/>
        <w:t>(далее – уведомление)</w:t>
      </w:r>
      <w:proofErr w:type="gramEnd"/>
    </w:p>
    <w:p w:rsidR="00A35A43" w:rsidRDefault="00A35A43" w:rsidP="00A35A43">
      <w:pPr>
        <w:rPr>
          <w:color w:val="000000"/>
          <w:sz w:val="22"/>
        </w:rPr>
      </w:pPr>
    </w:p>
    <w:p w:rsidR="00A35A43" w:rsidRDefault="00A35A43" w:rsidP="00A35A43">
      <w:pPr>
        <w:rPr>
          <w:color w:val="000000"/>
        </w:rPr>
      </w:pPr>
    </w:p>
    <w:p w:rsidR="00A35A43" w:rsidRPr="0092558A" w:rsidRDefault="00A35A43" w:rsidP="00A35A43">
      <w:pPr>
        <w:pStyle w:val="af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58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92558A">
        <w:rPr>
          <w:rFonts w:ascii="Times New Roman" w:hAnsi="Times New Roman" w:cs="Times New Roman"/>
          <w:color w:val="000000"/>
          <w:sz w:val="28"/>
          <w:szCs w:val="28"/>
        </w:rPr>
        <w:t xml:space="preserve">в уведомлении от _________________ </w:t>
      </w:r>
      <w:r w:rsidR="00AF17CC" w:rsidRPr="0092558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2558A">
        <w:rPr>
          <w:rFonts w:ascii="Times New Roman" w:hAnsi="Times New Roman" w:cs="Times New Roman"/>
          <w:color w:val="000000"/>
          <w:sz w:val="28"/>
          <w:szCs w:val="28"/>
        </w:rPr>
        <w:t> __________ принято решение об отказе</w:t>
      </w:r>
      <w:r w:rsidR="0092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58A">
        <w:rPr>
          <w:rFonts w:ascii="Times New Roman" w:hAnsi="Times New Roman" w:cs="Times New Roman"/>
          <w:color w:val="000000"/>
          <w:sz w:val="28"/>
          <w:szCs w:val="28"/>
        </w:rPr>
        <w:t>во внесении исправлений в уведомление</w:t>
      </w:r>
      <w:proofErr w:type="gramEnd"/>
      <w:r w:rsidRPr="009255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5A43" w:rsidRDefault="00A35A43" w:rsidP="00A35A43">
      <w:pPr>
        <w:rPr>
          <w:color w:val="00000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419"/>
        <w:gridCol w:w="3545"/>
      </w:tblGrid>
      <w:tr w:rsidR="00A35A43" w:rsidTr="00A35A4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AF17CC" w:rsidP="0092558A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A35A43"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пункта </w:t>
            </w:r>
            <w:proofErr w:type="spellStart"/>
            <w:proofErr w:type="gramStart"/>
            <w:r w:rsidR="0092558A"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A35A43"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дминист</w:t>
            </w:r>
            <w:r w:rsid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A35A43"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ративного</w:t>
            </w:r>
            <w:proofErr w:type="spellEnd"/>
            <w:proofErr w:type="gramEnd"/>
            <w:r w:rsidR="00A35A43"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регламента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A35A43" w:rsidP="0092558A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для отказа во внесении исправлений в уведомление в соответствии </w:t>
            </w:r>
            <w:r w:rsid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 </w:t>
            </w:r>
            <w:r w:rsidR="0092558A"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дминистративным регламентом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A35A4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Разъяснение причин отказа во внесении исправлений в уведомление</w:t>
            </w:r>
          </w:p>
        </w:tc>
      </w:tr>
      <w:tr w:rsidR="00A35A43" w:rsidTr="00A35A4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anchor="sub_22251" w:history="1">
              <w:r w:rsidR="00A35A43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 xml:space="preserve">подпункт </w:t>
              </w:r>
              <w:r w:rsidR="00AF17CC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>«</w:t>
              </w:r>
              <w:r w:rsidR="00A35A43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>а</w:t>
              </w:r>
              <w:r w:rsidR="00AF17CC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>»</w:t>
              </w:r>
              <w:r w:rsidR="00A35A43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 xml:space="preserve"> пункта 2.8.4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A35A43" w:rsidP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несоответствие заявителя кругу лиц, указанных в </w:t>
            </w:r>
            <w:hyperlink r:id="rId24" w:anchor="sub_2022" w:history="1">
              <w:r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>пункте 1.2</w:t>
              </w:r>
            </w:hyperlink>
            <w:r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558A"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35A43"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казываются основания такого вывода</w:t>
            </w:r>
          </w:p>
        </w:tc>
      </w:tr>
      <w:tr w:rsidR="00A35A43" w:rsidTr="00A35A4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C83727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5" w:anchor="sub_22252" w:history="1">
              <w:r w:rsidR="00A35A43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 xml:space="preserve">подпункт </w:t>
              </w:r>
              <w:r w:rsidR="00AF17CC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>«</w:t>
              </w:r>
              <w:r w:rsidR="00A35A43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>б</w:t>
              </w:r>
              <w:r w:rsidR="00AF17CC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>»</w:t>
              </w:r>
              <w:r w:rsidR="00A35A43" w:rsidRPr="003B3039">
                <w:rPr>
                  <w:rStyle w:val="aff9"/>
                  <w:rFonts w:cs="Times New Roman"/>
                  <w:color w:val="000000"/>
                  <w:sz w:val="28"/>
                  <w:szCs w:val="28"/>
                </w:rPr>
                <w:t xml:space="preserve"> пункта 2.8.4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A35A43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факта допущения опечаток и ошибок в уведомлении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3" w:rsidRPr="003B3039" w:rsidRDefault="0092558A">
            <w:pPr>
              <w:pStyle w:val="aff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35A43" w:rsidRPr="003B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казываются основания такого вывода</w:t>
            </w:r>
          </w:p>
        </w:tc>
      </w:tr>
    </w:tbl>
    <w:p w:rsidR="00A35A43" w:rsidRDefault="00A35A43" w:rsidP="00A35A43">
      <w:pPr>
        <w:rPr>
          <w:color w:val="000000"/>
          <w:sz w:val="22"/>
          <w:szCs w:val="22"/>
          <w:lang w:eastAsia="en-US"/>
        </w:rPr>
      </w:pPr>
    </w:p>
    <w:p w:rsidR="00A35A43" w:rsidRPr="0092558A" w:rsidRDefault="00A35A43" w:rsidP="00A35A43">
      <w:pPr>
        <w:pStyle w:val="af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58A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об </w:t>
      </w:r>
      <w:r w:rsidR="0092558A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исправлении допущенных опечаток </w:t>
      </w:r>
      <w:r w:rsidRPr="0092558A">
        <w:rPr>
          <w:rFonts w:ascii="Times New Roman" w:hAnsi="Times New Roman" w:cs="Times New Roman"/>
          <w:color w:val="000000"/>
          <w:sz w:val="28"/>
          <w:szCs w:val="28"/>
        </w:rPr>
        <w:t>и ошибок в уведомлении после устранения указанных нарушений.</w:t>
      </w:r>
    </w:p>
    <w:p w:rsidR="00A35A43" w:rsidRPr="0092558A" w:rsidRDefault="00A35A43" w:rsidP="00A35A43">
      <w:pPr>
        <w:pStyle w:val="af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58A">
        <w:rPr>
          <w:rFonts w:ascii="Times New Roman" w:hAnsi="Times New Roman" w:cs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5A1DEB" w:rsidRPr="0092558A">
        <w:rPr>
          <w:rFonts w:ascii="Times New Roman" w:hAnsi="Times New Roman" w:cs="Times New Roman"/>
          <w:color w:val="000000"/>
          <w:sz w:val="28"/>
          <w:szCs w:val="28"/>
        </w:rPr>
        <w:t>администрацию Корочанского района</w:t>
      </w:r>
      <w:r w:rsidRPr="0092558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9255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58A">
        <w:rPr>
          <w:rFonts w:ascii="Times New Roman" w:hAnsi="Times New Roman" w:cs="Times New Roman"/>
          <w:color w:val="000000"/>
          <w:sz w:val="28"/>
          <w:szCs w:val="28"/>
        </w:rPr>
        <w:t>в судебном порядке.</w:t>
      </w:r>
    </w:p>
    <w:p w:rsidR="00A35A43" w:rsidRDefault="00A35A43" w:rsidP="00A35A43">
      <w:pPr>
        <w:pStyle w:val="affb"/>
        <w:jc w:val="both"/>
        <w:rPr>
          <w:rFonts w:ascii="Times New Roman" w:hAnsi="Times New Roman" w:cs="Times New Roman"/>
          <w:color w:val="000000"/>
        </w:rPr>
      </w:pPr>
      <w:r w:rsidRPr="0092558A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 ________________________________________________________________________________</w:t>
      </w:r>
    </w:p>
    <w:p w:rsidR="00A35A43" w:rsidRDefault="00A35A43" w:rsidP="00A35A43">
      <w:pPr>
        <w:pStyle w:val="affb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(указывается информация, необходимая для устранения причин отказа </w:t>
      </w:r>
      <w:r>
        <w:rPr>
          <w:rFonts w:ascii="Times New Roman" w:hAnsi="Times New Roman" w:cs="Times New Roman"/>
          <w:color w:val="000000"/>
          <w:sz w:val="20"/>
        </w:rPr>
        <w:br/>
        <w:t xml:space="preserve">во внесении исправлений в градостроительный план земельного участка, </w:t>
      </w:r>
      <w:r>
        <w:rPr>
          <w:rFonts w:ascii="Times New Roman" w:hAnsi="Times New Roman" w:cs="Times New Roman"/>
          <w:color w:val="000000"/>
          <w:sz w:val="20"/>
        </w:rPr>
        <w:br/>
        <w:t>а также иная дополнительная информация при наличии)</w:t>
      </w:r>
    </w:p>
    <w:p w:rsidR="00A35A43" w:rsidRDefault="00A35A43" w:rsidP="00A35A43">
      <w:pPr>
        <w:rPr>
          <w:color w:val="000000"/>
        </w:rPr>
      </w:pPr>
    </w:p>
    <w:p w:rsidR="005A1DEB" w:rsidRDefault="005A1DEB" w:rsidP="005A1DEB">
      <w:pPr>
        <w:pStyle w:val="aff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                 _____________              _____________________________________</w:t>
      </w:r>
    </w:p>
    <w:p w:rsidR="005A1DEB" w:rsidRDefault="005A1DEB" w:rsidP="005A1DEB">
      <w:pPr>
        <w:pStyle w:val="affb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0"/>
        </w:rPr>
        <w:t>(должность)                                   (подпись)                                  (фамилия, имя, отчество (при наличии)</w:t>
      </w:r>
      <w:proofErr w:type="gramEnd"/>
    </w:p>
    <w:p w:rsidR="00A35A43" w:rsidRDefault="00A35A43" w:rsidP="00A35A43">
      <w:pPr>
        <w:rPr>
          <w:color w:val="000000"/>
        </w:rPr>
      </w:pPr>
    </w:p>
    <w:p w:rsidR="00A35A43" w:rsidRDefault="00A35A43" w:rsidP="00A35A43">
      <w:pPr>
        <w:pStyle w:val="aff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</w:p>
    <w:p w:rsidR="00A35A43" w:rsidRDefault="00A35A43" w:rsidP="00A35A43">
      <w:pPr>
        <w:rPr>
          <w:rFonts w:ascii="Calibri" w:hAnsi="Calibri"/>
        </w:rPr>
      </w:pPr>
    </w:p>
    <w:p w:rsidR="00263908" w:rsidRDefault="00263908">
      <w:pPr>
        <w:spacing w:after="200" w:line="276" w:lineRule="auto"/>
        <w:rPr>
          <w:b/>
          <w:bCs/>
          <w:sz w:val="28"/>
          <w:szCs w:val="28"/>
        </w:rPr>
      </w:pPr>
    </w:p>
    <w:sectPr w:rsidR="00263908" w:rsidSect="00A67E0A">
      <w:headerReference w:type="default" r:id="rId26"/>
      <w:pgSz w:w="11909" w:h="16834"/>
      <w:pgMar w:top="567" w:right="567" w:bottom="709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27" w:rsidRDefault="00C83727">
      <w:r>
        <w:separator/>
      </w:r>
    </w:p>
  </w:endnote>
  <w:endnote w:type="continuationSeparator" w:id="0">
    <w:p w:rsidR="00C83727" w:rsidRDefault="00C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27" w:rsidRDefault="00C83727">
      <w:r>
        <w:separator/>
      </w:r>
    </w:p>
  </w:footnote>
  <w:footnote w:type="continuationSeparator" w:id="0">
    <w:p w:rsidR="00C83727" w:rsidRDefault="00C8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3F" w:rsidRDefault="003D503F">
    <w:pPr>
      <w:pStyle w:val="a4"/>
      <w:jc w:val="center"/>
    </w:pPr>
  </w:p>
  <w:p w:rsidR="003D503F" w:rsidRDefault="003D50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54508">
      <w:rPr>
        <w:noProof/>
      </w:rPr>
      <w:t>41</w:t>
    </w:r>
    <w:r>
      <w:rPr>
        <w:noProof/>
      </w:rPr>
      <w:fldChar w:fldCharType="end"/>
    </w:r>
  </w:p>
  <w:p w:rsidR="003D503F" w:rsidRDefault="003D50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CA6714E"/>
    <w:multiLevelType w:val="hybridMultilevel"/>
    <w:tmpl w:val="23DE8066"/>
    <w:lvl w:ilvl="0" w:tplc="258CBC80">
      <w:start w:val="1"/>
      <w:numFmt w:val="russianLower"/>
      <w:lvlText w:val="%1."/>
      <w:lvlJc w:val="left"/>
      <w:pPr>
        <w:ind w:left="1429" w:hanging="360"/>
      </w:pPr>
    </w:lvl>
    <w:lvl w:ilvl="1" w:tplc="20863902">
      <w:start w:val="1"/>
      <w:numFmt w:val="russianLower"/>
      <w:lvlText w:val="%2)"/>
      <w:lvlJc w:val="left"/>
      <w:pPr>
        <w:ind w:left="1440" w:hanging="360"/>
      </w:pPr>
    </w:lvl>
    <w:lvl w:ilvl="2" w:tplc="4A56312E">
      <w:start w:val="1"/>
      <w:numFmt w:val="decimal"/>
      <w:lvlText w:val="%3)"/>
      <w:lvlJc w:val="left"/>
      <w:pPr>
        <w:ind w:left="3015" w:hanging="103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997BFB"/>
    <w:multiLevelType w:val="hybridMultilevel"/>
    <w:tmpl w:val="5AEEF970"/>
    <w:lvl w:ilvl="0" w:tplc="2086390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583D"/>
    <w:multiLevelType w:val="hybridMultilevel"/>
    <w:tmpl w:val="BB008B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A26C6"/>
    <w:multiLevelType w:val="hybridMultilevel"/>
    <w:tmpl w:val="1D28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05BAA"/>
    <w:multiLevelType w:val="hybridMultilevel"/>
    <w:tmpl w:val="FF168A56"/>
    <w:lvl w:ilvl="0" w:tplc="A644E8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B074C0"/>
    <w:multiLevelType w:val="multilevel"/>
    <w:tmpl w:val="79427524"/>
    <w:lvl w:ilvl="0">
      <w:start w:val="1"/>
      <w:numFmt w:val="decimal"/>
      <w:pStyle w:val="10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567" w:hanging="567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1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</w:lvl>
    <w:lvl w:ilvl="1" w:tplc="8CAE6A1E">
      <w:start w:val="1"/>
      <w:numFmt w:val="decimal"/>
      <w:lvlText w:val="%2)"/>
      <w:lvlJc w:val="left"/>
      <w:pPr>
        <w:ind w:left="1455" w:hanging="37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FB"/>
    <w:rsid w:val="000306F0"/>
    <w:rsid w:val="00082241"/>
    <w:rsid w:val="00086CED"/>
    <w:rsid w:val="000906BF"/>
    <w:rsid w:val="000973C8"/>
    <w:rsid w:val="00097C80"/>
    <w:rsid w:val="000B2BEA"/>
    <w:rsid w:val="000C076E"/>
    <w:rsid w:val="000E3057"/>
    <w:rsid w:val="000E3E56"/>
    <w:rsid w:val="0017356F"/>
    <w:rsid w:val="00181C07"/>
    <w:rsid w:val="00182A7C"/>
    <w:rsid w:val="00183A86"/>
    <w:rsid w:val="001921D6"/>
    <w:rsid w:val="00194BE8"/>
    <w:rsid w:val="001954A5"/>
    <w:rsid w:val="001A53AB"/>
    <w:rsid w:val="001C55F9"/>
    <w:rsid w:val="001D3414"/>
    <w:rsid w:val="001D395E"/>
    <w:rsid w:val="001D5E12"/>
    <w:rsid w:val="00200667"/>
    <w:rsid w:val="00245E51"/>
    <w:rsid w:val="002549C3"/>
    <w:rsid w:val="00254E32"/>
    <w:rsid w:val="00263908"/>
    <w:rsid w:val="002677F2"/>
    <w:rsid w:val="002748C5"/>
    <w:rsid w:val="002868A2"/>
    <w:rsid w:val="00295BD2"/>
    <w:rsid w:val="002A029E"/>
    <w:rsid w:val="002B1994"/>
    <w:rsid w:val="002B2E9A"/>
    <w:rsid w:val="002B4604"/>
    <w:rsid w:val="002B635A"/>
    <w:rsid w:val="002F0E6B"/>
    <w:rsid w:val="002F5AF0"/>
    <w:rsid w:val="00303CE8"/>
    <w:rsid w:val="00304BA8"/>
    <w:rsid w:val="003131F8"/>
    <w:rsid w:val="00316048"/>
    <w:rsid w:val="00317AD0"/>
    <w:rsid w:val="003210C1"/>
    <w:rsid w:val="00321F32"/>
    <w:rsid w:val="0032428D"/>
    <w:rsid w:val="0035011A"/>
    <w:rsid w:val="00365695"/>
    <w:rsid w:val="0037475C"/>
    <w:rsid w:val="00380EFD"/>
    <w:rsid w:val="003969F3"/>
    <w:rsid w:val="003B3039"/>
    <w:rsid w:val="003C5819"/>
    <w:rsid w:val="003D503F"/>
    <w:rsid w:val="003E0F56"/>
    <w:rsid w:val="003E73EA"/>
    <w:rsid w:val="003F3C3D"/>
    <w:rsid w:val="00404376"/>
    <w:rsid w:val="0040621B"/>
    <w:rsid w:val="00420681"/>
    <w:rsid w:val="00424084"/>
    <w:rsid w:val="004270BB"/>
    <w:rsid w:val="0044476B"/>
    <w:rsid w:val="00445A47"/>
    <w:rsid w:val="004623ED"/>
    <w:rsid w:val="00465470"/>
    <w:rsid w:val="004704FB"/>
    <w:rsid w:val="00471226"/>
    <w:rsid w:val="00475937"/>
    <w:rsid w:val="004772A3"/>
    <w:rsid w:val="00496125"/>
    <w:rsid w:val="0049622C"/>
    <w:rsid w:val="004A044E"/>
    <w:rsid w:val="004A2DC8"/>
    <w:rsid w:val="004A3480"/>
    <w:rsid w:val="004B15F7"/>
    <w:rsid w:val="004B384B"/>
    <w:rsid w:val="004C3BCF"/>
    <w:rsid w:val="004D73C6"/>
    <w:rsid w:val="004D7679"/>
    <w:rsid w:val="004E1063"/>
    <w:rsid w:val="00506DA6"/>
    <w:rsid w:val="005153C3"/>
    <w:rsid w:val="00523E91"/>
    <w:rsid w:val="00544508"/>
    <w:rsid w:val="00553049"/>
    <w:rsid w:val="005554B6"/>
    <w:rsid w:val="005746A3"/>
    <w:rsid w:val="005754E2"/>
    <w:rsid w:val="00583F4F"/>
    <w:rsid w:val="00585FE6"/>
    <w:rsid w:val="00586933"/>
    <w:rsid w:val="005A1DEB"/>
    <w:rsid w:val="005D65E8"/>
    <w:rsid w:val="005E305D"/>
    <w:rsid w:val="005F0A43"/>
    <w:rsid w:val="00621F19"/>
    <w:rsid w:val="006269AB"/>
    <w:rsid w:val="006636B3"/>
    <w:rsid w:val="006661BD"/>
    <w:rsid w:val="00675EAB"/>
    <w:rsid w:val="006C0054"/>
    <w:rsid w:val="006D5AFF"/>
    <w:rsid w:val="00713A26"/>
    <w:rsid w:val="00722EBA"/>
    <w:rsid w:val="00730379"/>
    <w:rsid w:val="00730B1C"/>
    <w:rsid w:val="007452ED"/>
    <w:rsid w:val="00750871"/>
    <w:rsid w:val="00775F03"/>
    <w:rsid w:val="00785478"/>
    <w:rsid w:val="007A0C5A"/>
    <w:rsid w:val="007A2D81"/>
    <w:rsid w:val="007A4CEC"/>
    <w:rsid w:val="007E56AC"/>
    <w:rsid w:val="007F0067"/>
    <w:rsid w:val="008247B3"/>
    <w:rsid w:val="00882D8E"/>
    <w:rsid w:val="00886CC0"/>
    <w:rsid w:val="008903CB"/>
    <w:rsid w:val="008A45BA"/>
    <w:rsid w:val="008B0BEF"/>
    <w:rsid w:val="008B0E3D"/>
    <w:rsid w:val="008C36ED"/>
    <w:rsid w:val="008D7471"/>
    <w:rsid w:val="008E33E3"/>
    <w:rsid w:val="009030AF"/>
    <w:rsid w:val="0092558A"/>
    <w:rsid w:val="0093030E"/>
    <w:rsid w:val="00941F8E"/>
    <w:rsid w:val="0094578A"/>
    <w:rsid w:val="00972929"/>
    <w:rsid w:val="009816FE"/>
    <w:rsid w:val="0099521E"/>
    <w:rsid w:val="009C3DC8"/>
    <w:rsid w:val="009F3D3F"/>
    <w:rsid w:val="009F60FD"/>
    <w:rsid w:val="00A07098"/>
    <w:rsid w:val="00A14824"/>
    <w:rsid w:val="00A16840"/>
    <w:rsid w:val="00A3584A"/>
    <w:rsid w:val="00A35A43"/>
    <w:rsid w:val="00A67E0A"/>
    <w:rsid w:val="00A8223C"/>
    <w:rsid w:val="00AB6B68"/>
    <w:rsid w:val="00AC0632"/>
    <w:rsid w:val="00AC2E26"/>
    <w:rsid w:val="00AC42FB"/>
    <w:rsid w:val="00AD0A42"/>
    <w:rsid w:val="00AE06F5"/>
    <w:rsid w:val="00AE416D"/>
    <w:rsid w:val="00AF17CC"/>
    <w:rsid w:val="00B32F55"/>
    <w:rsid w:val="00B47346"/>
    <w:rsid w:val="00B973DC"/>
    <w:rsid w:val="00BB2943"/>
    <w:rsid w:val="00BB64E3"/>
    <w:rsid w:val="00BB715A"/>
    <w:rsid w:val="00BB7517"/>
    <w:rsid w:val="00BC19BD"/>
    <w:rsid w:val="00BC461D"/>
    <w:rsid w:val="00BC69DB"/>
    <w:rsid w:val="00BD3B0C"/>
    <w:rsid w:val="00BD7185"/>
    <w:rsid w:val="00C15196"/>
    <w:rsid w:val="00C31903"/>
    <w:rsid w:val="00C41942"/>
    <w:rsid w:val="00C42292"/>
    <w:rsid w:val="00C622EB"/>
    <w:rsid w:val="00C7360B"/>
    <w:rsid w:val="00C739DB"/>
    <w:rsid w:val="00C81D7F"/>
    <w:rsid w:val="00C83727"/>
    <w:rsid w:val="00C84842"/>
    <w:rsid w:val="00CA0584"/>
    <w:rsid w:val="00CA736B"/>
    <w:rsid w:val="00CB356B"/>
    <w:rsid w:val="00CD3A1E"/>
    <w:rsid w:val="00CD4A52"/>
    <w:rsid w:val="00CE1E9A"/>
    <w:rsid w:val="00CE327D"/>
    <w:rsid w:val="00CE7534"/>
    <w:rsid w:val="00CF2A6F"/>
    <w:rsid w:val="00D31E98"/>
    <w:rsid w:val="00D364EB"/>
    <w:rsid w:val="00D4270C"/>
    <w:rsid w:val="00D62191"/>
    <w:rsid w:val="00D86795"/>
    <w:rsid w:val="00D90C66"/>
    <w:rsid w:val="00DA2E7C"/>
    <w:rsid w:val="00DE52FB"/>
    <w:rsid w:val="00DF0861"/>
    <w:rsid w:val="00E13C83"/>
    <w:rsid w:val="00E54508"/>
    <w:rsid w:val="00E555B7"/>
    <w:rsid w:val="00E64158"/>
    <w:rsid w:val="00E7067D"/>
    <w:rsid w:val="00E71F33"/>
    <w:rsid w:val="00E83A6E"/>
    <w:rsid w:val="00E943A1"/>
    <w:rsid w:val="00EE4725"/>
    <w:rsid w:val="00EE715B"/>
    <w:rsid w:val="00F06521"/>
    <w:rsid w:val="00F14341"/>
    <w:rsid w:val="00F21DBB"/>
    <w:rsid w:val="00F31107"/>
    <w:rsid w:val="00F528B1"/>
    <w:rsid w:val="00F651B1"/>
    <w:rsid w:val="00F677DA"/>
    <w:rsid w:val="00F92599"/>
    <w:rsid w:val="00F94B57"/>
    <w:rsid w:val="00FA7916"/>
    <w:rsid w:val="00FB45DC"/>
    <w:rsid w:val="00FC781D"/>
    <w:rsid w:val="00FD5D26"/>
    <w:rsid w:val="00FE0C1B"/>
    <w:rsid w:val="00FE44F3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AC42F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86C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AC42F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AC42FB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AC42F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AC42FB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886CC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86CC0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86C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qFormat/>
    <w:rsid w:val="00AC42F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886CC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C42F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C4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86CC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886CC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886CC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header"/>
    <w:basedOn w:val="a0"/>
    <w:link w:val="a5"/>
    <w:uiPriority w:val="99"/>
    <w:rsid w:val="00AC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C42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AC42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AC42FB"/>
    <w:rPr>
      <w:rFonts w:cs="Times New Roman"/>
      <w:b/>
      <w:lang w:val="en-GB" w:eastAsia="en-US"/>
    </w:rPr>
  </w:style>
  <w:style w:type="paragraph" w:customStyle="1" w:styleId="juscontext">
    <w:name w:val="juscontext"/>
    <w:basedOn w:val="a0"/>
    <w:uiPriority w:val="99"/>
    <w:rsid w:val="00AC42F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C42F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AC42FB"/>
    <w:rPr>
      <w:b/>
      <w:color w:val="26282F"/>
    </w:rPr>
  </w:style>
  <w:style w:type="paragraph" w:styleId="a9">
    <w:name w:val="Balloon Text"/>
    <w:basedOn w:val="a0"/>
    <w:link w:val="aa"/>
    <w:uiPriority w:val="99"/>
    <w:semiHidden/>
    <w:unhideWhenUsed/>
    <w:rsid w:val="00AC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4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1"/>
    <w:rsid w:val="00CB356B"/>
  </w:style>
  <w:style w:type="character" w:styleId="ab">
    <w:name w:val="Hyperlink"/>
    <w:basedOn w:val="a1"/>
    <w:uiPriority w:val="99"/>
    <w:unhideWhenUsed/>
    <w:rsid w:val="00CB3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C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BD3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D3B0C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ac">
    <w:name w:val="Основной текст_"/>
    <w:basedOn w:val="a1"/>
    <w:link w:val="100"/>
    <w:rsid w:val="00BD3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c"/>
    <w:rsid w:val="00BD3B0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4">
    <w:name w:val="Основной текст2"/>
    <w:basedOn w:val="ac"/>
    <w:rsid w:val="00BD3B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d">
    <w:name w:val="List Paragraph"/>
    <w:aliases w:val="Абзац списка нумерованный,ТЗ список"/>
    <w:basedOn w:val="a0"/>
    <w:link w:val="ae"/>
    <w:uiPriority w:val="34"/>
    <w:qFormat/>
    <w:rsid w:val="00BD3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Абзац списка нумерованный Знак,ТЗ список Знак"/>
    <w:basedOn w:val="a1"/>
    <w:link w:val="ad"/>
    <w:uiPriority w:val="34"/>
    <w:qFormat/>
    <w:rsid w:val="00886CC0"/>
  </w:style>
  <w:style w:type="paragraph" w:styleId="af">
    <w:name w:val="annotation text"/>
    <w:basedOn w:val="a0"/>
    <w:link w:val="af0"/>
    <w:uiPriority w:val="99"/>
    <w:unhideWhenUsed/>
    <w:rsid w:val="00886CC0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1"/>
    <w:link w:val="af"/>
    <w:uiPriority w:val="99"/>
    <w:rsid w:val="00886CC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rsid w:val="00886CC0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886CC0"/>
    <w:rPr>
      <w:b/>
      <w:bCs/>
    </w:rPr>
  </w:style>
  <w:style w:type="character" w:customStyle="1" w:styleId="blk">
    <w:name w:val="blk"/>
    <w:basedOn w:val="a1"/>
    <w:rsid w:val="00886CC0"/>
  </w:style>
  <w:style w:type="paragraph" w:customStyle="1" w:styleId="13">
    <w:name w:val="Без интервала1"/>
    <w:uiPriority w:val="99"/>
    <w:qFormat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886CC0"/>
  </w:style>
  <w:style w:type="paragraph" w:customStyle="1" w:styleId="14">
    <w:name w:val="Абзац списка1"/>
    <w:basedOn w:val="a0"/>
    <w:uiPriority w:val="99"/>
    <w:rsid w:val="00886CC0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uiPriority w:val="99"/>
    <w:rsid w:val="00886CC0"/>
    <w:pPr>
      <w:numPr>
        <w:numId w:val="2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uiPriority w:val="99"/>
    <w:rsid w:val="00886CC0"/>
    <w:pPr>
      <w:numPr>
        <w:ilvl w:val="1"/>
        <w:numId w:val="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uiPriority w:val="99"/>
    <w:rsid w:val="00886CC0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3">
    <w:name w:val="Body Text"/>
    <w:basedOn w:val="a0"/>
    <w:link w:val="af4"/>
    <w:uiPriority w:val="99"/>
    <w:unhideWhenUsed/>
    <w:rsid w:val="00886CC0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886CC0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886CC0"/>
    <w:pPr>
      <w:numPr>
        <w:numId w:val="3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5">
    <w:name w:val="Стиль1 Знак"/>
    <w:link w:val="10"/>
    <w:rsid w:val="00886CC0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styleId="af5">
    <w:name w:val="Title"/>
    <w:basedOn w:val="a0"/>
    <w:next w:val="a0"/>
    <w:link w:val="af6"/>
    <w:uiPriority w:val="10"/>
    <w:qFormat/>
    <w:rsid w:val="00886CC0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6">
    <w:name w:val="Название Знак"/>
    <w:basedOn w:val="a1"/>
    <w:link w:val="af5"/>
    <w:uiPriority w:val="10"/>
    <w:rsid w:val="00886CC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886CC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886CC0"/>
    <w:rPr>
      <w:rFonts w:ascii="Calibri" w:eastAsia="Times New Roman" w:hAnsi="Calibri" w:cs="Times New Roman"/>
      <w:color w:val="5A5A5A"/>
      <w:spacing w:val="15"/>
    </w:rPr>
  </w:style>
  <w:style w:type="character" w:styleId="af9">
    <w:name w:val="Emphasis"/>
    <w:uiPriority w:val="20"/>
    <w:qFormat/>
    <w:rsid w:val="00886CC0"/>
    <w:rPr>
      <w:i/>
      <w:iCs/>
      <w:color w:val="auto"/>
    </w:rPr>
  </w:style>
  <w:style w:type="paragraph" w:styleId="afa">
    <w:name w:val="No Spacing"/>
    <w:link w:val="afb"/>
    <w:uiPriority w:val="1"/>
    <w:qFormat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rsid w:val="00886CC0"/>
    <w:rPr>
      <w:rFonts w:ascii="Calibri" w:eastAsia="Times New Roman" w:hAnsi="Calibri" w:cs="Times New Roman"/>
    </w:rPr>
  </w:style>
  <w:style w:type="paragraph" w:styleId="25">
    <w:name w:val="Quote"/>
    <w:basedOn w:val="a0"/>
    <w:next w:val="a0"/>
    <w:link w:val="26"/>
    <w:uiPriority w:val="29"/>
    <w:qFormat/>
    <w:rsid w:val="00886CC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6">
    <w:name w:val="Цитата 2 Знак"/>
    <w:basedOn w:val="a1"/>
    <w:link w:val="25"/>
    <w:uiPriority w:val="29"/>
    <w:rsid w:val="00886CC0"/>
    <w:rPr>
      <w:rFonts w:ascii="Calibri" w:eastAsia="Times New Roman" w:hAnsi="Calibri" w:cs="Times New Roman"/>
      <w:i/>
      <w:iCs/>
      <w:color w:val="404040"/>
    </w:rPr>
  </w:style>
  <w:style w:type="paragraph" w:styleId="afc">
    <w:name w:val="Intense Quote"/>
    <w:basedOn w:val="a0"/>
    <w:next w:val="a0"/>
    <w:link w:val="afd"/>
    <w:uiPriority w:val="30"/>
    <w:qFormat/>
    <w:rsid w:val="00886CC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d">
    <w:name w:val="Выделенная цитата Знак"/>
    <w:basedOn w:val="a1"/>
    <w:link w:val="afc"/>
    <w:uiPriority w:val="30"/>
    <w:rsid w:val="00886CC0"/>
    <w:rPr>
      <w:rFonts w:ascii="Calibri" w:eastAsia="Times New Roman" w:hAnsi="Calibri" w:cs="Times New Roman"/>
      <w:i/>
      <w:iCs/>
      <w:color w:val="5B9BD5"/>
    </w:rPr>
  </w:style>
  <w:style w:type="character" w:styleId="afe">
    <w:name w:val="Subtle Emphasis"/>
    <w:uiPriority w:val="19"/>
    <w:qFormat/>
    <w:rsid w:val="00886CC0"/>
    <w:rPr>
      <w:i/>
      <w:iCs/>
      <w:color w:val="404040"/>
    </w:rPr>
  </w:style>
  <w:style w:type="character" w:styleId="aff">
    <w:name w:val="Intense Emphasis"/>
    <w:uiPriority w:val="21"/>
    <w:qFormat/>
    <w:rsid w:val="00886CC0"/>
    <w:rPr>
      <w:i/>
      <w:iCs/>
      <w:color w:val="5B9BD5"/>
    </w:rPr>
  </w:style>
  <w:style w:type="character" w:styleId="aff0">
    <w:name w:val="Subtle Reference"/>
    <w:uiPriority w:val="31"/>
    <w:qFormat/>
    <w:rsid w:val="00886CC0"/>
    <w:rPr>
      <w:smallCaps/>
      <w:color w:val="404040"/>
    </w:rPr>
  </w:style>
  <w:style w:type="character" w:styleId="aff1">
    <w:name w:val="Intense Reference"/>
    <w:uiPriority w:val="32"/>
    <w:qFormat/>
    <w:rsid w:val="00886CC0"/>
    <w:rPr>
      <w:b/>
      <w:bCs/>
      <w:smallCaps/>
      <w:color w:val="5B9BD5"/>
      <w:spacing w:val="5"/>
    </w:rPr>
  </w:style>
  <w:style w:type="character" w:styleId="aff2">
    <w:name w:val="Book Title"/>
    <w:uiPriority w:val="33"/>
    <w:qFormat/>
    <w:rsid w:val="00886CC0"/>
    <w:rPr>
      <w:b/>
      <w:bCs/>
      <w:i/>
      <w:iCs/>
      <w:spacing w:val="5"/>
    </w:rPr>
  </w:style>
  <w:style w:type="paragraph" w:styleId="aff3">
    <w:name w:val="TOC Heading"/>
    <w:basedOn w:val="11"/>
    <w:next w:val="a0"/>
    <w:uiPriority w:val="39"/>
    <w:unhideWhenUsed/>
    <w:qFormat/>
    <w:rsid w:val="00886CC0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en-US"/>
    </w:rPr>
  </w:style>
  <w:style w:type="paragraph" w:styleId="27">
    <w:name w:val="toc 2"/>
    <w:basedOn w:val="a0"/>
    <w:next w:val="a0"/>
    <w:autoRedefine/>
    <w:uiPriority w:val="39"/>
    <w:unhideWhenUsed/>
    <w:rsid w:val="00886CC0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886CC0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Стиль2"/>
    <w:basedOn w:val="3"/>
    <w:link w:val="29"/>
    <w:qFormat/>
    <w:rsid w:val="00886CC0"/>
    <w:pPr>
      <w:keepLines/>
      <w:spacing w:before="40" w:line="259" w:lineRule="auto"/>
    </w:pPr>
    <w:rPr>
      <w:rFonts w:ascii="Arial" w:eastAsia="Times New Roman" w:hAnsi="Arial"/>
      <w:bCs w:val="0"/>
      <w:color w:val="2D2D2D"/>
      <w:szCs w:val="24"/>
      <w:lang w:val="en-US" w:eastAsia="en-US"/>
    </w:rPr>
  </w:style>
  <w:style w:type="character" w:customStyle="1" w:styleId="29">
    <w:name w:val="Стиль2 Знак"/>
    <w:link w:val="28"/>
    <w:rsid w:val="00886CC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uiPriority w:val="99"/>
    <w:rsid w:val="00886CC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886C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1-">
    <w:name w:val="Рег. Заголовок 1-го уровня регламента"/>
    <w:basedOn w:val="11"/>
    <w:uiPriority w:val="99"/>
    <w:qFormat/>
    <w:rsid w:val="00886CC0"/>
    <w:pPr>
      <w:suppressAutoHyphens/>
      <w:spacing w:before="240" w:after="240" w:line="276" w:lineRule="auto"/>
    </w:pPr>
    <w:rPr>
      <w:rFonts w:ascii="Times New Roman" w:hAnsi="Times New Roman" w:cs="Times New Roman"/>
      <w:iCs/>
      <w:kern w:val="1"/>
      <w:lang w:eastAsia="ar-SA"/>
    </w:rPr>
  </w:style>
  <w:style w:type="character" w:styleId="aff4">
    <w:name w:val="endnote reference"/>
    <w:uiPriority w:val="99"/>
    <w:unhideWhenUsed/>
    <w:rsid w:val="00886CC0"/>
    <w:rPr>
      <w:vertAlign w:val="superscript"/>
    </w:rPr>
  </w:style>
  <w:style w:type="paragraph" w:customStyle="1" w:styleId="2a">
    <w:name w:val="Без интервала2"/>
    <w:uiPriority w:val="99"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f5">
    <w:name w:val="footer"/>
    <w:basedOn w:val="a0"/>
    <w:link w:val="aff6"/>
    <w:uiPriority w:val="99"/>
    <w:unhideWhenUsed/>
    <w:rsid w:val="00886CC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Нижний колонтитул Знак"/>
    <w:basedOn w:val="a1"/>
    <w:link w:val="aff5"/>
    <w:uiPriority w:val="99"/>
    <w:rsid w:val="00886CC0"/>
    <w:rPr>
      <w:rFonts w:ascii="Calibri" w:eastAsia="Times New Roman" w:hAnsi="Calibri" w:cs="Times New Roman"/>
    </w:rPr>
  </w:style>
  <w:style w:type="paragraph" w:customStyle="1" w:styleId="32">
    <w:name w:val="Без интервала3"/>
    <w:uiPriority w:val="99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uiPriority w:val="99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1"/>
    <w:link w:val="HTML0"/>
    <w:uiPriority w:val="99"/>
    <w:rsid w:val="00886C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unhideWhenUsed/>
    <w:rsid w:val="0088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слово"/>
    <w:basedOn w:val="a0"/>
    <w:uiPriority w:val="99"/>
    <w:rsid w:val="00886CC0"/>
    <w:pPr>
      <w:spacing w:before="100" w:beforeAutospacing="1" w:after="100" w:afterAutospacing="1"/>
    </w:pPr>
  </w:style>
  <w:style w:type="paragraph" w:customStyle="1" w:styleId="aff8">
    <w:name w:val="основной"/>
    <w:basedOn w:val="a0"/>
    <w:uiPriority w:val="99"/>
    <w:rsid w:val="00886CC0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886CC0"/>
    <w:pPr>
      <w:spacing w:before="100" w:beforeAutospacing="1" w:after="100" w:afterAutospacing="1"/>
    </w:pPr>
  </w:style>
  <w:style w:type="character" w:customStyle="1" w:styleId="61">
    <w:name w:val="Основной текст (6)_"/>
    <w:link w:val="62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86CC0"/>
    <w:pPr>
      <w:widowControl w:val="0"/>
      <w:shd w:val="clear" w:color="auto" w:fill="FFFFFF"/>
      <w:spacing w:before="720" w:after="840" w:line="270" w:lineRule="exac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42">
    <w:name w:val="Заголовок №4_"/>
    <w:link w:val="43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43">
    <w:name w:val="Заголовок №4"/>
    <w:basedOn w:val="a0"/>
    <w:link w:val="42"/>
    <w:rsid w:val="00886CC0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886CC0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86CC0"/>
    <w:pPr>
      <w:widowControl w:val="0"/>
      <w:shd w:val="clear" w:color="auto" w:fill="FFFFFF"/>
      <w:spacing w:before="60" w:after="300" w:line="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aff9">
    <w:name w:val="Гипертекстовая ссылка"/>
    <w:uiPriority w:val="99"/>
    <w:rsid w:val="00886CC0"/>
    <w:rPr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886C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Таблицы (моноширинный)"/>
    <w:basedOn w:val="a0"/>
    <w:next w:val="a0"/>
    <w:uiPriority w:val="99"/>
    <w:rsid w:val="0088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Прижатый влево"/>
    <w:basedOn w:val="a0"/>
    <w:next w:val="a0"/>
    <w:uiPriority w:val="99"/>
    <w:rsid w:val="00886C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3">
    <w:name w:val="_Список_123"/>
    <w:uiPriority w:val="99"/>
    <w:rsid w:val="00886CC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Комментарий"/>
    <w:basedOn w:val="a0"/>
    <w:next w:val="a0"/>
    <w:uiPriority w:val="99"/>
    <w:rsid w:val="003656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e">
    <w:name w:val="Информация о версии"/>
    <w:basedOn w:val="affd"/>
    <w:next w:val="a0"/>
    <w:rsid w:val="00365695"/>
    <w:rPr>
      <w:i/>
      <w:iCs/>
    </w:rPr>
  </w:style>
  <w:style w:type="paragraph" w:customStyle="1" w:styleId="51">
    <w:name w:val="Без интервала5"/>
    <w:rsid w:val="003656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">
    <w:name w:val="endnote text"/>
    <w:basedOn w:val="a0"/>
    <w:link w:val="afff0"/>
    <w:uiPriority w:val="99"/>
    <w:qFormat/>
    <w:rsid w:val="00365695"/>
    <w:pPr>
      <w:autoSpaceDE w:val="0"/>
      <w:autoSpaceDN w:val="0"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rsid w:val="00365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page number"/>
    <w:basedOn w:val="a1"/>
    <w:rsid w:val="00365695"/>
  </w:style>
  <w:style w:type="paragraph" w:customStyle="1" w:styleId="afff2">
    <w:name w:val="Текст регламента"/>
    <w:basedOn w:val="a0"/>
    <w:qFormat/>
    <w:rsid w:val="003656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357"/>
    </w:pPr>
    <w:rPr>
      <w:rFonts w:eastAsia="Calibri"/>
      <w:color w:val="00000A"/>
      <w:sz w:val="28"/>
      <w:szCs w:val="28"/>
      <w:lang w:eastAsia="en-US"/>
    </w:rPr>
  </w:style>
  <w:style w:type="paragraph" w:styleId="afff3">
    <w:name w:val="footnote text"/>
    <w:basedOn w:val="a0"/>
    <w:link w:val="afff4"/>
    <w:uiPriority w:val="99"/>
    <w:unhideWhenUsed/>
    <w:rsid w:val="0036569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4">
    <w:name w:val="Текст сноски Знак"/>
    <w:basedOn w:val="a1"/>
    <w:link w:val="afff3"/>
    <w:uiPriority w:val="99"/>
    <w:rsid w:val="00365695"/>
    <w:rPr>
      <w:rFonts w:ascii="Calibri" w:eastAsia="Calibri" w:hAnsi="Calibri" w:cs="Times New Roman"/>
      <w:sz w:val="20"/>
      <w:szCs w:val="20"/>
      <w:lang w:val="x-none"/>
    </w:rPr>
  </w:style>
  <w:style w:type="character" w:styleId="afff5">
    <w:name w:val="footnote reference"/>
    <w:uiPriority w:val="99"/>
    <w:rsid w:val="00365695"/>
    <w:rPr>
      <w:rFonts w:cs="Times New Roman"/>
      <w:vertAlign w:val="superscript"/>
    </w:rPr>
  </w:style>
  <w:style w:type="character" w:styleId="afff6">
    <w:name w:val="annotation reference"/>
    <w:uiPriority w:val="99"/>
    <w:rsid w:val="00365695"/>
    <w:rPr>
      <w:sz w:val="16"/>
      <w:szCs w:val="16"/>
    </w:rPr>
  </w:style>
  <w:style w:type="paragraph" w:customStyle="1" w:styleId="headertext">
    <w:name w:val="headertext"/>
    <w:basedOn w:val="a0"/>
    <w:rsid w:val="0047122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471226"/>
    <w:pPr>
      <w:spacing w:before="100" w:beforeAutospacing="1" w:after="100" w:afterAutospacing="1"/>
    </w:pPr>
  </w:style>
  <w:style w:type="paragraph" w:customStyle="1" w:styleId="Char">
    <w:name w:val="Char Знак Знак Знак Знак Знак Знак"/>
    <w:basedOn w:val="a0"/>
    <w:uiPriority w:val="99"/>
    <w:rsid w:val="00471226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Основной текст1"/>
    <w:basedOn w:val="a0"/>
    <w:rsid w:val="00471226"/>
    <w:pPr>
      <w:widowControl w:val="0"/>
      <w:shd w:val="clear" w:color="auto" w:fill="FFFFFF"/>
      <w:spacing w:after="300" w:line="326" w:lineRule="exact"/>
      <w:ind w:hanging="340"/>
      <w:jc w:val="center"/>
    </w:pPr>
    <w:rPr>
      <w:rFonts w:cstheme="minorBidi"/>
      <w:sz w:val="26"/>
      <w:szCs w:val="26"/>
      <w:lang w:eastAsia="en-US"/>
    </w:rPr>
  </w:style>
  <w:style w:type="paragraph" w:styleId="afff7">
    <w:name w:val="Normal (Web)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111">
    <w:name w:val="Рег. 1.1.1"/>
    <w:basedOn w:val="a0"/>
    <w:uiPriority w:val="99"/>
    <w:qFormat/>
    <w:rsid w:val="00471226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471226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471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471226"/>
    <w:rPr>
      <w:rFonts w:ascii="Calibri" w:eastAsia="Calibri" w:hAnsi="Calibri" w:cs="Times New Roman"/>
      <w:sz w:val="24"/>
      <w:szCs w:val="24"/>
    </w:rPr>
  </w:style>
  <w:style w:type="paragraph" w:customStyle="1" w:styleId="afff8">
    <w:name w:val="обычный приложения"/>
    <w:basedOn w:val="a0"/>
    <w:uiPriority w:val="99"/>
    <w:qFormat/>
    <w:rsid w:val="00471226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f9">
    <w:name w:val="Схема документа Знак"/>
    <w:basedOn w:val="a1"/>
    <w:link w:val="afffa"/>
    <w:uiPriority w:val="99"/>
    <w:rsid w:val="00471226"/>
    <w:rPr>
      <w:rFonts w:ascii="Tahoma" w:eastAsia="Times New Roman" w:hAnsi="Tahoma" w:cs="Tahoma"/>
      <w:sz w:val="16"/>
      <w:szCs w:val="16"/>
    </w:rPr>
  </w:style>
  <w:style w:type="paragraph" w:styleId="afffa">
    <w:name w:val="Document Map"/>
    <w:basedOn w:val="a0"/>
    <w:link w:val="afff9"/>
    <w:uiPriority w:val="99"/>
    <w:unhideWhenUsed/>
    <w:rsid w:val="00471226"/>
    <w:rPr>
      <w:rFonts w:ascii="Tahoma" w:hAnsi="Tahoma" w:cs="Tahoma"/>
      <w:sz w:val="16"/>
      <w:szCs w:val="16"/>
      <w:lang w:eastAsia="en-US"/>
    </w:rPr>
  </w:style>
  <w:style w:type="character" w:customStyle="1" w:styleId="18">
    <w:name w:val="Схема документа Знак1"/>
    <w:basedOn w:val="a1"/>
    <w:uiPriority w:val="99"/>
    <w:semiHidden/>
    <w:rsid w:val="004712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b">
    <w:name w:val="МУ Обычный стиль"/>
    <w:basedOn w:val="a0"/>
    <w:autoRedefine/>
    <w:uiPriority w:val="99"/>
    <w:rsid w:val="0047122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471226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712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nobr">
    <w:name w:val="nobr"/>
    <w:basedOn w:val="a1"/>
    <w:rsid w:val="00471226"/>
  </w:style>
  <w:style w:type="character" w:customStyle="1" w:styleId="frgu-content-accordeon">
    <w:name w:val="frgu-content-accordeon"/>
    <w:basedOn w:val="a1"/>
    <w:rsid w:val="00471226"/>
  </w:style>
  <w:style w:type="character" w:styleId="afffc">
    <w:name w:val="FollowedHyperlink"/>
    <w:basedOn w:val="a1"/>
    <w:uiPriority w:val="99"/>
    <w:unhideWhenUsed/>
    <w:rsid w:val="00471226"/>
    <w:rPr>
      <w:color w:val="800080"/>
      <w:u w:val="single"/>
    </w:rPr>
  </w:style>
  <w:style w:type="paragraph" w:customStyle="1" w:styleId="19">
    <w:name w:val="Заголовок1"/>
    <w:basedOn w:val="a0"/>
    <w:next w:val="af3"/>
    <w:rsid w:val="0047122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s11">
    <w:name w:val="s_11"/>
    <w:basedOn w:val="a1"/>
    <w:rsid w:val="00A35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AC42F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86C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AC42F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AC42FB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AC42F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AC42FB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886CC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86CC0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86C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qFormat/>
    <w:rsid w:val="00AC42F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886CC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C42F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C4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86CC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886CC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886CC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header"/>
    <w:basedOn w:val="a0"/>
    <w:link w:val="a5"/>
    <w:uiPriority w:val="99"/>
    <w:rsid w:val="00AC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C42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AC42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AC42FB"/>
    <w:rPr>
      <w:rFonts w:cs="Times New Roman"/>
      <w:b/>
      <w:lang w:val="en-GB" w:eastAsia="en-US"/>
    </w:rPr>
  </w:style>
  <w:style w:type="paragraph" w:customStyle="1" w:styleId="juscontext">
    <w:name w:val="juscontext"/>
    <w:basedOn w:val="a0"/>
    <w:uiPriority w:val="99"/>
    <w:rsid w:val="00AC42F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C42F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AC42FB"/>
    <w:rPr>
      <w:b/>
      <w:color w:val="26282F"/>
    </w:rPr>
  </w:style>
  <w:style w:type="paragraph" w:styleId="a9">
    <w:name w:val="Balloon Text"/>
    <w:basedOn w:val="a0"/>
    <w:link w:val="aa"/>
    <w:uiPriority w:val="99"/>
    <w:semiHidden/>
    <w:unhideWhenUsed/>
    <w:rsid w:val="00AC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4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1"/>
    <w:rsid w:val="00CB356B"/>
  </w:style>
  <w:style w:type="character" w:styleId="ab">
    <w:name w:val="Hyperlink"/>
    <w:basedOn w:val="a1"/>
    <w:uiPriority w:val="99"/>
    <w:unhideWhenUsed/>
    <w:rsid w:val="00CB3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C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BD3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D3B0C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ac">
    <w:name w:val="Основной текст_"/>
    <w:basedOn w:val="a1"/>
    <w:link w:val="100"/>
    <w:rsid w:val="00BD3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c"/>
    <w:rsid w:val="00BD3B0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4">
    <w:name w:val="Основной текст2"/>
    <w:basedOn w:val="ac"/>
    <w:rsid w:val="00BD3B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d">
    <w:name w:val="List Paragraph"/>
    <w:aliases w:val="Абзац списка нумерованный,ТЗ список"/>
    <w:basedOn w:val="a0"/>
    <w:link w:val="ae"/>
    <w:uiPriority w:val="34"/>
    <w:qFormat/>
    <w:rsid w:val="00BD3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Абзац списка нумерованный Знак,ТЗ список Знак"/>
    <w:basedOn w:val="a1"/>
    <w:link w:val="ad"/>
    <w:uiPriority w:val="34"/>
    <w:qFormat/>
    <w:rsid w:val="00886CC0"/>
  </w:style>
  <w:style w:type="paragraph" w:styleId="af">
    <w:name w:val="annotation text"/>
    <w:basedOn w:val="a0"/>
    <w:link w:val="af0"/>
    <w:uiPriority w:val="99"/>
    <w:unhideWhenUsed/>
    <w:rsid w:val="00886CC0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1"/>
    <w:link w:val="af"/>
    <w:uiPriority w:val="99"/>
    <w:rsid w:val="00886CC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rsid w:val="00886CC0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886CC0"/>
    <w:rPr>
      <w:b/>
      <w:bCs/>
    </w:rPr>
  </w:style>
  <w:style w:type="character" w:customStyle="1" w:styleId="blk">
    <w:name w:val="blk"/>
    <w:basedOn w:val="a1"/>
    <w:rsid w:val="00886CC0"/>
  </w:style>
  <w:style w:type="paragraph" w:customStyle="1" w:styleId="13">
    <w:name w:val="Без интервала1"/>
    <w:uiPriority w:val="99"/>
    <w:qFormat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886CC0"/>
  </w:style>
  <w:style w:type="paragraph" w:customStyle="1" w:styleId="14">
    <w:name w:val="Абзац списка1"/>
    <w:basedOn w:val="a0"/>
    <w:uiPriority w:val="99"/>
    <w:rsid w:val="00886CC0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uiPriority w:val="99"/>
    <w:rsid w:val="00886CC0"/>
    <w:pPr>
      <w:numPr>
        <w:numId w:val="2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uiPriority w:val="99"/>
    <w:rsid w:val="00886CC0"/>
    <w:pPr>
      <w:numPr>
        <w:ilvl w:val="1"/>
        <w:numId w:val="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uiPriority w:val="99"/>
    <w:rsid w:val="00886CC0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3">
    <w:name w:val="Body Text"/>
    <w:basedOn w:val="a0"/>
    <w:link w:val="af4"/>
    <w:uiPriority w:val="99"/>
    <w:unhideWhenUsed/>
    <w:rsid w:val="00886CC0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886CC0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886CC0"/>
    <w:pPr>
      <w:numPr>
        <w:numId w:val="3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5">
    <w:name w:val="Стиль1 Знак"/>
    <w:link w:val="10"/>
    <w:rsid w:val="00886CC0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styleId="af5">
    <w:name w:val="Title"/>
    <w:basedOn w:val="a0"/>
    <w:next w:val="a0"/>
    <w:link w:val="af6"/>
    <w:uiPriority w:val="10"/>
    <w:qFormat/>
    <w:rsid w:val="00886CC0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6">
    <w:name w:val="Название Знак"/>
    <w:basedOn w:val="a1"/>
    <w:link w:val="af5"/>
    <w:uiPriority w:val="10"/>
    <w:rsid w:val="00886CC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886CC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886CC0"/>
    <w:rPr>
      <w:rFonts w:ascii="Calibri" w:eastAsia="Times New Roman" w:hAnsi="Calibri" w:cs="Times New Roman"/>
      <w:color w:val="5A5A5A"/>
      <w:spacing w:val="15"/>
    </w:rPr>
  </w:style>
  <w:style w:type="character" w:styleId="af9">
    <w:name w:val="Emphasis"/>
    <w:uiPriority w:val="20"/>
    <w:qFormat/>
    <w:rsid w:val="00886CC0"/>
    <w:rPr>
      <w:i/>
      <w:iCs/>
      <w:color w:val="auto"/>
    </w:rPr>
  </w:style>
  <w:style w:type="paragraph" w:styleId="afa">
    <w:name w:val="No Spacing"/>
    <w:link w:val="afb"/>
    <w:uiPriority w:val="1"/>
    <w:qFormat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rsid w:val="00886CC0"/>
    <w:rPr>
      <w:rFonts w:ascii="Calibri" w:eastAsia="Times New Roman" w:hAnsi="Calibri" w:cs="Times New Roman"/>
    </w:rPr>
  </w:style>
  <w:style w:type="paragraph" w:styleId="25">
    <w:name w:val="Quote"/>
    <w:basedOn w:val="a0"/>
    <w:next w:val="a0"/>
    <w:link w:val="26"/>
    <w:uiPriority w:val="29"/>
    <w:qFormat/>
    <w:rsid w:val="00886CC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6">
    <w:name w:val="Цитата 2 Знак"/>
    <w:basedOn w:val="a1"/>
    <w:link w:val="25"/>
    <w:uiPriority w:val="29"/>
    <w:rsid w:val="00886CC0"/>
    <w:rPr>
      <w:rFonts w:ascii="Calibri" w:eastAsia="Times New Roman" w:hAnsi="Calibri" w:cs="Times New Roman"/>
      <w:i/>
      <w:iCs/>
      <w:color w:val="404040"/>
    </w:rPr>
  </w:style>
  <w:style w:type="paragraph" w:styleId="afc">
    <w:name w:val="Intense Quote"/>
    <w:basedOn w:val="a0"/>
    <w:next w:val="a0"/>
    <w:link w:val="afd"/>
    <w:uiPriority w:val="30"/>
    <w:qFormat/>
    <w:rsid w:val="00886CC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d">
    <w:name w:val="Выделенная цитата Знак"/>
    <w:basedOn w:val="a1"/>
    <w:link w:val="afc"/>
    <w:uiPriority w:val="30"/>
    <w:rsid w:val="00886CC0"/>
    <w:rPr>
      <w:rFonts w:ascii="Calibri" w:eastAsia="Times New Roman" w:hAnsi="Calibri" w:cs="Times New Roman"/>
      <w:i/>
      <w:iCs/>
      <w:color w:val="5B9BD5"/>
    </w:rPr>
  </w:style>
  <w:style w:type="character" w:styleId="afe">
    <w:name w:val="Subtle Emphasis"/>
    <w:uiPriority w:val="19"/>
    <w:qFormat/>
    <w:rsid w:val="00886CC0"/>
    <w:rPr>
      <w:i/>
      <w:iCs/>
      <w:color w:val="404040"/>
    </w:rPr>
  </w:style>
  <w:style w:type="character" w:styleId="aff">
    <w:name w:val="Intense Emphasis"/>
    <w:uiPriority w:val="21"/>
    <w:qFormat/>
    <w:rsid w:val="00886CC0"/>
    <w:rPr>
      <w:i/>
      <w:iCs/>
      <w:color w:val="5B9BD5"/>
    </w:rPr>
  </w:style>
  <w:style w:type="character" w:styleId="aff0">
    <w:name w:val="Subtle Reference"/>
    <w:uiPriority w:val="31"/>
    <w:qFormat/>
    <w:rsid w:val="00886CC0"/>
    <w:rPr>
      <w:smallCaps/>
      <w:color w:val="404040"/>
    </w:rPr>
  </w:style>
  <w:style w:type="character" w:styleId="aff1">
    <w:name w:val="Intense Reference"/>
    <w:uiPriority w:val="32"/>
    <w:qFormat/>
    <w:rsid w:val="00886CC0"/>
    <w:rPr>
      <w:b/>
      <w:bCs/>
      <w:smallCaps/>
      <w:color w:val="5B9BD5"/>
      <w:spacing w:val="5"/>
    </w:rPr>
  </w:style>
  <w:style w:type="character" w:styleId="aff2">
    <w:name w:val="Book Title"/>
    <w:uiPriority w:val="33"/>
    <w:qFormat/>
    <w:rsid w:val="00886CC0"/>
    <w:rPr>
      <w:b/>
      <w:bCs/>
      <w:i/>
      <w:iCs/>
      <w:spacing w:val="5"/>
    </w:rPr>
  </w:style>
  <w:style w:type="paragraph" w:styleId="aff3">
    <w:name w:val="TOC Heading"/>
    <w:basedOn w:val="11"/>
    <w:next w:val="a0"/>
    <w:uiPriority w:val="39"/>
    <w:unhideWhenUsed/>
    <w:qFormat/>
    <w:rsid w:val="00886CC0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en-US"/>
    </w:rPr>
  </w:style>
  <w:style w:type="paragraph" w:styleId="27">
    <w:name w:val="toc 2"/>
    <w:basedOn w:val="a0"/>
    <w:next w:val="a0"/>
    <w:autoRedefine/>
    <w:uiPriority w:val="39"/>
    <w:unhideWhenUsed/>
    <w:rsid w:val="00886CC0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886CC0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Стиль2"/>
    <w:basedOn w:val="3"/>
    <w:link w:val="29"/>
    <w:qFormat/>
    <w:rsid w:val="00886CC0"/>
    <w:pPr>
      <w:keepLines/>
      <w:spacing w:before="40" w:line="259" w:lineRule="auto"/>
    </w:pPr>
    <w:rPr>
      <w:rFonts w:ascii="Arial" w:eastAsia="Times New Roman" w:hAnsi="Arial"/>
      <w:bCs w:val="0"/>
      <w:color w:val="2D2D2D"/>
      <w:szCs w:val="24"/>
      <w:lang w:val="en-US" w:eastAsia="en-US"/>
    </w:rPr>
  </w:style>
  <w:style w:type="character" w:customStyle="1" w:styleId="29">
    <w:name w:val="Стиль2 Знак"/>
    <w:link w:val="28"/>
    <w:rsid w:val="00886CC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uiPriority w:val="99"/>
    <w:rsid w:val="00886CC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886C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1-">
    <w:name w:val="Рег. Заголовок 1-го уровня регламента"/>
    <w:basedOn w:val="11"/>
    <w:uiPriority w:val="99"/>
    <w:qFormat/>
    <w:rsid w:val="00886CC0"/>
    <w:pPr>
      <w:suppressAutoHyphens/>
      <w:spacing w:before="240" w:after="240" w:line="276" w:lineRule="auto"/>
    </w:pPr>
    <w:rPr>
      <w:rFonts w:ascii="Times New Roman" w:hAnsi="Times New Roman" w:cs="Times New Roman"/>
      <w:iCs/>
      <w:kern w:val="1"/>
      <w:lang w:eastAsia="ar-SA"/>
    </w:rPr>
  </w:style>
  <w:style w:type="character" w:styleId="aff4">
    <w:name w:val="endnote reference"/>
    <w:uiPriority w:val="99"/>
    <w:unhideWhenUsed/>
    <w:rsid w:val="00886CC0"/>
    <w:rPr>
      <w:vertAlign w:val="superscript"/>
    </w:rPr>
  </w:style>
  <w:style w:type="paragraph" w:customStyle="1" w:styleId="2a">
    <w:name w:val="Без интервала2"/>
    <w:uiPriority w:val="99"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f5">
    <w:name w:val="footer"/>
    <w:basedOn w:val="a0"/>
    <w:link w:val="aff6"/>
    <w:uiPriority w:val="99"/>
    <w:unhideWhenUsed/>
    <w:rsid w:val="00886CC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Нижний колонтитул Знак"/>
    <w:basedOn w:val="a1"/>
    <w:link w:val="aff5"/>
    <w:uiPriority w:val="99"/>
    <w:rsid w:val="00886CC0"/>
    <w:rPr>
      <w:rFonts w:ascii="Calibri" w:eastAsia="Times New Roman" w:hAnsi="Calibri" w:cs="Times New Roman"/>
    </w:rPr>
  </w:style>
  <w:style w:type="paragraph" w:customStyle="1" w:styleId="32">
    <w:name w:val="Без интервала3"/>
    <w:uiPriority w:val="99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uiPriority w:val="99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1"/>
    <w:link w:val="HTML0"/>
    <w:uiPriority w:val="99"/>
    <w:rsid w:val="00886C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unhideWhenUsed/>
    <w:rsid w:val="0088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слово"/>
    <w:basedOn w:val="a0"/>
    <w:uiPriority w:val="99"/>
    <w:rsid w:val="00886CC0"/>
    <w:pPr>
      <w:spacing w:before="100" w:beforeAutospacing="1" w:after="100" w:afterAutospacing="1"/>
    </w:pPr>
  </w:style>
  <w:style w:type="paragraph" w:customStyle="1" w:styleId="aff8">
    <w:name w:val="основной"/>
    <w:basedOn w:val="a0"/>
    <w:uiPriority w:val="99"/>
    <w:rsid w:val="00886CC0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886CC0"/>
    <w:pPr>
      <w:spacing w:before="100" w:beforeAutospacing="1" w:after="100" w:afterAutospacing="1"/>
    </w:pPr>
  </w:style>
  <w:style w:type="character" w:customStyle="1" w:styleId="61">
    <w:name w:val="Основной текст (6)_"/>
    <w:link w:val="62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86CC0"/>
    <w:pPr>
      <w:widowControl w:val="0"/>
      <w:shd w:val="clear" w:color="auto" w:fill="FFFFFF"/>
      <w:spacing w:before="720" w:after="840" w:line="270" w:lineRule="exac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42">
    <w:name w:val="Заголовок №4_"/>
    <w:link w:val="43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43">
    <w:name w:val="Заголовок №4"/>
    <w:basedOn w:val="a0"/>
    <w:link w:val="42"/>
    <w:rsid w:val="00886CC0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886CC0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86CC0"/>
    <w:pPr>
      <w:widowControl w:val="0"/>
      <w:shd w:val="clear" w:color="auto" w:fill="FFFFFF"/>
      <w:spacing w:before="60" w:after="300" w:line="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aff9">
    <w:name w:val="Гипертекстовая ссылка"/>
    <w:uiPriority w:val="99"/>
    <w:rsid w:val="00886CC0"/>
    <w:rPr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886C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Таблицы (моноширинный)"/>
    <w:basedOn w:val="a0"/>
    <w:next w:val="a0"/>
    <w:uiPriority w:val="99"/>
    <w:rsid w:val="0088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Прижатый влево"/>
    <w:basedOn w:val="a0"/>
    <w:next w:val="a0"/>
    <w:uiPriority w:val="99"/>
    <w:rsid w:val="00886C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3">
    <w:name w:val="_Список_123"/>
    <w:uiPriority w:val="99"/>
    <w:rsid w:val="00886CC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Комментарий"/>
    <w:basedOn w:val="a0"/>
    <w:next w:val="a0"/>
    <w:uiPriority w:val="99"/>
    <w:rsid w:val="003656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e">
    <w:name w:val="Информация о версии"/>
    <w:basedOn w:val="affd"/>
    <w:next w:val="a0"/>
    <w:rsid w:val="00365695"/>
    <w:rPr>
      <w:i/>
      <w:iCs/>
    </w:rPr>
  </w:style>
  <w:style w:type="paragraph" w:customStyle="1" w:styleId="51">
    <w:name w:val="Без интервала5"/>
    <w:rsid w:val="003656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">
    <w:name w:val="endnote text"/>
    <w:basedOn w:val="a0"/>
    <w:link w:val="afff0"/>
    <w:uiPriority w:val="99"/>
    <w:qFormat/>
    <w:rsid w:val="00365695"/>
    <w:pPr>
      <w:autoSpaceDE w:val="0"/>
      <w:autoSpaceDN w:val="0"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rsid w:val="00365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page number"/>
    <w:basedOn w:val="a1"/>
    <w:rsid w:val="00365695"/>
  </w:style>
  <w:style w:type="paragraph" w:customStyle="1" w:styleId="afff2">
    <w:name w:val="Текст регламента"/>
    <w:basedOn w:val="a0"/>
    <w:qFormat/>
    <w:rsid w:val="003656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357"/>
    </w:pPr>
    <w:rPr>
      <w:rFonts w:eastAsia="Calibri"/>
      <w:color w:val="00000A"/>
      <w:sz w:val="28"/>
      <w:szCs w:val="28"/>
      <w:lang w:eastAsia="en-US"/>
    </w:rPr>
  </w:style>
  <w:style w:type="paragraph" w:styleId="afff3">
    <w:name w:val="footnote text"/>
    <w:basedOn w:val="a0"/>
    <w:link w:val="afff4"/>
    <w:uiPriority w:val="99"/>
    <w:unhideWhenUsed/>
    <w:rsid w:val="0036569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4">
    <w:name w:val="Текст сноски Знак"/>
    <w:basedOn w:val="a1"/>
    <w:link w:val="afff3"/>
    <w:uiPriority w:val="99"/>
    <w:rsid w:val="00365695"/>
    <w:rPr>
      <w:rFonts w:ascii="Calibri" w:eastAsia="Calibri" w:hAnsi="Calibri" w:cs="Times New Roman"/>
      <w:sz w:val="20"/>
      <w:szCs w:val="20"/>
      <w:lang w:val="x-none"/>
    </w:rPr>
  </w:style>
  <w:style w:type="character" w:styleId="afff5">
    <w:name w:val="footnote reference"/>
    <w:uiPriority w:val="99"/>
    <w:rsid w:val="00365695"/>
    <w:rPr>
      <w:rFonts w:cs="Times New Roman"/>
      <w:vertAlign w:val="superscript"/>
    </w:rPr>
  </w:style>
  <w:style w:type="character" w:styleId="afff6">
    <w:name w:val="annotation reference"/>
    <w:uiPriority w:val="99"/>
    <w:rsid w:val="00365695"/>
    <w:rPr>
      <w:sz w:val="16"/>
      <w:szCs w:val="16"/>
    </w:rPr>
  </w:style>
  <w:style w:type="paragraph" w:customStyle="1" w:styleId="headertext">
    <w:name w:val="headertext"/>
    <w:basedOn w:val="a0"/>
    <w:rsid w:val="0047122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471226"/>
    <w:pPr>
      <w:spacing w:before="100" w:beforeAutospacing="1" w:after="100" w:afterAutospacing="1"/>
    </w:pPr>
  </w:style>
  <w:style w:type="paragraph" w:customStyle="1" w:styleId="Char">
    <w:name w:val="Char Знак Знак Знак Знак Знак Знак"/>
    <w:basedOn w:val="a0"/>
    <w:uiPriority w:val="99"/>
    <w:rsid w:val="00471226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Основной текст1"/>
    <w:basedOn w:val="a0"/>
    <w:rsid w:val="00471226"/>
    <w:pPr>
      <w:widowControl w:val="0"/>
      <w:shd w:val="clear" w:color="auto" w:fill="FFFFFF"/>
      <w:spacing w:after="300" w:line="326" w:lineRule="exact"/>
      <w:ind w:hanging="340"/>
      <w:jc w:val="center"/>
    </w:pPr>
    <w:rPr>
      <w:rFonts w:cstheme="minorBidi"/>
      <w:sz w:val="26"/>
      <w:szCs w:val="26"/>
      <w:lang w:eastAsia="en-US"/>
    </w:rPr>
  </w:style>
  <w:style w:type="paragraph" w:styleId="afff7">
    <w:name w:val="Normal (Web)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111">
    <w:name w:val="Рег. 1.1.1"/>
    <w:basedOn w:val="a0"/>
    <w:uiPriority w:val="99"/>
    <w:qFormat/>
    <w:rsid w:val="00471226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471226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471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471226"/>
    <w:rPr>
      <w:rFonts w:ascii="Calibri" w:eastAsia="Calibri" w:hAnsi="Calibri" w:cs="Times New Roman"/>
      <w:sz w:val="24"/>
      <w:szCs w:val="24"/>
    </w:rPr>
  </w:style>
  <w:style w:type="paragraph" w:customStyle="1" w:styleId="afff8">
    <w:name w:val="обычный приложения"/>
    <w:basedOn w:val="a0"/>
    <w:uiPriority w:val="99"/>
    <w:qFormat/>
    <w:rsid w:val="00471226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f9">
    <w:name w:val="Схема документа Знак"/>
    <w:basedOn w:val="a1"/>
    <w:link w:val="afffa"/>
    <w:uiPriority w:val="99"/>
    <w:rsid w:val="00471226"/>
    <w:rPr>
      <w:rFonts w:ascii="Tahoma" w:eastAsia="Times New Roman" w:hAnsi="Tahoma" w:cs="Tahoma"/>
      <w:sz w:val="16"/>
      <w:szCs w:val="16"/>
    </w:rPr>
  </w:style>
  <w:style w:type="paragraph" w:styleId="afffa">
    <w:name w:val="Document Map"/>
    <w:basedOn w:val="a0"/>
    <w:link w:val="afff9"/>
    <w:uiPriority w:val="99"/>
    <w:unhideWhenUsed/>
    <w:rsid w:val="00471226"/>
    <w:rPr>
      <w:rFonts w:ascii="Tahoma" w:hAnsi="Tahoma" w:cs="Tahoma"/>
      <w:sz w:val="16"/>
      <w:szCs w:val="16"/>
      <w:lang w:eastAsia="en-US"/>
    </w:rPr>
  </w:style>
  <w:style w:type="character" w:customStyle="1" w:styleId="18">
    <w:name w:val="Схема документа Знак1"/>
    <w:basedOn w:val="a1"/>
    <w:uiPriority w:val="99"/>
    <w:semiHidden/>
    <w:rsid w:val="004712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b">
    <w:name w:val="МУ Обычный стиль"/>
    <w:basedOn w:val="a0"/>
    <w:autoRedefine/>
    <w:uiPriority w:val="99"/>
    <w:rsid w:val="0047122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471226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712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nobr">
    <w:name w:val="nobr"/>
    <w:basedOn w:val="a1"/>
    <w:rsid w:val="00471226"/>
  </w:style>
  <w:style w:type="character" w:customStyle="1" w:styleId="frgu-content-accordeon">
    <w:name w:val="frgu-content-accordeon"/>
    <w:basedOn w:val="a1"/>
    <w:rsid w:val="00471226"/>
  </w:style>
  <w:style w:type="character" w:styleId="afffc">
    <w:name w:val="FollowedHyperlink"/>
    <w:basedOn w:val="a1"/>
    <w:uiPriority w:val="99"/>
    <w:unhideWhenUsed/>
    <w:rsid w:val="00471226"/>
    <w:rPr>
      <w:color w:val="800080"/>
      <w:u w:val="single"/>
    </w:rPr>
  </w:style>
  <w:style w:type="paragraph" w:customStyle="1" w:styleId="19">
    <w:name w:val="Заголовок1"/>
    <w:basedOn w:val="a0"/>
    <w:next w:val="af3"/>
    <w:rsid w:val="0047122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s11">
    <w:name w:val="s_11"/>
    <w:basedOn w:val="a1"/>
    <w:rsid w:val="00A3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5225100/2770" TargetMode="External"/><Relationship Id="rId18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5225100/2770" TargetMode="External"/><Relationship Id="rId17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5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0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77515/706" TargetMode="External"/><Relationship Id="rId24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3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2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166A-2291-4142-B0D7-4A669DA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41</Pages>
  <Words>12805</Words>
  <Characters>72990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9</cp:revision>
  <cp:lastPrinted>2024-12-09T07:17:00Z</cp:lastPrinted>
  <dcterms:created xsi:type="dcterms:W3CDTF">2024-09-03T08:35:00Z</dcterms:created>
  <dcterms:modified xsi:type="dcterms:W3CDTF">2024-12-17T12:08:00Z</dcterms:modified>
</cp:coreProperties>
</file>